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DD3DAE" w14:textId="54CB3058" w:rsidR="00961890" w:rsidRPr="00582AAD" w:rsidRDefault="001E5706" w:rsidP="00835086">
      <w:pPr>
        <w:ind w:right="169"/>
        <w:jc w:val="both"/>
        <w:rPr>
          <w:rFonts w:ascii="Arial" w:hAnsi="Arial" w:cs="Arial"/>
          <w:b/>
          <w:sz w:val="22"/>
          <w:szCs w:val="22"/>
          <w:lang w:val="en-GB"/>
        </w:rPr>
      </w:pPr>
      <w:r w:rsidRPr="00582AAD">
        <w:rPr>
          <w:rFonts w:ascii="Arial" w:hAnsi="Arial" w:cs="Arial"/>
          <w:noProof/>
          <w:sz w:val="22"/>
          <w:szCs w:val="22"/>
          <w:lang w:val="fr-FR" w:eastAsia="fr-FR"/>
        </w:rPr>
        <mc:AlternateContent>
          <mc:Choice Requires="wps">
            <w:drawing>
              <wp:anchor distT="0" distB="0" distL="114300" distR="114300" simplePos="0" relativeHeight="251660288" behindDoc="0" locked="0" layoutInCell="1" allowOverlap="1" wp14:anchorId="4B45A5D2" wp14:editId="7D140707">
                <wp:simplePos x="0" y="0"/>
                <wp:positionH relativeFrom="column">
                  <wp:posOffset>0</wp:posOffset>
                </wp:positionH>
                <wp:positionV relativeFrom="paragraph">
                  <wp:posOffset>112750</wp:posOffset>
                </wp:positionV>
                <wp:extent cx="6534150" cy="0"/>
                <wp:effectExtent l="19050" t="22860" r="19050" b="1524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2F6FE2"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" strokecolor="#9c0" strokeweight="2.25pt"/>
            </w:pict>
          </mc:Fallback>
        </mc:AlternateContent>
      </w:r>
    </w:p>
    <w:p w14:paraId="24940917" w14:textId="40ECBAE8" w:rsidR="00925173" w:rsidRPr="00582AAD" w:rsidRDefault="00961890" w:rsidP="001E5706">
      <w:pPr>
        <w:ind w:right="169"/>
        <w:jc w:val="center"/>
        <w:rPr>
          <w:rFonts w:ascii="Arial" w:hAnsi="Arial" w:cs="Arial"/>
          <w:sz w:val="36"/>
          <w:szCs w:val="22"/>
          <w:lang w:val="en-US"/>
        </w:rPr>
      </w:pPr>
      <w:r w:rsidRPr="00582AAD">
        <w:rPr>
          <w:rFonts w:ascii="Arial" w:hAnsi="Arial" w:cs="Arial"/>
          <w:b/>
          <w:sz w:val="36"/>
          <w:szCs w:val="22"/>
          <w:lang w:val="en-GB"/>
        </w:rPr>
        <w:t xml:space="preserve">CALL FOR TRANSNATIONAL </w:t>
      </w:r>
      <w:r w:rsidR="0040470E" w:rsidRPr="00582AAD">
        <w:rPr>
          <w:rFonts w:ascii="Arial" w:hAnsi="Arial" w:cs="Arial"/>
          <w:b/>
          <w:sz w:val="36"/>
          <w:szCs w:val="22"/>
          <w:lang w:val="en-GB"/>
        </w:rPr>
        <w:t>WORKING GROUP</w:t>
      </w:r>
      <w:r w:rsidRPr="00582AAD">
        <w:rPr>
          <w:rFonts w:ascii="Arial" w:hAnsi="Arial" w:cs="Arial"/>
          <w:b/>
          <w:sz w:val="36"/>
          <w:szCs w:val="22"/>
          <w:lang w:val="en-GB"/>
        </w:rPr>
        <w:t>S WITHIN THE JPIAMR</w:t>
      </w:r>
    </w:p>
    <w:p w14:paraId="5E2D78C4" w14:textId="77777777" w:rsidR="00925173" w:rsidRPr="00582AAD" w:rsidRDefault="00A664AA" w:rsidP="001E5706">
      <w:pPr>
        <w:jc w:val="center"/>
        <w:rPr>
          <w:rFonts w:ascii="Arial" w:hAnsi="Arial" w:cs="Arial"/>
          <w:b/>
          <w:sz w:val="36"/>
          <w:szCs w:val="22"/>
          <w:lang w:val="en-US"/>
        </w:rPr>
      </w:pPr>
      <w:r w:rsidRPr="00582AAD">
        <w:rPr>
          <w:rFonts w:ascii="Arial" w:hAnsi="Arial" w:cs="Arial"/>
          <w:b/>
          <w:sz w:val="36"/>
          <w:szCs w:val="22"/>
          <w:lang w:val="en-US"/>
        </w:rPr>
        <w:t>Proposal</w:t>
      </w:r>
      <w:r w:rsidR="00925173" w:rsidRPr="00582AAD">
        <w:rPr>
          <w:rFonts w:ascii="Arial" w:hAnsi="Arial" w:cs="Arial"/>
          <w:b/>
          <w:sz w:val="36"/>
          <w:szCs w:val="22"/>
          <w:lang w:val="en-US"/>
        </w:rPr>
        <w:t xml:space="preserve"> application form</w:t>
      </w:r>
    </w:p>
    <w:p w14:paraId="117EE700" w14:textId="6A0E239A" w:rsidR="00925173" w:rsidRPr="00582AAD" w:rsidRDefault="00925173" w:rsidP="00835086">
      <w:pPr>
        <w:jc w:val="both"/>
        <w:rPr>
          <w:rFonts w:ascii="Arial" w:hAnsi="Arial" w:cs="Arial"/>
          <w:sz w:val="22"/>
          <w:szCs w:val="22"/>
          <w:lang w:val="en-US"/>
        </w:rPr>
      </w:pPr>
      <w:r w:rsidRPr="00582AAD">
        <w:rPr>
          <w:rFonts w:ascii="Arial" w:hAnsi="Arial" w:cs="Arial"/>
          <w:noProof/>
          <w:sz w:val="22"/>
          <w:szCs w:val="22"/>
          <w:lang w:val="fr-FR" w:eastAsia="fr-FR"/>
        </w:rPr>
        <mc:AlternateContent>
          <mc:Choice Requires="wps">
            <w:drawing>
              <wp:anchor distT="0" distB="0" distL="114300" distR="114300" simplePos="0" relativeHeight="251659264" behindDoc="0" locked="0" layoutInCell="1" allowOverlap="1" wp14:anchorId="31049610" wp14:editId="17FDADD8">
                <wp:simplePos x="0" y="0"/>
                <wp:positionH relativeFrom="column">
                  <wp:posOffset>0</wp:posOffset>
                </wp:positionH>
                <wp:positionV relativeFrom="paragraph">
                  <wp:posOffset>48260</wp:posOffset>
                </wp:positionV>
                <wp:extent cx="6534150" cy="0"/>
                <wp:effectExtent l="19050" t="19685" r="19050" b="18415"/>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CA658B"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5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" strokecolor="#9c0" strokeweight="2.25pt"/>
            </w:pict>
          </mc:Fallback>
        </mc:AlternateContent>
      </w:r>
    </w:p>
    <w:p w14:paraId="4C709EC6" w14:textId="77777777" w:rsidR="003D3A98" w:rsidRPr="00582AAD" w:rsidRDefault="003D3A98" w:rsidP="00835086">
      <w:pPr>
        <w:spacing w:before="60" w:after="60"/>
        <w:jc w:val="both"/>
        <w:outlineLvl w:val="0"/>
        <w:rPr>
          <w:rFonts w:ascii="Arial" w:eastAsia="Calibri" w:hAnsi="Arial" w:cs="Arial"/>
          <w:b/>
          <w:bCs/>
          <w:smallCaps/>
          <w:sz w:val="28"/>
          <w:szCs w:val="22"/>
          <w:lang w:val="en-GB" w:eastAsia="fr-FR"/>
        </w:rPr>
      </w:pPr>
      <w:r w:rsidRPr="00582AAD">
        <w:rPr>
          <w:rFonts w:ascii="Arial" w:eastAsia="Calibri" w:hAnsi="Arial" w:cs="Arial"/>
          <w:b/>
          <w:bCs/>
          <w:smallCaps/>
          <w:sz w:val="28"/>
          <w:szCs w:val="22"/>
          <w:lang w:val="en-GB" w:eastAsia="fr-FR"/>
        </w:rPr>
        <w:t xml:space="preserve">Checklist for the Coordinator: </w:t>
      </w:r>
    </w:p>
    <w:p w14:paraId="1787FF7A" w14:textId="1D07FF97" w:rsidR="003D3A98" w:rsidRPr="00582AAD" w:rsidRDefault="003D3A98" w:rsidP="00835086">
      <w:pPr>
        <w:spacing w:before="60" w:after="60"/>
        <w:jc w:val="both"/>
        <w:rPr>
          <w:rFonts w:ascii="Arial" w:hAnsi="Arial" w:cs="Arial"/>
          <w:b/>
          <w:bCs/>
          <w:i/>
          <w:color w:val="FF6161"/>
          <w:sz w:val="22"/>
          <w:szCs w:val="22"/>
          <w:lang w:val="en-GB" w:eastAsia="fr-FR"/>
        </w:rPr>
      </w:pPr>
      <w:r w:rsidRPr="00582AAD">
        <w:rPr>
          <w:rFonts w:ascii="Arial" w:hAnsi="Arial" w:cs="Arial"/>
          <w:b/>
          <w:bCs/>
          <w:i/>
          <w:color w:val="FF6161"/>
          <w:sz w:val="22"/>
          <w:szCs w:val="22"/>
          <w:lang w:val="en-GB" w:eastAsia="fr-FR"/>
        </w:rPr>
        <w:t>In order to make sure that your proposal will be eligible to this call, please collect the information required to tick all the sections below before starting to complete this application form</w:t>
      </w:r>
      <w:r w:rsidR="00613F2B" w:rsidRPr="00582AAD">
        <w:rPr>
          <w:rFonts w:ascii="Arial" w:hAnsi="Arial" w:cs="Arial"/>
          <w:b/>
          <w:bCs/>
          <w:i/>
          <w:color w:val="FF6161"/>
          <w:sz w:val="22"/>
          <w:szCs w:val="22"/>
          <w:lang w:val="en-GB" w:eastAsia="fr-FR"/>
        </w:rPr>
        <w:t xml:space="preserve"> and read the call text carefully</w:t>
      </w:r>
      <w:r w:rsidRPr="00582AAD">
        <w:rPr>
          <w:rFonts w:ascii="Arial" w:hAnsi="Arial" w:cs="Arial"/>
          <w:b/>
          <w:bCs/>
          <w:i/>
          <w:color w:val="FF6161"/>
          <w:sz w:val="22"/>
          <w:szCs w:val="22"/>
          <w:lang w:val="en-GB" w:eastAsia="fr-FR"/>
        </w:rPr>
        <w:t>.</w:t>
      </w:r>
    </w:p>
    <w:p w14:paraId="5760B439" w14:textId="77777777" w:rsidR="003D3A98" w:rsidRPr="00582AAD" w:rsidRDefault="003D3A98" w:rsidP="00835086">
      <w:pPr>
        <w:tabs>
          <w:tab w:val="left" w:pos="3402"/>
        </w:tabs>
        <w:jc w:val="both"/>
        <w:rPr>
          <w:rFonts w:ascii="Arial" w:hAnsi="Arial" w:cs="Arial"/>
          <w:b/>
          <w:sz w:val="22"/>
          <w:szCs w:val="22"/>
          <w:lang w:val="en-GB" w:eastAsia="es-ES"/>
        </w:rPr>
      </w:pPr>
    </w:p>
    <w:p w14:paraId="33EEE4CC" w14:textId="77777777" w:rsidR="003D3A98" w:rsidRPr="00582AAD" w:rsidRDefault="003D3A98" w:rsidP="00835086">
      <w:pPr>
        <w:numPr>
          <w:ilvl w:val="0"/>
          <w:numId w:val="11"/>
        </w:numPr>
        <w:spacing w:before="60" w:after="60"/>
        <w:jc w:val="both"/>
        <w:rPr>
          <w:rFonts w:ascii="Arial" w:hAnsi="Arial" w:cs="Arial"/>
          <w:b/>
          <w:szCs w:val="22"/>
          <w:lang w:val="en-GB" w:eastAsia="es-ES"/>
        </w:rPr>
      </w:pPr>
      <w:r w:rsidRPr="00582AAD">
        <w:rPr>
          <w:rFonts w:ascii="Arial" w:hAnsi="Arial" w:cs="Arial"/>
          <w:b/>
          <w:szCs w:val="22"/>
          <w:lang w:val="en-GB" w:eastAsia="es-ES"/>
        </w:rPr>
        <w:t>General conditions:</w:t>
      </w:r>
    </w:p>
    <w:p w14:paraId="6ECC23C6" w14:textId="1EEBDA52" w:rsidR="003D3A98" w:rsidRPr="00582AAD" w:rsidRDefault="003D3A98" w:rsidP="00835086">
      <w:pPr>
        <w:spacing w:before="60" w:after="60"/>
        <w:jc w:val="both"/>
        <w:rPr>
          <w:rFonts w:ascii="Arial" w:hAnsi="Arial" w:cs="Arial"/>
          <w:b/>
          <w:bCs/>
          <w:szCs w:val="22"/>
          <w:lang w:val="en-GB" w:eastAsia="fr-FR"/>
        </w:rPr>
      </w:pPr>
      <w:r w:rsidRPr="00582AAD">
        <w:rPr>
          <w:rFonts w:ascii="Arial" w:hAnsi="Arial" w:cs="Arial"/>
          <w:b/>
          <w:bCs/>
          <w:szCs w:val="22"/>
          <w:lang w:val="en-GB" w:eastAsia="fr-FR"/>
        </w:rPr>
        <w:fldChar w:fldCharType="begin">
          <w:ffData>
            <w:name w:val=""/>
            <w:enabled/>
            <w:calcOnExit w:val="0"/>
            <w:checkBox>
              <w:size w:val="18"/>
              <w:default w:val="0"/>
            </w:checkBox>
          </w:ffData>
        </w:fldChar>
      </w:r>
      <w:r w:rsidRPr="00582AAD">
        <w:rPr>
          <w:rFonts w:ascii="Arial" w:hAnsi="Arial" w:cs="Arial"/>
          <w:b/>
          <w:bCs/>
          <w:szCs w:val="22"/>
          <w:lang w:val="en-GB" w:eastAsia="fr-FR"/>
        </w:rPr>
        <w:instrText xml:space="preserve"> FORMCHECKBOX </w:instrText>
      </w:r>
      <w:r w:rsidR="002914E7">
        <w:rPr>
          <w:rFonts w:ascii="Arial" w:hAnsi="Arial" w:cs="Arial"/>
          <w:b/>
          <w:bCs/>
          <w:szCs w:val="22"/>
          <w:lang w:val="en-GB" w:eastAsia="fr-FR"/>
        </w:rPr>
      </w:r>
      <w:r w:rsidR="002914E7">
        <w:rPr>
          <w:rFonts w:ascii="Arial" w:hAnsi="Arial" w:cs="Arial"/>
          <w:b/>
          <w:bCs/>
          <w:szCs w:val="22"/>
          <w:lang w:val="en-GB" w:eastAsia="fr-FR"/>
        </w:rPr>
        <w:fldChar w:fldCharType="separate"/>
      </w:r>
      <w:r w:rsidRPr="00582AAD">
        <w:rPr>
          <w:rFonts w:ascii="Arial" w:hAnsi="Arial" w:cs="Arial"/>
          <w:b/>
          <w:bCs/>
          <w:szCs w:val="22"/>
          <w:lang w:val="en-GB" w:eastAsia="fr-FR"/>
        </w:rPr>
        <w:fldChar w:fldCharType="end"/>
      </w:r>
      <w:r w:rsidRPr="00582AAD">
        <w:rPr>
          <w:rFonts w:ascii="Arial" w:hAnsi="Arial" w:cs="Arial"/>
          <w:b/>
          <w:bCs/>
          <w:szCs w:val="22"/>
          <w:lang w:val="en-GB" w:eastAsia="fr-FR"/>
        </w:rPr>
        <w:t xml:space="preserve"> </w:t>
      </w:r>
      <w:r w:rsidRPr="00582AAD">
        <w:rPr>
          <w:rFonts w:ascii="Arial" w:hAnsi="Arial" w:cs="Arial"/>
          <w:bCs/>
          <w:szCs w:val="22"/>
          <w:lang w:val="en-GB" w:eastAsia="fr-FR"/>
        </w:rPr>
        <w:t xml:space="preserve">The </w:t>
      </w:r>
      <w:r w:rsidR="0040470E" w:rsidRPr="00582AAD">
        <w:rPr>
          <w:rFonts w:ascii="Arial" w:hAnsi="Arial" w:cs="Arial"/>
          <w:bCs/>
          <w:szCs w:val="22"/>
          <w:lang w:val="en-GB" w:eastAsia="fr-FR"/>
        </w:rPr>
        <w:t>Working Group</w:t>
      </w:r>
      <w:r w:rsidRPr="00582AAD">
        <w:rPr>
          <w:rFonts w:ascii="Arial" w:hAnsi="Arial" w:cs="Arial"/>
          <w:bCs/>
          <w:szCs w:val="22"/>
          <w:lang w:val="en-GB" w:eastAsia="fr-FR"/>
        </w:rPr>
        <w:t xml:space="preserve"> proposal addresses the </w:t>
      </w:r>
      <w:r w:rsidRPr="00582AAD">
        <w:rPr>
          <w:rFonts w:ascii="Arial" w:hAnsi="Arial" w:cs="Arial"/>
          <w:b/>
          <w:bCs/>
          <w:szCs w:val="22"/>
          <w:lang w:val="en-GB" w:eastAsia="fr-FR"/>
        </w:rPr>
        <w:t>AIM</w:t>
      </w:r>
      <w:r w:rsidR="006153A7" w:rsidRPr="00582AAD">
        <w:rPr>
          <w:rFonts w:ascii="Arial" w:hAnsi="Arial" w:cs="Arial"/>
          <w:b/>
          <w:bCs/>
          <w:szCs w:val="22"/>
          <w:lang w:val="en-GB" w:eastAsia="fr-FR"/>
        </w:rPr>
        <w:t>(</w:t>
      </w:r>
      <w:r w:rsidRPr="00582AAD">
        <w:rPr>
          <w:rFonts w:ascii="Arial" w:hAnsi="Arial" w:cs="Arial"/>
          <w:b/>
          <w:bCs/>
          <w:szCs w:val="22"/>
          <w:lang w:val="en-GB" w:eastAsia="fr-FR"/>
        </w:rPr>
        <w:t>S</w:t>
      </w:r>
      <w:r w:rsidR="006153A7" w:rsidRPr="00582AAD">
        <w:rPr>
          <w:rFonts w:ascii="Arial" w:hAnsi="Arial" w:cs="Arial"/>
          <w:b/>
          <w:bCs/>
          <w:szCs w:val="22"/>
          <w:lang w:val="en-GB" w:eastAsia="fr-FR"/>
        </w:rPr>
        <w:t>)</w:t>
      </w:r>
      <w:r w:rsidRPr="00582AAD">
        <w:rPr>
          <w:rFonts w:ascii="Arial" w:hAnsi="Arial" w:cs="Arial"/>
          <w:bCs/>
          <w:szCs w:val="22"/>
          <w:lang w:val="en-GB" w:eastAsia="fr-FR"/>
        </w:rPr>
        <w:t xml:space="preserve"> of the call</w:t>
      </w:r>
    </w:p>
    <w:p w14:paraId="28854F94" w14:textId="3AA75E06" w:rsidR="003D3A98" w:rsidRPr="00582AAD" w:rsidRDefault="003D3A98" w:rsidP="00835086">
      <w:pPr>
        <w:spacing w:before="60" w:after="60"/>
        <w:jc w:val="both"/>
        <w:rPr>
          <w:rFonts w:ascii="Arial" w:hAnsi="Arial" w:cs="Arial"/>
          <w:b/>
          <w:bCs/>
          <w:szCs w:val="22"/>
          <w:lang w:val="en-GB" w:eastAsia="fr-FR"/>
        </w:rPr>
      </w:pPr>
      <w:r w:rsidRPr="00582AAD">
        <w:rPr>
          <w:rFonts w:ascii="Arial" w:hAnsi="Arial" w:cs="Arial"/>
          <w:b/>
          <w:bCs/>
          <w:szCs w:val="22"/>
          <w:lang w:val="en-GB" w:eastAsia="fr-FR"/>
        </w:rPr>
        <w:fldChar w:fldCharType="begin">
          <w:ffData>
            <w:name w:val=""/>
            <w:enabled/>
            <w:calcOnExit w:val="0"/>
            <w:checkBox>
              <w:size w:val="18"/>
              <w:default w:val="0"/>
            </w:checkBox>
          </w:ffData>
        </w:fldChar>
      </w:r>
      <w:r w:rsidRPr="00582AAD">
        <w:rPr>
          <w:rFonts w:ascii="Arial" w:hAnsi="Arial" w:cs="Arial"/>
          <w:b/>
          <w:bCs/>
          <w:szCs w:val="22"/>
          <w:lang w:val="en-GB" w:eastAsia="fr-FR"/>
        </w:rPr>
        <w:instrText xml:space="preserve"> FORMCHECKBOX </w:instrText>
      </w:r>
      <w:r w:rsidR="002914E7">
        <w:rPr>
          <w:rFonts w:ascii="Arial" w:hAnsi="Arial" w:cs="Arial"/>
          <w:b/>
          <w:bCs/>
          <w:szCs w:val="22"/>
          <w:lang w:val="en-GB" w:eastAsia="fr-FR"/>
        </w:rPr>
      </w:r>
      <w:r w:rsidR="002914E7">
        <w:rPr>
          <w:rFonts w:ascii="Arial" w:hAnsi="Arial" w:cs="Arial"/>
          <w:b/>
          <w:bCs/>
          <w:szCs w:val="22"/>
          <w:lang w:val="en-GB" w:eastAsia="fr-FR"/>
        </w:rPr>
        <w:fldChar w:fldCharType="separate"/>
      </w:r>
      <w:r w:rsidRPr="00582AAD">
        <w:rPr>
          <w:rFonts w:ascii="Arial" w:hAnsi="Arial" w:cs="Arial"/>
          <w:b/>
          <w:bCs/>
          <w:szCs w:val="22"/>
          <w:lang w:val="en-GB" w:eastAsia="fr-FR"/>
        </w:rPr>
        <w:fldChar w:fldCharType="end"/>
      </w:r>
      <w:r w:rsidRPr="00582AAD">
        <w:rPr>
          <w:rFonts w:ascii="Arial" w:hAnsi="Arial" w:cs="Arial"/>
          <w:b/>
          <w:bCs/>
          <w:szCs w:val="22"/>
          <w:lang w:val="en-GB" w:eastAsia="fr-FR"/>
        </w:rPr>
        <w:t xml:space="preserve"> </w:t>
      </w:r>
      <w:r w:rsidRPr="00582AAD">
        <w:rPr>
          <w:rFonts w:ascii="Arial" w:hAnsi="Arial" w:cs="Arial"/>
          <w:bCs/>
          <w:szCs w:val="22"/>
          <w:lang w:val="en-GB" w:eastAsia="fr-FR"/>
        </w:rPr>
        <w:t xml:space="preserve">The </w:t>
      </w:r>
      <w:r w:rsidR="0040470E" w:rsidRPr="00582AAD">
        <w:rPr>
          <w:rFonts w:ascii="Arial" w:hAnsi="Arial" w:cs="Arial"/>
          <w:bCs/>
          <w:szCs w:val="22"/>
          <w:lang w:val="en-GB" w:eastAsia="fr-FR"/>
        </w:rPr>
        <w:t>Working Group</w:t>
      </w:r>
      <w:r w:rsidRPr="00582AAD">
        <w:rPr>
          <w:rFonts w:ascii="Arial" w:hAnsi="Arial" w:cs="Arial"/>
          <w:bCs/>
          <w:szCs w:val="22"/>
          <w:lang w:val="en-GB" w:eastAsia="fr-FR"/>
        </w:rPr>
        <w:t xml:space="preserve"> proposal meets</w:t>
      </w:r>
      <w:r w:rsidR="00961890" w:rsidRPr="00582AAD">
        <w:rPr>
          <w:rFonts w:ascii="Arial" w:hAnsi="Arial" w:cs="Arial"/>
          <w:bCs/>
          <w:szCs w:val="22"/>
          <w:lang w:val="en-GB" w:eastAsia="fr-FR"/>
        </w:rPr>
        <w:t xml:space="preserve"> at least one of</w:t>
      </w:r>
      <w:r w:rsidRPr="00582AAD">
        <w:rPr>
          <w:rFonts w:ascii="Arial" w:hAnsi="Arial" w:cs="Arial"/>
          <w:bCs/>
          <w:szCs w:val="22"/>
          <w:lang w:val="en-GB" w:eastAsia="fr-FR"/>
        </w:rPr>
        <w:t xml:space="preserve"> the</w:t>
      </w:r>
      <w:r w:rsidRPr="00582AAD">
        <w:rPr>
          <w:rFonts w:ascii="Arial" w:hAnsi="Arial" w:cs="Arial"/>
          <w:b/>
          <w:bCs/>
          <w:szCs w:val="22"/>
          <w:lang w:val="en-GB" w:eastAsia="fr-FR"/>
        </w:rPr>
        <w:t xml:space="preserve"> </w:t>
      </w:r>
      <w:r w:rsidR="00A70803" w:rsidRPr="00582AAD">
        <w:rPr>
          <w:rFonts w:ascii="Arial" w:hAnsi="Arial" w:cs="Arial"/>
          <w:b/>
          <w:bCs/>
          <w:szCs w:val="22"/>
          <w:lang w:val="en-GB" w:eastAsia="fr-FR"/>
        </w:rPr>
        <w:t>FOCAL AREA</w:t>
      </w:r>
      <w:r w:rsidR="006153A7" w:rsidRPr="00582AAD">
        <w:rPr>
          <w:rFonts w:ascii="Arial" w:hAnsi="Arial" w:cs="Arial"/>
          <w:b/>
          <w:bCs/>
          <w:szCs w:val="22"/>
          <w:lang w:val="en-GB" w:eastAsia="fr-FR"/>
        </w:rPr>
        <w:t>(</w:t>
      </w:r>
      <w:r w:rsidRPr="00582AAD">
        <w:rPr>
          <w:rFonts w:ascii="Arial" w:hAnsi="Arial" w:cs="Arial"/>
          <w:b/>
          <w:bCs/>
          <w:szCs w:val="22"/>
          <w:lang w:val="en-GB" w:eastAsia="fr-FR"/>
        </w:rPr>
        <w:t>S</w:t>
      </w:r>
      <w:r w:rsidR="006153A7" w:rsidRPr="00582AAD">
        <w:rPr>
          <w:rFonts w:ascii="Arial" w:hAnsi="Arial" w:cs="Arial"/>
          <w:b/>
          <w:bCs/>
          <w:szCs w:val="22"/>
          <w:lang w:val="en-GB" w:eastAsia="fr-FR"/>
        </w:rPr>
        <w:t>)</w:t>
      </w:r>
      <w:r w:rsidRPr="00582AAD">
        <w:rPr>
          <w:rFonts w:ascii="Arial" w:hAnsi="Arial" w:cs="Arial"/>
          <w:b/>
          <w:bCs/>
          <w:szCs w:val="22"/>
          <w:lang w:val="en-GB" w:eastAsia="fr-FR"/>
        </w:rPr>
        <w:t xml:space="preserve"> </w:t>
      </w:r>
      <w:r w:rsidRPr="00582AAD">
        <w:rPr>
          <w:rFonts w:ascii="Arial" w:hAnsi="Arial" w:cs="Arial"/>
          <w:bCs/>
          <w:szCs w:val="22"/>
          <w:lang w:val="en-GB" w:eastAsia="fr-FR"/>
        </w:rPr>
        <w:t>included in this call</w:t>
      </w:r>
    </w:p>
    <w:p w14:paraId="1D4AA2EE" w14:textId="77777777" w:rsidR="003D3A98" w:rsidRPr="00582AAD" w:rsidRDefault="003D3A98" w:rsidP="00835086">
      <w:pPr>
        <w:spacing w:before="60" w:after="60"/>
        <w:jc w:val="both"/>
        <w:rPr>
          <w:rFonts w:ascii="Arial" w:hAnsi="Arial" w:cs="Arial"/>
          <w:b/>
          <w:bCs/>
          <w:szCs w:val="22"/>
          <w:lang w:val="en-GB" w:eastAsia="fr-FR"/>
        </w:rPr>
      </w:pPr>
    </w:p>
    <w:p w14:paraId="535946D9" w14:textId="3763ADEF" w:rsidR="003D3A98" w:rsidRPr="00582AAD" w:rsidRDefault="003D3A98" w:rsidP="00835086">
      <w:pPr>
        <w:numPr>
          <w:ilvl w:val="0"/>
          <w:numId w:val="11"/>
        </w:numPr>
        <w:spacing w:before="60" w:after="60"/>
        <w:jc w:val="both"/>
        <w:rPr>
          <w:rFonts w:ascii="Arial" w:hAnsi="Arial" w:cs="Arial"/>
          <w:b/>
          <w:bCs/>
          <w:szCs w:val="22"/>
          <w:lang w:val="en-GB" w:eastAsia="fr-FR"/>
        </w:rPr>
      </w:pPr>
      <w:r w:rsidRPr="00582AAD">
        <w:rPr>
          <w:rFonts w:ascii="Arial" w:hAnsi="Arial" w:cs="Arial"/>
          <w:b/>
          <w:bCs/>
          <w:szCs w:val="22"/>
          <w:lang w:val="en-GB" w:eastAsia="fr-FR"/>
        </w:rPr>
        <w:t>The composition</w:t>
      </w:r>
      <w:r w:rsidR="00A02C64" w:rsidRPr="00582AAD">
        <w:rPr>
          <w:rFonts w:ascii="Arial" w:hAnsi="Arial" w:cs="Arial"/>
          <w:b/>
          <w:bCs/>
          <w:szCs w:val="22"/>
          <w:lang w:val="en-GB" w:eastAsia="fr-FR"/>
        </w:rPr>
        <w:t xml:space="preserve"> and eligibility</w:t>
      </w:r>
      <w:r w:rsidRPr="00582AAD">
        <w:rPr>
          <w:rFonts w:ascii="Arial" w:hAnsi="Arial" w:cs="Arial"/>
          <w:b/>
          <w:bCs/>
          <w:szCs w:val="22"/>
          <w:lang w:val="en-GB" w:eastAsia="fr-FR"/>
        </w:rPr>
        <w:t xml:space="preserve"> of the consortium:</w:t>
      </w:r>
    </w:p>
    <w:p w14:paraId="22FFCA20" w14:textId="65205AFC" w:rsidR="003D3A98" w:rsidRPr="00582AAD" w:rsidRDefault="003D3A98" w:rsidP="00835086">
      <w:pPr>
        <w:spacing w:before="60" w:after="60"/>
        <w:jc w:val="both"/>
        <w:rPr>
          <w:rFonts w:ascii="Arial" w:hAnsi="Arial" w:cs="Arial"/>
          <w:szCs w:val="22"/>
          <w:lang w:val="en-US" w:eastAsia="fr-FR"/>
        </w:rPr>
      </w:pPr>
      <w:r w:rsidRPr="00582AAD">
        <w:rPr>
          <w:rFonts w:ascii="Arial" w:hAnsi="Arial" w:cs="Arial"/>
          <w:b/>
          <w:bCs/>
          <w:szCs w:val="22"/>
          <w:lang w:val="en-GB" w:eastAsia="fr-FR"/>
        </w:rPr>
        <w:fldChar w:fldCharType="begin">
          <w:ffData>
            <w:name w:val=""/>
            <w:enabled/>
            <w:calcOnExit w:val="0"/>
            <w:checkBox>
              <w:size w:val="18"/>
              <w:default w:val="0"/>
            </w:checkBox>
          </w:ffData>
        </w:fldChar>
      </w:r>
      <w:r w:rsidRPr="00582AAD">
        <w:rPr>
          <w:rFonts w:ascii="Arial" w:hAnsi="Arial" w:cs="Arial"/>
          <w:b/>
          <w:bCs/>
          <w:szCs w:val="22"/>
          <w:lang w:val="en-GB" w:eastAsia="fr-FR"/>
        </w:rPr>
        <w:instrText xml:space="preserve"> FORMCHECKBOX </w:instrText>
      </w:r>
      <w:r w:rsidR="002914E7">
        <w:rPr>
          <w:rFonts w:ascii="Arial" w:hAnsi="Arial" w:cs="Arial"/>
          <w:b/>
          <w:bCs/>
          <w:szCs w:val="22"/>
          <w:lang w:val="en-GB" w:eastAsia="fr-FR"/>
        </w:rPr>
      </w:r>
      <w:r w:rsidR="002914E7">
        <w:rPr>
          <w:rFonts w:ascii="Arial" w:hAnsi="Arial" w:cs="Arial"/>
          <w:b/>
          <w:bCs/>
          <w:szCs w:val="22"/>
          <w:lang w:val="en-GB" w:eastAsia="fr-FR"/>
        </w:rPr>
        <w:fldChar w:fldCharType="separate"/>
      </w:r>
      <w:r w:rsidRPr="00582AAD">
        <w:rPr>
          <w:rFonts w:ascii="Arial" w:hAnsi="Arial" w:cs="Arial"/>
          <w:b/>
          <w:bCs/>
          <w:szCs w:val="22"/>
          <w:lang w:val="en-GB" w:eastAsia="fr-FR"/>
        </w:rPr>
        <w:fldChar w:fldCharType="end"/>
      </w:r>
      <w:r w:rsidRPr="00582AAD">
        <w:rPr>
          <w:rFonts w:ascii="Arial" w:hAnsi="Arial" w:cs="Arial"/>
          <w:b/>
          <w:bCs/>
          <w:szCs w:val="22"/>
          <w:lang w:val="en-GB" w:eastAsia="fr-FR"/>
        </w:rPr>
        <w:t xml:space="preserve"> </w:t>
      </w:r>
      <w:r w:rsidRPr="00582AAD">
        <w:rPr>
          <w:rFonts w:ascii="Arial" w:hAnsi="Arial" w:cs="Arial"/>
          <w:szCs w:val="22"/>
          <w:lang w:val="en-US" w:eastAsia="fr-FR"/>
        </w:rPr>
        <w:t xml:space="preserve">The </w:t>
      </w:r>
      <w:r w:rsidR="0040470E" w:rsidRPr="00582AAD">
        <w:rPr>
          <w:rFonts w:ascii="Arial" w:hAnsi="Arial" w:cs="Arial"/>
          <w:szCs w:val="22"/>
          <w:lang w:val="en-US" w:eastAsia="fr-FR"/>
        </w:rPr>
        <w:t>Working Group</w:t>
      </w:r>
      <w:r w:rsidRPr="00582AAD">
        <w:rPr>
          <w:rFonts w:ascii="Arial" w:hAnsi="Arial" w:cs="Arial"/>
          <w:szCs w:val="22"/>
          <w:lang w:val="en-US" w:eastAsia="fr-FR"/>
        </w:rPr>
        <w:t xml:space="preserve"> proposal involves at least 3 </w:t>
      </w:r>
      <w:r w:rsidR="003A734B" w:rsidRPr="00582AAD">
        <w:rPr>
          <w:rFonts w:ascii="Arial" w:hAnsi="Arial" w:cs="Arial"/>
          <w:szCs w:val="22"/>
          <w:lang w:val="en-US" w:eastAsia="fr-FR"/>
        </w:rPr>
        <w:t>partners</w:t>
      </w:r>
      <w:r w:rsidRPr="00582AAD">
        <w:rPr>
          <w:rFonts w:ascii="Arial" w:hAnsi="Arial" w:cs="Arial"/>
          <w:szCs w:val="22"/>
          <w:lang w:val="en-US" w:eastAsia="fr-FR"/>
        </w:rPr>
        <w:t xml:space="preserve"> from at least 3 different </w:t>
      </w:r>
      <w:r w:rsidR="003B3973" w:rsidRPr="00582AAD">
        <w:rPr>
          <w:rFonts w:ascii="Arial" w:hAnsi="Arial" w:cs="Arial"/>
          <w:szCs w:val="22"/>
          <w:lang w:val="en-US" w:eastAsia="fr-FR"/>
        </w:rPr>
        <w:t xml:space="preserve">participating </w:t>
      </w:r>
      <w:r w:rsidRPr="00582AAD">
        <w:rPr>
          <w:rFonts w:ascii="Arial" w:hAnsi="Arial" w:cs="Arial"/>
          <w:szCs w:val="22"/>
          <w:lang w:val="en-US" w:eastAsia="fr-FR"/>
        </w:rPr>
        <w:t>countries</w:t>
      </w:r>
      <w:r w:rsidR="001E52B7" w:rsidRPr="00582AAD">
        <w:rPr>
          <w:rFonts w:ascii="Arial" w:hAnsi="Arial" w:cs="Arial"/>
          <w:szCs w:val="22"/>
          <w:lang w:val="en-US" w:eastAsia="fr-FR"/>
        </w:rPr>
        <w:t xml:space="preserve"> </w:t>
      </w:r>
    </w:p>
    <w:p w14:paraId="11FFCA9F" w14:textId="3CCD449E" w:rsidR="003F3535" w:rsidRDefault="003F3535" w:rsidP="00835086">
      <w:pPr>
        <w:spacing w:before="60" w:after="60"/>
        <w:jc w:val="both"/>
        <w:rPr>
          <w:rFonts w:ascii="Arial" w:hAnsi="Arial" w:cs="Arial"/>
          <w:szCs w:val="22"/>
          <w:lang w:val="en-GB" w:eastAsia="fr-FR"/>
        </w:rPr>
      </w:pPr>
      <w:r w:rsidRPr="00582AAD">
        <w:rPr>
          <w:rFonts w:ascii="Arial" w:hAnsi="Arial" w:cs="Arial"/>
          <w:b/>
          <w:bCs/>
          <w:szCs w:val="22"/>
          <w:lang w:val="en-GB" w:eastAsia="fr-FR"/>
        </w:rPr>
        <w:fldChar w:fldCharType="begin">
          <w:ffData>
            <w:name w:val=""/>
            <w:enabled/>
            <w:calcOnExit w:val="0"/>
            <w:checkBox>
              <w:size w:val="18"/>
              <w:default w:val="0"/>
            </w:checkBox>
          </w:ffData>
        </w:fldChar>
      </w:r>
      <w:r w:rsidRPr="00582AAD">
        <w:rPr>
          <w:rFonts w:ascii="Arial" w:hAnsi="Arial" w:cs="Arial"/>
          <w:b/>
          <w:bCs/>
          <w:szCs w:val="22"/>
          <w:lang w:val="en-GB" w:eastAsia="fr-FR"/>
        </w:rPr>
        <w:instrText xml:space="preserve"> FORMCHECKBOX </w:instrText>
      </w:r>
      <w:r w:rsidR="002914E7">
        <w:rPr>
          <w:rFonts w:ascii="Arial" w:hAnsi="Arial" w:cs="Arial"/>
          <w:b/>
          <w:bCs/>
          <w:szCs w:val="22"/>
          <w:lang w:val="en-GB" w:eastAsia="fr-FR"/>
        </w:rPr>
      </w:r>
      <w:r w:rsidR="002914E7">
        <w:rPr>
          <w:rFonts w:ascii="Arial" w:hAnsi="Arial" w:cs="Arial"/>
          <w:b/>
          <w:bCs/>
          <w:szCs w:val="22"/>
          <w:lang w:val="en-GB" w:eastAsia="fr-FR"/>
        </w:rPr>
        <w:fldChar w:fldCharType="separate"/>
      </w:r>
      <w:r w:rsidRPr="00582AAD">
        <w:rPr>
          <w:rFonts w:ascii="Arial" w:hAnsi="Arial" w:cs="Arial"/>
          <w:b/>
          <w:bCs/>
          <w:szCs w:val="22"/>
          <w:lang w:val="en-GB" w:eastAsia="fr-FR"/>
        </w:rPr>
        <w:fldChar w:fldCharType="end"/>
      </w:r>
      <w:r w:rsidRPr="00582AAD">
        <w:rPr>
          <w:rFonts w:ascii="Arial" w:hAnsi="Arial" w:cs="Arial"/>
          <w:b/>
          <w:bCs/>
          <w:szCs w:val="22"/>
          <w:lang w:val="en-GB" w:eastAsia="fr-FR"/>
        </w:rPr>
        <w:t xml:space="preserve"> </w:t>
      </w:r>
      <w:r w:rsidR="0040470E" w:rsidRPr="00582AAD">
        <w:rPr>
          <w:rFonts w:ascii="Arial" w:hAnsi="Arial" w:cs="Arial"/>
          <w:szCs w:val="22"/>
          <w:lang w:val="en-GB" w:eastAsia="fr-FR"/>
        </w:rPr>
        <w:t>Working Group</w:t>
      </w:r>
      <w:r w:rsidRPr="00582AAD">
        <w:rPr>
          <w:rFonts w:ascii="Arial" w:hAnsi="Arial" w:cs="Arial"/>
          <w:szCs w:val="22"/>
          <w:lang w:val="en-GB" w:eastAsia="fr-FR"/>
        </w:rPr>
        <w:t>’s coordinator is eligible to receive funding from its national funding organisation participating in the call.</w:t>
      </w:r>
    </w:p>
    <w:p w14:paraId="29CE39AA" w14:textId="721752D9" w:rsidR="0005712F" w:rsidRPr="00582AAD" w:rsidRDefault="0005712F" w:rsidP="00835086">
      <w:pPr>
        <w:spacing w:before="60" w:after="60"/>
        <w:jc w:val="both"/>
        <w:rPr>
          <w:rFonts w:ascii="Arial" w:hAnsi="Arial" w:cs="Arial"/>
          <w:szCs w:val="22"/>
          <w:lang w:val="en-GB" w:eastAsia="fr-FR"/>
        </w:rPr>
      </w:pPr>
      <w:r w:rsidRPr="00582AAD">
        <w:rPr>
          <w:rFonts w:ascii="Arial" w:hAnsi="Arial" w:cs="Arial"/>
          <w:b/>
          <w:bCs/>
          <w:szCs w:val="22"/>
          <w:lang w:val="en-GB" w:eastAsia="fr-FR"/>
        </w:rPr>
        <w:fldChar w:fldCharType="begin">
          <w:ffData>
            <w:name w:val=""/>
            <w:enabled/>
            <w:calcOnExit w:val="0"/>
            <w:checkBox>
              <w:size w:val="18"/>
              <w:default w:val="0"/>
            </w:checkBox>
          </w:ffData>
        </w:fldChar>
      </w:r>
      <w:r w:rsidRPr="00582AAD">
        <w:rPr>
          <w:rFonts w:ascii="Arial" w:hAnsi="Arial" w:cs="Arial"/>
          <w:b/>
          <w:bCs/>
          <w:szCs w:val="22"/>
          <w:lang w:val="en-GB" w:eastAsia="fr-FR"/>
        </w:rPr>
        <w:instrText xml:space="preserve"> FORMCHECKBOX </w:instrText>
      </w:r>
      <w:r w:rsidR="002914E7">
        <w:rPr>
          <w:rFonts w:ascii="Arial" w:hAnsi="Arial" w:cs="Arial"/>
          <w:b/>
          <w:bCs/>
          <w:szCs w:val="22"/>
          <w:lang w:val="en-GB" w:eastAsia="fr-FR"/>
        </w:rPr>
      </w:r>
      <w:r w:rsidR="002914E7">
        <w:rPr>
          <w:rFonts w:ascii="Arial" w:hAnsi="Arial" w:cs="Arial"/>
          <w:b/>
          <w:bCs/>
          <w:szCs w:val="22"/>
          <w:lang w:val="en-GB" w:eastAsia="fr-FR"/>
        </w:rPr>
        <w:fldChar w:fldCharType="separate"/>
      </w:r>
      <w:r w:rsidRPr="00582AAD">
        <w:rPr>
          <w:rFonts w:ascii="Arial" w:hAnsi="Arial" w:cs="Arial"/>
          <w:b/>
          <w:bCs/>
          <w:szCs w:val="22"/>
          <w:lang w:val="en-GB" w:eastAsia="fr-FR"/>
        </w:rPr>
        <w:fldChar w:fldCharType="end"/>
      </w:r>
      <w:r w:rsidRPr="00582AAD">
        <w:rPr>
          <w:rFonts w:ascii="Arial" w:hAnsi="Arial" w:cs="Arial"/>
          <w:b/>
          <w:bCs/>
          <w:szCs w:val="22"/>
          <w:lang w:val="en-GB" w:eastAsia="fr-FR"/>
        </w:rPr>
        <w:t xml:space="preserve"> </w:t>
      </w:r>
      <w:r w:rsidRPr="00582AAD">
        <w:rPr>
          <w:rFonts w:ascii="Arial" w:hAnsi="Arial" w:cs="Arial"/>
          <w:szCs w:val="22"/>
          <w:lang w:val="en-GB" w:eastAsia="fr-FR"/>
        </w:rPr>
        <w:t>Wor</w:t>
      </w:r>
      <w:r>
        <w:rPr>
          <w:rFonts w:ascii="Arial" w:hAnsi="Arial" w:cs="Arial"/>
          <w:szCs w:val="22"/>
          <w:lang w:val="en-GB" w:eastAsia="fr-FR"/>
        </w:rPr>
        <w:t>king Group’s coordinator is not leading another Working Group</w:t>
      </w:r>
    </w:p>
    <w:p w14:paraId="49CDDD6B" w14:textId="70DA34E1" w:rsidR="0042294D" w:rsidRPr="00052606" w:rsidRDefault="0042294D" w:rsidP="00835086">
      <w:pPr>
        <w:spacing w:before="60" w:after="60"/>
        <w:jc w:val="both"/>
        <w:rPr>
          <w:rFonts w:ascii="Arial" w:hAnsi="Arial" w:cs="Arial"/>
          <w:szCs w:val="22"/>
          <w:lang w:val="en-GB" w:eastAsia="fr-FR"/>
        </w:rPr>
      </w:pPr>
    </w:p>
    <w:p w14:paraId="7E2B9DCF" w14:textId="77777777" w:rsidR="00835086" w:rsidRPr="00582AAD" w:rsidRDefault="00835086" w:rsidP="00835086">
      <w:pPr>
        <w:spacing w:before="60" w:after="60"/>
        <w:jc w:val="both"/>
        <w:rPr>
          <w:rFonts w:ascii="Arial" w:hAnsi="Arial" w:cs="Arial"/>
          <w:szCs w:val="22"/>
          <w:lang w:val="en-US" w:eastAsia="fr-FR"/>
        </w:rPr>
      </w:pPr>
    </w:p>
    <w:p w14:paraId="79B43FCA" w14:textId="77777777" w:rsidR="0042294D" w:rsidRPr="00582AAD" w:rsidRDefault="0042294D" w:rsidP="00835086">
      <w:pPr>
        <w:spacing w:before="60" w:after="60"/>
        <w:jc w:val="both"/>
        <w:rPr>
          <w:rFonts w:ascii="Arial" w:hAnsi="Arial" w:cs="Arial"/>
          <w:b/>
          <w:szCs w:val="22"/>
          <w:lang w:val="en-GB" w:eastAsia="fr-FR"/>
        </w:rPr>
      </w:pPr>
      <w:r w:rsidRPr="00582AAD">
        <w:rPr>
          <w:rFonts w:ascii="Arial" w:hAnsi="Arial" w:cs="Arial"/>
          <w:b/>
          <w:szCs w:val="22"/>
          <w:lang w:val="en-GB" w:eastAsia="fr-FR"/>
        </w:rPr>
        <w:t>Please note:</w:t>
      </w:r>
    </w:p>
    <w:p w14:paraId="051117A0" w14:textId="77777777" w:rsidR="0042294D" w:rsidRPr="00582AAD" w:rsidRDefault="0042294D" w:rsidP="00835086">
      <w:pPr>
        <w:numPr>
          <w:ilvl w:val="0"/>
          <w:numId w:val="12"/>
        </w:numPr>
        <w:spacing w:before="60" w:after="60"/>
        <w:jc w:val="both"/>
        <w:rPr>
          <w:rFonts w:ascii="Arial" w:hAnsi="Arial" w:cs="Arial"/>
          <w:b/>
          <w:szCs w:val="22"/>
          <w:lang w:val="en-GB" w:eastAsia="fr-FR"/>
        </w:rPr>
      </w:pPr>
      <w:r w:rsidRPr="00582AAD">
        <w:rPr>
          <w:rFonts w:ascii="Arial" w:hAnsi="Arial" w:cs="Arial"/>
          <w:b/>
          <w:szCs w:val="22"/>
          <w:lang w:val="en-GB" w:eastAsia="fr-FR"/>
        </w:rPr>
        <w:t>All fields must be completed using Arial 11, single-spaced</w:t>
      </w:r>
      <w:r w:rsidR="0083030C" w:rsidRPr="00582AAD">
        <w:rPr>
          <w:rFonts w:ascii="Arial" w:hAnsi="Arial" w:cs="Arial"/>
          <w:b/>
          <w:szCs w:val="22"/>
          <w:lang w:val="en-GB" w:eastAsia="fr-FR"/>
        </w:rPr>
        <w:t>, margins of 1.27 cm.</w:t>
      </w:r>
      <w:r w:rsidR="00187A96" w:rsidRPr="00582AAD">
        <w:rPr>
          <w:rFonts w:ascii="Arial" w:hAnsi="Arial" w:cs="Arial"/>
          <w:b/>
          <w:szCs w:val="22"/>
          <w:lang w:val="en-GB" w:eastAsia="fr-FR"/>
        </w:rPr>
        <w:t xml:space="preserve"> </w:t>
      </w:r>
      <w:r w:rsidRPr="00582AAD">
        <w:rPr>
          <w:rFonts w:ascii="Arial" w:hAnsi="Arial" w:cs="Arial"/>
          <w:b/>
          <w:szCs w:val="22"/>
          <w:lang w:val="en-GB" w:eastAsia="fr-FR"/>
        </w:rPr>
        <w:t xml:space="preserve">Incomplete proposals, proposals using a different format or exceeding length limitations of any sections will be rejected without further review. </w:t>
      </w:r>
      <w:r w:rsidR="00DE0FC9" w:rsidRPr="00582AAD">
        <w:rPr>
          <w:rFonts w:ascii="Arial" w:hAnsi="Arial" w:cs="Arial"/>
          <w:b/>
          <w:szCs w:val="22"/>
          <w:lang w:val="en-GB" w:eastAsia="fr-FR"/>
        </w:rPr>
        <w:t>Please remove instructions in the final application.</w:t>
      </w:r>
    </w:p>
    <w:p w14:paraId="7BC3FC3C" w14:textId="0B6E76F8" w:rsidR="00925173" w:rsidRPr="00582AAD" w:rsidRDefault="00187A96" w:rsidP="00835086">
      <w:pPr>
        <w:numPr>
          <w:ilvl w:val="0"/>
          <w:numId w:val="12"/>
        </w:numPr>
        <w:spacing w:before="60" w:after="60"/>
        <w:jc w:val="both"/>
        <w:rPr>
          <w:rFonts w:ascii="Arial" w:hAnsi="Arial" w:cs="Arial"/>
          <w:b/>
          <w:szCs w:val="22"/>
          <w:lang w:val="en-GB" w:eastAsia="fr-FR"/>
        </w:rPr>
      </w:pPr>
      <w:r w:rsidRPr="00582AAD">
        <w:rPr>
          <w:rFonts w:ascii="Arial" w:hAnsi="Arial" w:cs="Arial"/>
          <w:b/>
          <w:szCs w:val="22"/>
          <w:lang w:val="en-GB" w:eastAsia="fr-FR"/>
        </w:rPr>
        <w:t xml:space="preserve">Once completed the proposal must be </w:t>
      </w:r>
      <w:r w:rsidR="00042296" w:rsidRPr="00582AAD">
        <w:rPr>
          <w:rFonts w:ascii="Arial" w:hAnsi="Arial" w:cs="Arial"/>
          <w:b/>
          <w:szCs w:val="22"/>
          <w:lang w:val="en-GB" w:eastAsia="fr-FR"/>
        </w:rPr>
        <w:t xml:space="preserve">converted in a single PDF document before being </w:t>
      </w:r>
      <w:r w:rsidR="00640282" w:rsidRPr="00582AAD">
        <w:rPr>
          <w:rFonts w:ascii="Arial" w:hAnsi="Arial" w:cs="Arial"/>
          <w:b/>
          <w:szCs w:val="22"/>
          <w:lang w:val="en-GB" w:eastAsia="fr-FR"/>
        </w:rPr>
        <w:t>uploaded</w:t>
      </w:r>
      <w:r w:rsidRPr="00582AAD">
        <w:rPr>
          <w:rFonts w:ascii="Arial" w:hAnsi="Arial" w:cs="Arial"/>
          <w:b/>
          <w:szCs w:val="22"/>
          <w:lang w:val="en-GB" w:eastAsia="fr-FR"/>
        </w:rPr>
        <w:t xml:space="preserve"> </w:t>
      </w:r>
      <w:r w:rsidR="00042296" w:rsidRPr="00582AAD">
        <w:rPr>
          <w:rFonts w:ascii="Arial" w:hAnsi="Arial" w:cs="Arial"/>
          <w:b/>
          <w:szCs w:val="22"/>
          <w:lang w:val="en-GB" w:eastAsia="fr-FR"/>
        </w:rPr>
        <w:t>to the submission website</w:t>
      </w:r>
      <w:r w:rsidRPr="00582AAD">
        <w:rPr>
          <w:rFonts w:ascii="Arial" w:hAnsi="Arial" w:cs="Arial"/>
          <w:b/>
          <w:szCs w:val="22"/>
          <w:lang w:val="en-GB" w:eastAsia="fr-FR"/>
        </w:rPr>
        <w:t xml:space="preserve">. </w:t>
      </w:r>
    </w:p>
    <w:p w14:paraId="28B082F5" w14:textId="77777777" w:rsidR="00925173" w:rsidRPr="00582AAD" w:rsidRDefault="0042294D" w:rsidP="00835086">
      <w:pPr>
        <w:numPr>
          <w:ilvl w:val="0"/>
          <w:numId w:val="12"/>
        </w:numPr>
        <w:spacing w:before="60" w:after="60"/>
        <w:jc w:val="both"/>
        <w:rPr>
          <w:rFonts w:ascii="Arial" w:hAnsi="Arial" w:cs="Arial"/>
          <w:b/>
          <w:color w:val="000000"/>
          <w:szCs w:val="22"/>
          <w:lang w:val="en-GB"/>
        </w:rPr>
      </w:pPr>
      <w:r w:rsidRPr="00582AAD">
        <w:rPr>
          <w:rFonts w:ascii="Arial" w:hAnsi="Arial" w:cs="Arial"/>
          <w:b/>
          <w:szCs w:val="22"/>
          <w:lang w:val="en-GB" w:eastAsia="fr-FR"/>
        </w:rPr>
        <w:t>In case of inconsistency between the information registered in the submission tool and the information included in the PDF of this application form, the information registered in the submission tool shall prevail</w:t>
      </w:r>
      <w:r w:rsidR="00042296" w:rsidRPr="00582AAD">
        <w:rPr>
          <w:rFonts w:ascii="Arial" w:hAnsi="Arial" w:cs="Arial"/>
          <w:b/>
          <w:szCs w:val="22"/>
          <w:lang w:val="en-GB" w:eastAsia="fr-FR"/>
        </w:rPr>
        <w:t>.</w:t>
      </w:r>
    </w:p>
    <w:p w14:paraId="169CBFE8" w14:textId="77777777" w:rsidR="00961890" w:rsidRPr="00582AAD" w:rsidRDefault="00961890" w:rsidP="00835086">
      <w:pPr>
        <w:spacing w:before="60" w:after="60"/>
        <w:ind w:left="340"/>
        <w:jc w:val="both"/>
        <w:rPr>
          <w:rFonts w:ascii="Arial" w:hAnsi="Arial" w:cs="Arial"/>
          <w:b/>
          <w:color w:val="000000"/>
          <w:sz w:val="22"/>
          <w:szCs w:val="22"/>
          <w:lang w:val="en-GB"/>
        </w:rPr>
      </w:pPr>
    </w:p>
    <w:p w14:paraId="167AE506" w14:textId="77777777" w:rsidR="00B423B9" w:rsidRPr="00582AAD" w:rsidRDefault="00B423B9" w:rsidP="00835086">
      <w:pPr>
        <w:jc w:val="both"/>
        <w:rPr>
          <w:rFonts w:ascii="Arial" w:hAnsi="Arial" w:cs="Arial"/>
          <w:b/>
          <w:color w:val="000000"/>
          <w:sz w:val="22"/>
          <w:szCs w:val="22"/>
          <w:lang w:val="en-GB"/>
        </w:rPr>
      </w:pPr>
      <w:r w:rsidRPr="00582AAD">
        <w:rPr>
          <w:rFonts w:ascii="Arial" w:hAnsi="Arial" w:cs="Arial"/>
          <w:b/>
          <w:color w:val="000000"/>
          <w:sz w:val="22"/>
          <w:szCs w:val="22"/>
          <w:lang w:val="en-GB"/>
        </w:rPr>
        <w:br w:type="page"/>
      </w:r>
    </w:p>
    <w:p w14:paraId="03B0E46F" w14:textId="500277EC" w:rsidR="00B423B9" w:rsidRPr="00582AAD" w:rsidRDefault="00B423B9" w:rsidP="00835086">
      <w:pPr>
        <w:jc w:val="both"/>
        <w:rPr>
          <w:rFonts w:ascii="Arial" w:hAnsi="Arial" w:cs="Arial"/>
          <w:b/>
          <w:color w:val="808080"/>
          <w:sz w:val="28"/>
          <w:szCs w:val="22"/>
          <w:lang w:val="en-GB"/>
        </w:rPr>
      </w:pPr>
      <w:r w:rsidRPr="00582AAD">
        <w:rPr>
          <w:rFonts w:ascii="Arial" w:hAnsi="Arial" w:cs="Arial"/>
          <w:b/>
          <w:color w:val="808080"/>
          <w:sz w:val="28"/>
          <w:szCs w:val="22"/>
          <w:lang w:val="en-GB"/>
        </w:rPr>
        <w:lastRenderedPageBreak/>
        <w:t xml:space="preserve">I. </w:t>
      </w:r>
      <w:r w:rsidR="0040470E" w:rsidRPr="00582AAD">
        <w:rPr>
          <w:rFonts w:ascii="Arial" w:hAnsi="Arial" w:cs="Arial"/>
          <w:b/>
          <w:color w:val="808080"/>
          <w:sz w:val="28"/>
          <w:szCs w:val="22"/>
          <w:lang w:val="en-GB"/>
        </w:rPr>
        <w:t>Working Group</w:t>
      </w:r>
      <w:r w:rsidRPr="00582AAD">
        <w:rPr>
          <w:rFonts w:ascii="Arial" w:hAnsi="Arial" w:cs="Arial"/>
          <w:b/>
          <w:color w:val="808080"/>
          <w:sz w:val="28"/>
          <w:szCs w:val="22"/>
          <w:lang w:val="en-GB"/>
        </w:rPr>
        <w:t xml:space="preserve"> and Applicant Summary (max. 1 page)</w:t>
      </w:r>
    </w:p>
    <w:p w14:paraId="34383437" w14:textId="77777777" w:rsidR="00B423B9" w:rsidRPr="00582AAD" w:rsidRDefault="00B423B9" w:rsidP="00835086">
      <w:pPr>
        <w:jc w:val="both"/>
        <w:rPr>
          <w:rFonts w:ascii="Arial" w:hAnsi="Arial" w:cs="Arial"/>
          <w:b/>
          <w:color w:val="000000"/>
          <w:sz w:val="22"/>
          <w:szCs w:val="22"/>
          <w:lang w:val="en-GB"/>
        </w:rPr>
      </w:pPr>
    </w:p>
    <w:p w14:paraId="6B37FD2A" w14:textId="13F6D369" w:rsidR="00B423B9" w:rsidRPr="00582AAD" w:rsidRDefault="0040470E" w:rsidP="00835086">
      <w:pPr>
        <w:numPr>
          <w:ilvl w:val="0"/>
          <w:numId w:val="14"/>
        </w:numPr>
        <w:tabs>
          <w:tab w:val="clear" w:pos="720"/>
        </w:tabs>
        <w:ind w:left="397" w:hanging="397"/>
        <w:jc w:val="both"/>
        <w:rPr>
          <w:rFonts w:ascii="Arial" w:hAnsi="Arial" w:cs="Arial"/>
          <w:bCs/>
          <w:szCs w:val="22"/>
          <w:lang w:val="en-GB"/>
        </w:rPr>
      </w:pPr>
      <w:r w:rsidRPr="00582AAD">
        <w:rPr>
          <w:rFonts w:ascii="Arial" w:hAnsi="Arial" w:cs="Arial"/>
          <w:b/>
          <w:bCs/>
          <w:szCs w:val="22"/>
          <w:lang w:val="en-GB"/>
        </w:rPr>
        <w:t>Working Group</w:t>
      </w:r>
    </w:p>
    <w:p w14:paraId="5DF836A2" w14:textId="77777777" w:rsidR="00B423B9" w:rsidRPr="00582AAD" w:rsidRDefault="00B423B9" w:rsidP="00835086">
      <w:pPr>
        <w:ind w:left="397"/>
        <w:jc w:val="both"/>
        <w:rPr>
          <w:rFonts w:ascii="Arial" w:hAnsi="Arial" w:cs="Arial"/>
          <w:bCs/>
          <w:sz w:val="22"/>
          <w:szCs w:val="22"/>
          <w:lang w:val="en-GB"/>
        </w:rPr>
      </w:pPr>
    </w:p>
    <w:tbl>
      <w:tblPr>
        <w:tblW w:w="105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8861"/>
      </w:tblGrid>
      <w:tr w:rsidR="00B423B9" w:rsidRPr="00582AAD" w14:paraId="39E987C9" w14:textId="77777777" w:rsidTr="00D31732">
        <w:trPr>
          <w:jc w:val="center"/>
        </w:trPr>
        <w:tc>
          <w:tcPr>
            <w:tcW w:w="1702" w:type="dxa"/>
            <w:vAlign w:val="center"/>
          </w:tcPr>
          <w:p w14:paraId="1654C0CB" w14:textId="0428F989" w:rsidR="00B423B9" w:rsidRPr="00582AAD" w:rsidRDefault="0040470E" w:rsidP="00835086">
            <w:pPr>
              <w:spacing w:before="60" w:after="60"/>
              <w:jc w:val="both"/>
              <w:rPr>
                <w:rFonts w:ascii="Arial" w:hAnsi="Arial" w:cs="Arial"/>
                <w:sz w:val="22"/>
                <w:szCs w:val="22"/>
                <w:lang w:val="en-GB"/>
              </w:rPr>
            </w:pPr>
            <w:r w:rsidRPr="00582AAD">
              <w:rPr>
                <w:rFonts w:ascii="Arial" w:hAnsi="Arial" w:cs="Arial"/>
                <w:sz w:val="22"/>
                <w:szCs w:val="22"/>
                <w:lang w:val="en-GB"/>
              </w:rPr>
              <w:t>Working Group</w:t>
            </w:r>
            <w:r w:rsidR="00B423B9" w:rsidRPr="00582AAD">
              <w:rPr>
                <w:rFonts w:ascii="Arial" w:hAnsi="Arial" w:cs="Arial"/>
                <w:sz w:val="22"/>
                <w:szCs w:val="22"/>
                <w:lang w:val="en-GB"/>
              </w:rPr>
              <w:t xml:space="preserve"> title</w:t>
            </w:r>
          </w:p>
        </w:tc>
        <w:tc>
          <w:tcPr>
            <w:tcW w:w="8861" w:type="dxa"/>
            <w:vAlign w:val="center"/>
          </w:tcPr>
          <w:p w14:paraId="4C74DA5A" w14:textId="77777777" w:rsidR="00B423B9" w:rsidRPr="00582AAD" w:rsidRDefault="00B423B9" w:rsidP="00835086">
            <w:pPr>
              <w:spacing w:before="60" w:after="60"/>
              <w:jc w:val="both"/>
              <w:rPr>
                <w:rFonts w:ascii="Arial" w:hAnsi="Arial" w:cs="Arial"/>
                <w:sz w:val="22"/>
                <w:szCs w:val="22"/>
                <w:lang w:val="en-GB"/>
              </w:rPr>
            </w:pPr>
          </w:p>
        </w:tc>
      </w:tr>
      <w:tr w:rsidR="00B423B9" w:rsidRPr="00582AAD" w14:paraId="3E57CC40" w14:textId="77777777" w:rsidTr="00D31732">
        <w:trPr>
          <w:jc w:val="center"/>
        </w:trPr>
        <w:tc>
          <w:tcPr>
            <w:tcW w:w="1702" w:type="dxa"/>
            <w:vAlign w:val="center"/>
          </w:tcPr>
          <w:p w14:paraId="4F0B02BC" w14:textId="20667A16" w:rsidR="00B423B9" w:rsidRPr="00582AAD" w:rsidRDefault="00B423B9" w:rsidP="00835086">
            <w:pPr>
              <w:spacing w:before="60" w:after="60"/>
              <w:jc w:val="both"/>
              <w:rPr>
                <w:rFonts w:ascii="Arial" w:hAnsi="Arial" w:cs="Arial"/>
                <w:sz w:val="22"/>
                <w:szCs w:val="22"/>
                <w:lang w:val="en-GB"/>
              </w:rPr>
            </w:pPr>
            <w:r w:rsidRPr="00582AAD">
              <w:rPr>
                <w:rFonts w:ascii="Arial" w:hAnsi="Arial" w:cs="Arial"/>
                <w:sz w:val="22"/>
                <w:szCs w:val="22"/>
                <w:lang w:val="en-GB"/>
              </w:rPr>
              <w:t>Chosen</w:t>
            </w:r>
            <w:r w:rsidR="00A70803" w:rsidRPr="00582AAD">
              <w:rPr>
                <w:rFonts w:ascii="Arial" w:hAnsi="Arial" w:cs="Arial"/>
                <w:sz w:val="22"/>
                <w:szCs w:val="22"/>
                <w:lang w:val="en-GB"/>
              </w:rPr>
              <w:t xml:space="preserve"> focal area</w:t>
            </w:r>
          </w:p>
        </w:tc>
        <w:tc>
          <w:tcPr>
            <w:tcW w:w="8861" w:type="dxa"/>
            <w:vAlign w:val="center"/>
          </w:tcPr>
          <w:p w14:paraId="7474C288" w14:textId="77777777" w:rsidR="00B423B9" w:rsidRPr="00582AAD" w:rsidRDefault="00B423B9" w:rsidP="00835086">
            <w:pPr>
              <w:spacing w:before="60" w:after="60"/>
              <w:jc w:val="both"/>
              <w:rPr>
                <w:rFonts w:ascii="Arial" w:hAnsi="Arial" w:cs="Arial"/>
                <w:sz w:val="22"/>
                <w:szCs w:val="22"/>
                <w:lang w:val="en-GB"/>
              </w:rPr>
            </w:pPr>
          </w:p>
        </w:tc>
      </w:tr>
      <w:tr w:rsidR="001E5706" w:rsidRPr="00582AAD" w14:paraId="67B2081E" w14:textId="77777777" w:rsidTr="00D31732">
        <w:trPr>
          <w:jc w:val="center"/>
        </w:trPr>
        <w:tc>
          <w:tcPr>
            <w:tcW w:w="1702" w:type="dxa"/>
            <w:vAlign w:val="center"/>
          </w:tcPr>
          <w:p w14:paraId="0E17CAEA" w14:textId="7514A0C6" w:rsidR="001E5706" w:rsidRPr="00582AAD" w:rsidRDefault="001E5706" w:rsidP="00835086">
            <w:pPr>
              <w:spacing w:before="60" w:after="60"/>
              <w:jc w:val="both"/>
              <w:rPr>
                <w:rFonts w:ascii="Arial" w:hAnsi="Arial" w:cs="Arial"/>
                <w:sz w:val="22"/>
                <w:szCs w:val="22"/>
                <w:lang w:val="en-GB"/>
              </w:rPr>
            </w:pPr>
            <w:r w:rsidRPr="00582AAD">
              <w:rPr>
                <w:rFonts w:ascii="Arial" w:hAnsi="Arial" w:cs="Arial"/>
                <w:sz w:val="22"/>
                <w:szCs w:val="22"/>
                <w:lang w:val="en-GB"/>
              </w:rPr>
              <w:t xml:space="preserve">Duration </w:t>
            </w:r>
          </w:p>
        </w:tc>
        <w:tc>
          <w:tcPr>
            <w:tcW w:w="8861" w:type="dxa"/>
            <w:vAlign w:val="center"/>
          </w:tcPr>
          <w:p w14:paraId="41D01B3F" w14:textId="5C1C4854" w:rsidR="001E5706" w:rsidRPr="00582AAD" w:rsidRDefault="001E5706" w:rsidP="00835086">
            <w:pPr>
              <w:spacing w:before="60" w:after="60"/>
              <w:jc w:val="both"/>
              <w:rPr>
                <w:rFonts w:ascii="Arial" w:hAnsi="Arial" w:cs="Arial"/>
                <w:sz w:val="22"/>
                <w:szCs w:val="22"/>
                <w:lang w:val="en-GB"/>
              </w:rPr>
            </w:pPr>
            <w:r w:rsidRPr="00582AAD">
              <w:rPr>
                <w:rFonts w:ascii="Arial" w:hAnsi="Arial" w:cs="Arial"/>
                <w:bCs/>
                <w:i/>
                <w:color w:val="808080" w:themeColor="background1" w:themeShade="80"/>
                <w:sz w:val="22"/>
                <w:szCs w:val="22"/>
                <w:lang w:val="en-GB"/>
              </w:rPr>
              <w:t>From 6 to 12 months max</w:t>
            </w:r>
          </w:p>
        </w:tc>
      </w:tr>
      <w:tr w:rsidR="00B423B9" w:rsidRPr="00582AAD" w14:paraId="3B7AFFDD" w14:textId="77777777" w:rsidTr="00D31732">
        <w:trPr>
          <w:jc w:val="center"/>
        </w:trPr>
        <w:tc>
          <w:tcPr>
            <w:tcW w:w="1702" w:type="dxa"/>
            <w:vAlign w:val="center"/>
          </w:tcPr>
          <w:p w14:paraId="49437C01" w14:textId="77777777" w:rsidR="00B423B9" w:rsidRPr="00582AAD" w:rsidRDefault="00B423B9" w:rsidP="00835086">
            <w:pPr>
              <w:spacing w:before="60" w:after="60"/>
              <w:jc w:val="both"/>
              <w:rPr>
                <w:rFonts w:ascii="Arial" w:hAnsi="Arial" w:cs="Arial"/>
                <w:sz w:val="22"/>
                <w:szCs w:val="22"/>
                <w:lang w:val="en-GB"/>
              </w:rPr>
            </w:pPr>
            <w:r w:rsidRPr="00582AAD">
              <w:rPr>
                <w:rFonts w:ascii="Arial" w:hAnsi="Arial" w:cs="Arial"/>
                <w:sz w:val="22"/>
                <w:szCs w:val="22"/>
                <w:lang w:val="en-GB"/>
              </w:rPr>
              <w:t>Funds requested</w:t>
            </w:r>
          </w:p>
        </w:tc>
        <w:tc>
          <w:tcPr>
            <w:tcW w:w="8861" w:type="dxa"/>
            <w:vAlign w:val="center"/>
          </w:tcPr>
          <w:p w14:paraId="3CF91A84" w14:textId="77777777" w:rsidR="00B423B9" w:rsidRPr="00582AAD" w:rsidRDefault="00B423B9" w:rsidP="00835086">
            <w:pPr>
              <w:spacing w:before="60" w:after="60"/>
              <w:jc w:val="both"/>
              <w:rPr>
                <w:rFonts w:ascii="Arial" w:hAnsi="Arial" w:cs="Arial"/>
                <w:sz w:val="22"/>
                <w:szCs w:val="22"/>
                <w:lang w:val="en-GB"/>
              </w:rPr>
            </w:pPr>
            <w:r w:rsidRPr="00582AAD">
              <w:rPr>
                <w:rFonts w:ascii="Arial" w:hAnsi="Arial" w:cs="Arial"/>
                <w:bCs/>
                <w:i/>
                <w:color w:val="808080" w:themeColor="background1" w:themeShade="80"/>
                <w:sz w:val="22"/>
                <w:szCs w:val="22"/>
                <w:lang w:val="en-GB"/>
              </w:rPr>
              <w:t>The maximum funding that may be requested is 50,000 €</w:t>
            </w:r>
          </w:p>
        </w:tc>
      </w:tr>
      <w:tr w:rsidR="00B423B9" w:rsidRPr="00582AAD" w14:paraId="0E10E0B5" w14:textId="77777777" w:rsidTr="00D31732">
        <w:trPr>
          <w:jc w:val="center"/>
        </w:trPr>
        <w:tc>
          <w:tcPr>
            <w:tcW w:w="1702" w:type="dxa"/>
            <w:vAlign w:val="center"/>
          </w:tcPr>
          <w:p w14:paraId="78B686D1" w14:textId="30FF2625" w:rsidR="00B423B9" w:rsidRPr="00582AAD" w:rsidRDefault="00B423B9" w:rsidP="00835086">
            <w:pPr>
              <w:spacing w:before="60" w:after="60"/>
              <w:jc w:val="both"/>
              <w:rPr>
                <w:rFonts w:ascii="Arial" w:hAnsi="Arial" w:cs="Arial"/>
                <w:sz w:val="22"/>
                <w:szCs w:val="22"/>
                <w:lang w:val="en-GB"/>
              </w:rPr>
            </w:pPr>
            <w:r w:rsidRPr="00582AAD">
              <w:rPr>
                <w:rFonts w:ascii="Arial" w:hAnsi="Arial" w:cs="Arial"/>
                <w:sz w:val="22"/>
                <w:szCs w:val="22"/>
                <w:lang w:val="en-GB"/>
              </w:rPr>
              <w:t xml:space="preserve">Brief Summary of </w:t>
            </w:r>
            <w:r w:rsidR="0040470E" w:rsidRPr="00582AAD">
              <w:rPr>
                <w:rFonts w:ascii="Arial" w:hAnsi="Arial" w:cs="Arial"/>
                <w:sz w:val="22"/>
                <w:szCs w:val="22"/>
                <w:lang w:val="en-GB"/>
              </w:rPr>
              <w:t>Working Group</w:t>
            </w:r>
          </w:p>
        </w:tc>
        <w:tc>
          <w:tcPr>
            <w:tcW w:w="8861" w:type="dxa"/>
            <w:vAlign w:val="center"/>
          </w:tcPr>
          <w:p w14:paraId="0D5EEF59" w14:textId="77777777" w:rsidR="00B423B9" w:rsidRPr="00582AAD" w:rsidRDefault="00B423B9" w:rsidP="00835086">
            <w:pPr>
              <w:spacing w:before="60" w:after="60"/>
              <w:jc w:val="both"/>
              <w:rPr>
                <w:rFonts w:ascii="Arial" w:hAnsi="Arial" w:cs="Arial"/>
                <w:bCs/>
                <w:i/>
                <w:color w:val="7030A0"/>
                <w:sz w:val="22"/>
                <w:szCs w:val="22"/>
                <w:lang w:val="en-GB"/>
              </w:rPr>
            </w:pPr>
            <w:r w:rsidRPr="00582AAD">
              <w:rPr>
                <w:rFonts w:ascii="Arial" w:hAnsi="Arial" w:cs="Arial"/>
                <w:bCs/>
                <w:i/>
                <w:color w:val="808080" w:themeColor="background1" w:themeShade="80"/>
                <w:sz w:val="22"/>
                <w:szCs w:val="22"/>
                <w:lang w:val="en-GB"/>
              </w:rPr>
              <w:t>350 words max</w:t>
            </w:r>
          </w:p>
        </w:tc>
      </w:tr>
    </w:tbl>
    <w:p w14:paraId="38893C26" w14:textId="77777777" w:rsidR="00B423B9" w:rsidRPr="00582AAD" w:rsidRDefault="00B423B9" w:rsidP="00835086">
      <w:pPr>
        <w:jc w:val="both"/>
        <w:rPr>
          <w:rFonts w:ascii="Arial" w:hAnsi="Arial" w:cs="Arial"/>
          <w:bCs/>
          <w:sz w:val="22"/>
          <w:szCs w:val="22"/>
          <w:lang w:val="en-GB"/>
        </w:rPr>
      </w:pPr>
    </w:p>
    <w:p w14:paraId="03D540B8" w14:textId="77777777" w:rsidR="00B423B9" w:rsidRPr="00582AAD" w:rsidRDefault="00B423B9" w:rsidP="00835086">
      <w:pPr>
        <w:numPr>
          <w:ilvl w:val="0"/>
          <w:numId w:val="14"/>
        </w:numPr>
        <w:tabs>
          <w:tab w:val="clear" w:pos="720"/>
        </w:tabs>
        <w:ind w:left="397" w:hanging="397"/>
        <w:jc w:val="both"/>
        <w:rPr>
          <w:rFonts w:ascii="Arial" w:hAnsi="Arial" w:cs="Arial"/>
          <w:bCs/>
          <w:szCs w:val="22"/>
          <w:lang w:val="en-GB"/>
        </w:rPr>
      </w:pPr>
      <w:r w:rsidRPr="00582AAD">
        <w:rPr>
          <w:rFonts w:ascii="Arial" w:hAnsi="Arial" w:cs="Arial"/>
          <w:b/>
          <w:bCs/>
          <w:szCs w:val="22"/>
          <w:lang w:val="en-GB"/>
        </w:rPr>
        <w:t>Information on Lead Applicant/Coordinator</w:t>
      </w:r>
    </w:p>
    <w:p w14:paraId="27208E30" w14:textId="77777777" w:rsidR="00B423B9" w:rsidRPr="00582AAD" w:rsidRDefault="00B423B9" w:rsidP="00835086">
      <w:pPr>
        <w:ind w:left="397"/>
        <w:jc w:val="both"/>
        <w:rPr>
          <w:rFonts w:ascii="Arial" w:hAnsi="Arial" w:cs="Arial"/>
          <w:bCs/>
          <w:sz w:val="22"/>
          <w:szCs w:val="22"/>
          <w:lang w:val="en-GB"/>
        </w:rPr>
      </w:pPr>
    </w:p>
    <w:tbl>
      <w:tblPr>
        <w:tblW w:w="105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8861"/>
      </w:tblGrid>
      <w:tr w:rsidR="00B423B9" w:rsidRPr="00582AAD" w14:paraId="6AA2D07D" w14:textId="77777777" w:rsidTr="00D31732">
        <w:trPr>
          <w:jc w:val="center"/>
        </w:trPr>
        <w:tc>
          <w:tcPr>
            <w:tcW w:w="1702" w:type="dxa"/>
            <w:vAlign w:val="center"/>
          </w:tcPr>
          <w:p w14:paraId="26FB9BE2" w14:textId="77777777" w:rsidR="00B423B9" w:rsidRPr="00582AAD" w:rsidRDefault="00B423B9" w:rsidP="00835086">
            <w:pPr>
              <w:spacing w:before="60" w:after="60"/>
              <w:jc w:val="both"/>
              <w:rPr>
                <w:rFonts w:ascii="Arial" w:hAnsi="Arial" w:cs="Arial"/>
                <w:sz w:val="22"/>
                <w:szCs w:val="22"/>
                <w:lang w:val="en-GB"/>
              </w:rPr>
            </w:pPr>
            <w:r w:rsidRPr="00582AAD">
              <w:rPr>
                <w:rFonts w:ascii="Arial" w:hAnsi="Arial" w:cs="Arial"/>
                <w:sz w:val="22"/>
                <w:szCs w:val="22"/>
                <w:lang w:val="en-GB"/>
              </w:rPr>
              <w:t>Name</w:t>
            </w:r>
          </w:p>
        </w:tc>
        <w:tc>
          <w:tcPr>
            <w:tcW w:w="8861" w:type="dxa"/>
            <w:vAlign w:val="center"/>
          </w:tcPr>
          <w:p w14:paraId="1D97FBC7" w14:textId="77777777" w:rsidR="00B423B9" w:rsidRPr="00582AAD" w:rsidRDefault="00B423B9" w:rsidP="00835086">
            <w:pPr>
              <w:spacing w:before="60" w:after="60"/>
              <w:jc w:val="both"/>
              <w:rPr>
                <w:rFonts w:ascii="Arial" w:hAnsi="Arial" w:cs="Arial"/>
                <w:sz w:val="22"/>
                <w:szCs w:val="22"/>
                <w:lang w:val="en-GB"/>
              </w:rPr>
            </w:pPr>
          </w:p>
        </w:tc>
      </w:tr>
      <w:tr w:rsidR="00B423B9" w:rsidRPr="00582AAD" w14:paraId="073F967A" w14:textId="77777777" w:rsidTr="00D31732">
        <w:trPr>
          <w:jc w:val="center"/>
        </w:trPr>
        <w:tc>
          <w:tcPr>
            <w:tcW w:w="1702" w:type="dxa"/>
            <w:vAlign w:val="center"/>
          </w:tcPr>
          <w:p w14:paraId="03254B64" w14:textId="77777777" w:rsidR="00B423B9" w:rsidRPr="00582AAD" w:rsidRDefault="00B423B9" w:rsidP="00835086">
            <w:pPr>
              <w:spacing w:before="60" w:after="60"/>
              <w:jc w:val="both"/>
              <w:rPr>
                <w:rFonts w:ascii="Arial" w:hAnsi="Arial" w:cs="Arial"/>
                <w:sz w:val="22"/>
                <w:szCs w:val="22"/>
                <w:lang w:val="en-GB"/>
              </w:rPr>
            </w:pPr>
            <w:r w:rsidRPr="00582AAD">
              <w:rPr>
                <w:rFonts w:ascii="Arial" w:hAnsi="Arial" w:cs="Arial"/>
                <w:sz w:val="22"/>
                <w:szCs w:val="22"/>
                <w:lang w:val="en-GB"/>
              </w:rPr>
              <w:t>Country</w:t>
            </w:r>
          </w:p>
        </w:tc>
        <w:tc>
          <w:tcPr>
            <w:tcW w:w="8861" w:type="dxa"/>
            <w:vAlign w:val="center"/>
          </w:tcPr>
          <w:p w14:paraId="48C9F818" w14:textId="77777777" w:rsidR="00B423B9" w:rsidRPr="00582AAD" w:rsidRDefault="00B423B9" w:rsidP="00835086">
            <w:pPr>
              <w:spacing w:before="60" w:after="60"/>
              <w:jc w:val="both"/>
              <w:rPr>
                <w:rFonts w:ascii="Arial" w:hAnsi="Arial" w:cs="Arial"/>
                <w:sz w:val="22"/>
                <w:szCs w:val="22"/>
                <w:lang w:val="en-GB"/>
              </w:rPr>
            </w:pPr>
          </w:p>
        </w:tc>
      </w:tr>
      <w:tr w:rsidR="00B423B9" w:rsidRPr="00582AAD" w14:paraId="515E7511" w14:textId="77777777" w:rsidTr="00D31732">
        <w:trPr>
          <w:jc w:val="center"/>
        </w:trPr>
        <w:tc>
          <w:tcPr>
            <w:tcW w:w="1702" w:type="dxa"/>
            <w:vAlign w:val="center"/>
          </w:tcPr>
          <w:p w14:paraId="2D7C8410" w14:textId="77777777" w:rsidR="00B423B9" w:rsidRPr="00582AAD" w:rsidRDefault="00B423B9" w:rsidP="00835086">
            <w:pPr>
              <w:spacing w:before="60" w:after="60"/>
              <w:jc w:val="both"/>
              <w:rPr>
                <w:rFonts w:ascii="Arial" w:hAnsi="Arial" w:cs="Arial"/>
                <w:sz w:val="22"/>
                <w:szCs w:val="22"/>
                <w:lang w:val="en-GB"/>
              </w:rPr>
            </w:pPr>
            <w:r w:rsidRPr="00582AAD">
              <w:rPr>
                <w:rFonts w:ascii="Arial" w:hAnsi="Arial" w:cs="Arial"/>
                <w:sz w:val="22"/>
                <w:szCs w:val="22"/>
                <w:lang w:val="en-GB"/>
              </w:rPr>
              <w:t>Affiliation</w:t>
            </w:r>
          </w:p>
        </w:tc>
        <w:tc>
          <w:tcPr>
            <w:tcW w:w="8861" w:type="dxa"/>
            <w:vAlign w:val="center"/>
          </w:tcPr>
          <w:p w14:paraId="1CE32711" w14:textId="77777777" w:rsidR="00B423B9" w:rsidRPr="00582AAD" w:rsidRDefault="00B423B9" w:rsidP="00835086">
            <w:pPr>
              <w:spacing w:before="60" w:after="60"/>
              <w:jc w:val="both"/>
              <w:rPr>
                <w:rFonts w:ascii="Arial" w:hAnsi="Arial" w:cs="Arial"/>
                <w:sz w:val="22"/>
                <w:szCs w:val="22"/>
                <w:lang w:val="en-GB"/>
              </w:rPr>
            </w:pPr>
          </w:p>
        </w:tc>
      </w:tr>
      <w:tr w:rsidR="00B423B9" w:rsidRPr="00582AAD" w14:paraId="366C550C" w14:textId="77777777" w:rsidTr="00D31732">
        <w:trPr>
          <w:jc w:val="center"/>
        </w:trPr>
        <w:tc>
          <w:tcPr>
            <w:tcW w:w="1702" w:type="dxa"/>
            <w:vAlign w:val="center"/>
          </w:tcPr>
          <w:p w14:paraId="2FBDE85D" w14:textId="77777777" w:rsidR="00B423B9" w:rsidRPr="00582AAD" w:rsidRDefault="00B423B9" w:rsidP="00835086">
            <w:pPr>
              <w:spacing w:before="60" w:after="60"/>
              <w:jc w:val="both"/>
              <w:rPr>
                <w:rFonts w:ascii="Arial" w:hAnsi="Arial" w:cs="Arial"/>
                <w:sz w:val="22"/>
                <w:szCs w:val="22"/>
                <w:lang w:val="en-GB"/>
              </w:rPr>
            </w:pPr>
            <w:r w:rsidRPr="00582AAD">
              <w:rPr>
                <w:rFonts w:ascii="Arial" w:hAnsi="Arial" w:cs="Arial"/>
                <w:sz w:val="22"/>
                <w:szCs w:val="22"/>
                <w:lang w:val="en-GB"/>
              </w:rPr>
              <w:t>Position</w:t>
            </w:r>
          </w:p>
        </w:tc>
        <w:tc>
          <w:tcPr>
            <w:tcW w:w="8861" w:type="dxa"/>
            <w:vAlign w:val="center"/>
          </w:tcPr>
          <w:p w14:paraId="238813CD" w14:textId="77777777" w:rsidR="00B423B9" w:rsidRPr="00582AAD" w:rsidRDefault="00B423B9" w:rsidP="00835086">
            <w:pPr>
              <w:spacing w:before="60" w:after="60"/>
              <w:jc w:val="both"/>
              <w:rPr>
                <w:rFonts w:ascii="Arial" w:hAnsi="Arial" w:cs="Arial"/>
                <w:sz w:val="22"/>
                <w:szCs w:val="22"/>
                <w:lang w:val="en-GB"/>
              </w:rPr>
            </w:pPr>
          </w:p>
        </w:tc>
      </w:tr>
      <w:tr w:rsidR="00B423B9" w:rsidRPr="00582AAD" w14:paraId="25BA781A" w14:textId="77777777" w:rsidTr="00D31732">
        <w:trPr>
          <w:jc w:val="center"/>
        </w:trPr>
        <w:tc>
          <w:tcPr>
            <w:tcW w:w="1702" w:type="dxa"/>
            <w:vAlign w:val="center"/>
          </w:tcPr>
          <w:p w14:paraId="75078253" w14:textId="77777777" w:rsidR="00B423B9" w:rsidRPr="00582AAD" w:rsidRDefault="00B423B9" w:rsidP="00835086">
            <w:pPr>
              <w:spacing w:before="60" w:after="60"/>
              <w:jc w:val="both"/>
              <w:rPr>
                <w:rFonts w:ascii="Arial" w:hAnsi="Arial" w:cs="Arial"/>
                <w:sz w:val="22"/>
                <w:szCs w:val="22"/>
                <w:lang w:val="en-GB"/>
              </w:rPr>
            </w:pPr>
            <w:r w:rsidRPr="00582AAD">
              <w:rPr>
                <w:rFonts w:ascii="Arial" w:hAnsi="Arial" w:cs="Arial"/>
                <w:sz w:val="22"/>
                <w:szCs w:val="22"/>
                <w:lang w:val="en-GB"/>
              </w:rPr>
              <w:t>Address</w:t>
            </w:r>
          </w:p>
        </w:tc>
        <w:tc>
          <w:tcPr>
            <w:tcW w:w="8861" w:type="dxa"/>
            <w:vAlign w:val="center"/>
          </w:tcPr>
          <w:p w14:paraId="3C1FA99B" w14:textId="77777777" w:rsidR="00B423B9" w:rsidRPr="00582AAD" w:rsidRDefault="00B423B9" w:rsidP="00835086">
            <w:pPr>
              <w:spacing w:before="60" w:after="60"/>
              <w:jc w:val="both"/>
              <w:rPr>
                <w:rFonts w:ascii="Arial" w:hAnsi="Arial" w:cs="Arial"/>
                <w:sz w:val="22"/>
                <w:szCs w:val="22"/>
                <w:lang w:val="en-GB"/>
              </w:rPr>
            </w:pPr>
          </w:p>
        </w:tc>
      </w:tr>
      <w:tr w:rsidR="00B423B9" w:rsidRPr="00582AAD" w14:paraId="359CE694" w14:textId="77777777" w:rsidTr="00D31732">
        <w:trPr>
          <w:jc w:val="center"/>
        </w:trPr>
        <w:tc>
          <w:tcPr>
            <w:tcW w:w="1702" w:type="dxa"/>
            <w:vAlign w:val="center"/>
          </w:tcPr>
          <w:p w14:paraId="7D9E3A49" w14:textId="061486E4" w:rsidR="00B423B9" w:rsidRPr="00582AAD" w:rsidRDefault="00B423B9" w:rsidP="00835086">
            <w:pPr>
              <w:spacing w:before="60" w:after="60"/>
              <w:jc w:val="both"/>
              <w:rPr>
                <w:rFonts w:ascii="Arial" w:hAnsi="Arial" w:cs="Arial"/>
                <w:sz w:val="22"/>
                <w:szCs w:val="22"/>
                <w:lang w:val="en-GB"/>
              </w:rPr>
            </w:pPr>
            <w:r w:rsidRPr="00582AAD">
              <w:rPr>
                <w:rFonts w:ascii="Arial" w:hAnsi="Arial" w:cs="Arial"/>
                <w:sz w:val="22"/>
                <w:szCs w:val="22"/>
                <w:lang w:val="en-GB"/>
              </w:rPr>
              <w:t>Phone</w:t>
            </w:r>
          </w:p>
        </w:tc>
        <w:tc>
          <w:tcPr>
            <w:tcW w:w="8861" w:type="dxa"/>
            <w:vAlign w:val="center"/>
          </w:tcPr>
          <w:p w14:paraId="3A2EEF3E" w14:textId="77777777" w:rsidR="00B423B9" w:rsidRPr="00582AAD" w:rsidRDefault="00B423B9" w:rsidP="00835086">
            <w:pPr>
              <w:spacing w:before="60" w:after="60"/>
              <w:jc w:val="both"/>
              <w:rPr>
                <w:rFonts w:ascii="Arial" w:hAnsi="Arial" w:cs="Arial"/>
                <w:sz w:val="22"/>
                <w:szCs w:val="22"/>
                <w:lang w:val="en-GB"/>
              </w:rPr>
            </w:pPr>
          </w:p>
        </w:tc>
      </w:tr>
      <w:tr w:rsidR="00B423B9" w:rsidRPr="00582AAD" w14:paraId="5E5F8AFF" w14:textId="77777777" w:rsidTr="00D31732">
        <w:trPr>
          <w:jc w:val="center"/>
        </w:trPr>
        <w:tc>
          <w:tcPr>
            <w:tcW w:w="1702" w:type="dxa"/>
            <w:vAlign w:val="center"/>
          </w:tcPr>
          <w:p w14:paraId="5F46996D" w14:textId="77777777" w:rsidR="00B423B9" w:rsidRPr="00582AAD" w:rsidRDefault="00B423B9" w:rsidP="00835086">
            <w:pPr>
              <w:spacing w:before="60" w:after="60"/>
              <w:jc w:val="both"/>
              <w:rPr>
                <w:rFonts w:ascii="Arial" w:hAnsi="Arial" w:cs="Arial"/>
                <w:sz w:val="22"/>
                <w:szCs w:val="22"/>
                <w:lang w:val="en-GB"/>
              </w:rPr>
            </w:pPr>
            <w:r w:rsidRPr="00582AAD">
              <w:rPr>
                <w:rFonts w:ascii="Arial" w:hAnsi="Arial" w:cs="Arial"/>
                <w:sz w:val="22"/>
                <w:szCs w:val="22"/>
                <w:lang w:val="en-GB"/>
              </w:rPr>
              <w:t>E-Mail</w:t>
            </w:r>
          </w:p>
        </w:tc>
        <w:tc>
          <w:tcPr>
            <w:tcW w:w="8861" w:type="dxa"/>
            <w:vAlign w:val="center"/>
          </w:tcPr>
          <w:p w14:paraId="3278C663" w14:textId="77777777" w:rsidR="00B423B9" w:rsidRPr="00582AAD" w:rsidRDefault="00B423B9" w:rsidP="00835086">
            <w:pPr>
              <w:spacing w:before="60" w:after="60"/>
              <w:jc w:val="both"/>
              <w:rPr>
                <w:rFonts w:ascii="Arial" w:hAnsi="Arial" w:cs="Arial"/>
                <w:sz w:val="22"/>
                <w:szCs w:val="22"/>
                <w:lang w:val="en-GB"/>
              </w:rPr>
            </w:pPr>
          </w:p>
        </w:tc>
      </w:tr>
    </w:tbl>
    <w:p w14:paraId="126439F9" w14:textId="3B95C332" w:rsidR="00B423B9" w:rsidRPr="00582AAD" w:rsidRDefault="00B423B9" w:rsidP="00835086">
      <w:pPr>
        <w:tabs>
          <w:tab w:val="num" w:pos="360"/>
        </w:tabs>
        <w:ind w:left="397" w:hanging="397"/>
        <w:jc w:val="both"/>
        <w:rPr>
          <w:rFonts w:ascii="Arial" w:hAnsi="Arial" w:cs="Arial"/>
          <w:bCs/>
          <w:i/>
          <w:color w:val="808080" w:themeColor="background1" w:themeShade="80"/>
          <w:sz w:val="22"/>
          <w:szCs w:val="22"/>
          <w:lang w:val="en-GB"/>
        </w:rPr>
      </w:pPr>
      <w:r w:rsidRPr="00582AAD">
        <w:rPr>
          <w:rFonts w:ascii="Arial" w:hAnsi="Arial" w:cs="Arial"/>
          <w:bCs/>
          <w:i/>
          <w:color w:val="808080" w:themeColor="background1" w:themeShade="80"/>
          <w:sz w:val="22"/>
          <w:szCs w:val="22"/>
          <w:lang w:val="en-GB"/>
        </w:rPr>
        <w:t xml:space="preserve">A CV and publication list for the lead applicant should be supplied </w:t>
      </w:r>
      <w:r w:rsidR="003F3535" w:rsidRPr="00582AAD">
        <w:rPr>
          <w:rFonts w:ascii="Arial" w:hAnsi="Arial" w:cs="Arial"/>
          <w:bCs/>
          <w:i/>
          <w:color w:val="808080" w:themeColor="background1" w:themeShade="80"/>
          <w:sz w:val="22"/>
          <w:szCs w:val="22"/>
          <w:lang w:val="en-GB"/>
        </w:rPr>
        <w:t>in the submission tool</w:t>
      </w:r>
      <w:r w:rsidR="00A02C64" w:rsidRPr="00582AAD">
        <w:rPr>
          <w:rFonts w:ascii="Arial" w:hAnsi="Arial" w:cs="Arial"/>
          <w:bCs/>
          <w:i/>
          <w:color w:val="808080" w:themeColor="background1" w:themeShade="80"/>
          <w:sz w:val="22"/>
          <w:szCs w:val="22"/>
          <w:lang w:val="en-GB"/>
        </w:rPr>
        <w:t xml:space="preserve"> (2 pages max)</w:t>
      </w:r>
      <w:r w:rsidR="003F3535" w:rsidRPr="00582AAD">
        <w:rPr>
          <w:rFonts w:ascii="Arial" w:hAnsi="Arial" w:cs="Arial"/>
          <w:bCs/>
          <w:i/>
          <w:color w:val="808080" w:themeColor="background1" w:themeShade="80"/>
          <w:sz w:val="22"/>
          <w:szCs w:val="22"/>
          <w:lang w:val="en-GB"/>
        </w:rPr>
        <w:t>.</w:t>
      </w:r>
    </w:p>
    <w:p w14:paraId="2A10B710" w14:textId="77777777" w:rsidR="00B423B9" w:rsidRPr="00582AAD" w:rsidRDefault="00B423B9" w:rsidP="00835086">
      <w:pPr>
        <w:jc w:val="both"/>
        <w:rPr>
          <w:rFonts w:ascii="Arial" w:hAnsi="Arial" w:cs="Arial"/>
          <w:bCs/>
          <w:sz w:val="22"/>
          <w:szCs w:val="22"/>
          <w:lang w:val="en-GB"/>
        </w:rPr>
      </w:pPr>
    </w:p>
    <w:p w14:paraId="5E4B9DBA" w14:textId="77777777" w:rsidR="00B423B9" w:rsidRPr="00582AAD" w:rsidRDefault="00B423B9" w:rsidP="00835086">
      <w:pPr>
        <w:numPr>
          <w:ilvl w:val="0"/>
          <w:numId w:val="14"/>
        </w:numPr>
        <w:tabs>
          <w:tab w:val="clear" w:pos="720"/>
        </w:tabs>
        <w:ind w:left="397" w:hanging="397"/>
        <w:jc w:val="both"/>
        <w:rPr>
          <w:rFonts w:ascii="Arial" w:hAnsi="Arial" w:cs="Arial"/>
          <w:bCs/>
          <w:szCs w:val="22"/>
          <w:lang w:val="en-GB"/>
        </w:rPr>
      </w:pPr>
      <w:r w:rsidRPr="00582AAD">
        <w:rPr>
          <w:rFonts w:ascii="Arial" w:hAnsi="Arial" w:cs="Arial"/>
          <w:b/>
          <w:bCs/>
          <w:szCs w:val="22"/>
          <w:lang w:val="en-GB"/>
        </w:rPr>
        <w:t>Lead Applicant Supporting Statement</w:t>
      </w:r>
    </w:p>
    <w:p w14:paraId="15EEDC43" w14:textId="77777777" w:rsidR="00B423B9" w:rsidRPr="00582AAD" w:rsidRDefault="00B423B9" w:rsidP="00835086">
      <w:pPr>
        <w:ind w:left="397"/>
        <w:jc w:val="both"/>
        <w:rPr>
          <w:rFonts w:ascii="Arial" w:hAnsi="Arial" w:cs="Arial"/>
          <w:bCs/>
          <w:sz w:val="22"/>
          <w:szCs w:val="22"/>
          <w:lang w:val="en-GB"/>
        </w:rPr>
      </w:pPr>
    </w:p>
    <w:tbl>
      <w:tblPr>
        <w:tblW w:w="105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63"/>
      </w:tblGrid>
      <w:tr w:rsidR="00B423B9" w:rsidRPr="00582AAD" w14:paraId="0A0E6A99" w14:textId="77777777" w:rsidTr="00D31732">
        <w:trPr>
          <w:trHeight w:val="1159"/>
          <w:jc w:val="center"/>
        </w:trPr>
        <w:tc>
          <w:tcPr>
            <w:tcW w:w="10563" w:type="dxa"/>
          </w:tcPr>
          <w:p w14:paraId="0784BB34" w14:textId="2BCC69FA" w:rsidR="00B423B9" w:rsidRPr="00582AAD" w:rsidRDefault="00B423B9" w:rsidP="00A02C64">
            <w:pPr>
              <w:jc w:val="both"/>
              <w:rPr>
                <w:rFonts w:ascii="Arial" w:hAnsi="Arial" w:cs="Arial"/>
                <w:sz w:val="22"/>
                <w:szCs w:val="22"/>
                <w:lang w:val="en-GB"/>
              </w:rPr>
            </w:pPr>
            <w:r w:rsidRPr="00582AAD">
              <w:rPr>
                <w:rFonts w:ascii="Arial" w:hAnsi="Arial" w:cs="Arial"/>
                <w:bCs/>
                <w:i/>
                <w:color w:val="808080" w:themeColor="background1" w:themeShade="80"/>
                <w:sz w:val="22"/>
                <w:szCs w:val="22"/>
                <w:lang w:val="en-GB"/>
              </w:rPr>
              <w:t xml:space="preserve">Please supply a supporting statement justifying why the Lead Applicant </w:t>
            </w:r>
            <w:r w:rsidR="00A50F4D" w:rsidRPr="00582AAD">
              <w:rPr>
                <w:rFonts w:ascii="Arial" w:hAnsi="Arial" w:cs="Arial"/>
                <w:bCs/>
                <w:i/>
                <w:color w:val="808080" w:themeColor="background1" w:themeShade="80"/>
                <w:sz w:val="22"/>
                <w:szCs w:val="22"/>
                <w:lang w:val="en-GB"/>
              </w:rPr>
              <w:t xml:space="preserve">is the appropriate person to coordinate this </w:t>
            </w:r>
            <w:r w:rsidR="0040470E" w:rsidRPr="00582AAD">
              <w:rPr>
                <w:rFonts w:ascii="Arial" w:hAnsi="Arial" w:cs="Arial"/>
                <w:bCs/>
                <w:i/>
                <w:color w:val="808080" w:themeColor="background1" w:themeShade="80"/>
                <w:sz w:val="22"/>
                <w:szCs w:val="22"/>
                <w:lang w:val="en-GB"/>
              </w:rPr>
              <w:t>Working Group</w:t>
            </w:r>
            <w:r w:rsidR="00A02C64" w:rsidRPr="00582AAD">
              <w:rPr>
                <w:rFonts w:ascii="Arial" w:hAnsi="Arial" w:cs="Arial"/>
                <w:bCs/>
                <w:i/>
                <w:color w:val="808080" w:themeColor="background1" w:themeShade="80"/>
                <w:sz w:val="22"/>
                <w:szCs w:val="22"/>
                <w:lang w:val="en-GB"/>
              </w:rPr>
              <w:t xml:space="preserve"> and justification of the right leadership to drive the working group and out-put directed process forward</w:t>
            </w:r>
            <w:r w:rsidRPr="00582AAD">
              <w:rPr>
                <w:rFonts w:ascii="Arial" w:hAnsi="Arial" w:cs="Arial"/>
                <w:bCs/>
                <w:i/>
                <w:color w:val="808080" w:themeColor="background1" w:themeShade="80"/>
                <w:sz w:val="22"/>
                <w:szCs w:val="22"/>
                <w:lang w:val="en-GB"/>
              </w:rPr>
              <w:t xml:space="preserve">. For example: experience in organising similar </w:t>
            </w:r>
            <w:r w:rsidR="0040470E" w:rsidRPr="00582AAD">
              <w:rPr>
                <w:rFonts w:ascii="Arial" w:hAnsi="Arial" w:cs="Arial"/>
                <w:bCs/>
                <w:i/>
                <w:color w:val="808080" w:themeColor="background1" w:themeShade="80"/>
                <w:sz w:val="22"/>
                <w:szCs w:val="22"/>
                <w:lang w:val="en-GB"/>
              </w:rPr>
              <w:t>Working Group</w:t>
            </w:r>
            <w:r w:rsidR="005466D2" w:rsidRPr="00582AAD">
              <w:rPr>
                <w:rFonts w:ascii="Arial" w:hAnsi="Arial" w:cs="Arial"/>
                <w:bCs/>
                <w:i/>
                <w:color w:val="808080" w:themeColor="background1" w:themeShade="80"/>
                <w:sz w:val="22"/>
                <w:szCs w:val="22"/>
                <w:lang w:val="en-GB"/>
              </w:rPr>
              <w:t>s</w:t>
            </w:r>
            <w:r w:rsidRPr="00582AAD">
              <w:rPr>
                <w:rFonts w:ascii="Arial" w:hAnsi="Arial" w:cs="Arial"/>
                <w:bCs/>
                <w:i/>
                <w:color w:val="808080" w:themeColor="background1" w:themeShade="80"/>
                <w:sz w:val="22"/>
                <w:szCs w:val="22"/>
                <w:lang w:val="en-GB"/>
              </w:rPr>
              <w:t xml:space="preserve">, a specific area of expertise relevant to the </w:t>
            </w:r>
            <w:r w:rsidR="00A70803" w:rsidRPr="00582AAD">
              <w:rPr>
                <w:rFonts w:ascii="Arial" w:hAnsi="Arial" w:cs="Arial"/>
                <w:bCs/>
                <w:i/>
                <w:color w:val="808080" w:themeColor="background1" w:themeShade="80"/>
                <w:sz w:val="22"/>
                <w:szCs w:val="22"/>
                <w:lang w:val="en-GB"/>
              </w:rPr>
              <w:t>focal area</w:t>
            </w:r>
            <w:r w:rsidRPr="00582AAD">
              <w:rPr>
                <w:rFonts w:ascii="Arial" w:hAnsi="Arial" w:cs="Arial"/>
                <w:bCs/>
                <w:i/>
                <w:color w:val="808080" w:themeColor="background1" w:themeShade="80"/>
                <w:sz w:val="22"/>
                <w:szCs w:val="22"/>
                <w:lang w:val="en-GB"/>
              </w:rPr>
              <w:t xml:space="preserve">, time available to do so, </w:t>
            </w:r>
            <w:proofErr w:type="spellStart"/>
            <w:r w:rsidRPr="00582AAD">
              <w:rPr>
                <w:rFonts w:ascii="Arial" w:hAnsi="Arial" w:cs="Arial"/>
                <w:bCs/>
                <w:i/>
                <w:color w:val="808080" w:themeColor="background1" w:themeShade="80"/>
                <w:sz w:val="22"/>
                <w:szCs w:val="22"/>
                <w:lang w:val="en-GB"/>
              </w:rPr>
              <w:t>etc</w:t>
            </w:r>
            <w:proofErr w:type="spellEnd"/>
          </w:p>
        </w:tc>
      </w:tr>
    </w:tbl>
    <w:p w14:paraId="661C259A" w14:textId="77777777" w:rsidR="005764BE" w:rsidRPr="00582AAD" w:rsidRDefault="00B423B9" w:rsidP="00835086">
      <w:pPr>
        <w:spacing w:before="60" w:after="60"/>
        <w:jc w:val="both"/>
        <w:rPr>
          <w:rFonts w:ascii="Arial" w:hAnsi="Arial" w:cs="Arial"/>
          <w:color w:val="000000"/>
          <w:sz w:val="22"/>
          <w:szCs w:val="22"/>
          <w:lang w:val="en-GB"/>
        </w:rPr>
      </w:pPr>
      <w:r w:rsidRPr="00582AAD">
        <w:rPr>
          <w:rFonts w:ascii="Arial" w:hAnsi="Arial" w:cs="Arial"/>
          <w:b/>
          <w:sz w:val="22"/>
          <w:szCs w:val="22"/>
          <w:lang w:val="en-GB"/>
        </w:rPr>
        <w:br w:type="page"/>
      </w:r>
    </w:p>
    <w:p w14:paraId="60DB83B9" w14:textId="722FEC30" w:rsidR="00B423B9" w:rsidRPr="00582AAD" w:rsidRDefault="00B423B9" w:rsidP="00835086">
      <w:pPr>
        <w:jc w:val="both"/>
        <w:rPr>
          <w:rFonts w:ascii="Arial" w:hAnsi="Arial" w:cs="Arial"/>
          <w:bCs/>
          <w:iCs/>
          <w:sz w:val="28"/>
          <w:szCs w:val="22"/>
          <w:lang w:val="en-GB" w:eastAsia="es-ES"/>
        </w:rPr>
      </w:pPr>
      <w:r w:rsidRPr="00582AAD">
        <w:rPr>
          <w:rFonts w:ascii="Arial" w:hAnsi="Arial" w:cs="Arial"/>
          <w:b/>
          <w:color w:val="808080"/>
          <w:sz w:val="28"/>
          <w:szCs w:val="22"/>
          <w:lang w:val="en-GB"/>
        </w:rPr>
        <w:lastRenderedPageBreak/>
        <w:t>II. Scientific</w:t>
      </w:r>
      <w:r w:rsidR="007D54D6" w:rsidRPr="00582AAD">
        <w:rPr>
          <w:rFonts w:ascii="Arial" w:hAnsi="Arial" w:cs="Arial"/>
          <w:b/>
          <w:color w:val="808080"/>
          <w:sz w:val="28"/>
          <w:szCs w:val="22"/>
          <w:lang w:val="en-GB"/>
        </w:rPr>
        <w:t>/Policy</w:t>
      </w:r>
      <w:r w:rsidRPr="00582AAD">
        <w:rPr>
          <w:rFonts w:ascii="Arial" w:hAnsi="Arial" w:cs="Arial"/>
          <w:b/>
          <w:color w:val="808080"/>
          <w:sz w:val="28"/>
          <w:szCs w:val="22"/>
          <w:lang w:val="en-GB"/>
        </w:rPr>
        <w:t xml:space="preserve"> Rationale for the Proposed </w:t>
      </w:r>
      <w:r w:rsidR="0040470E" w:rsidRPr="00582AAD">
        <w:rPr>
          <w:rFonts w:ascii="Arial" w:hAnsi="Arial" w:cs="Arial"/>
          <w:b/>
          <w:color w:val="808080"/>
          <w:sz w:val="28"/>
          <w:szCs w:val="22"/>
          <w:lang w:val="en-GB"/>
        </w:rPr>
        <w:t>Working Group</w:t>
      </w:r>
      <w:r w:rsidRPr="00582AAD">
        <w:rPr>
          <w:rFonts w:ascii="Arial" w:hAnsi="Arial" w:cs="Arial"/>
          <w:b/>
          <w:color w:val="808080"/>
          <w:sz w:val="28"/>
          <w:szCs w:val="22"/>
          <w:lang w:val="en-GB"/>
        </w:rPr>
        <w:t xml:space="preserve"> (max. 1 page)</w:t>
      </w:r>
    </w:p>
    <w:p w14:paraId="605936EF" w14:textId="77777777" w:rsidR="00B423B9" w:rsidRPr="00582AAD" w:rsidRDefault="00B423B9" w:rsidP="00835086">
      <w:pPr>
        <w:jc w:val="both"/>
        <w:rPr>
          <w:rFonts w:ascii="Arial" w:hAnsi="Arial" w:cs="Arial"/>
          <w:b/>
          <w:bCs/>
          <w:sz w:val="22"/>
          <w:szCs w:val="22"/>
          <w:lang w:val="en-GB"/>
        </w:rPr>
      </w:pPr>
    </w:p>
    <w:p w14:paraId="599D49C9" w14:textId="77777777" w:rsidR="00B423B9" w:rsidRPr="00582AAD" w:rsidRDefault="00B423B9" w:rsidP="00835086">
      <w:pPr>
        <w:jc w:val="both"/>
        <w:rPr>
          <w:rFonts w:ascii="Arial" w:hAnsi="Arial" w:cs="Arial"/>
          <w:b/>
          <w:bCs/>
          <w:sz w:val="22"/>
          <w:szCs w:val="22"/>
          <w:lang w:val="en-GB"/>
        </w:rPr>
      </w:pPr>
    </w:p>
    <w:p w14:paraId="4FA5BD06" w14:textId="7DC6F46A" w:rsidR="00B423B9" w:rsidRPr="00582AAD" w:rsidRDefault="00A02C64" w:rsidP="00A02C64">
      <w:pPr>
        <w:jc w:val="both"/>
        <w:rPr>
          <w:rFonts w:ascii="Arial" w:hAnsi="Arial" w:cs="Arial"/>
          <w:bCs/>
          <w:i/>
          <w:color w:val="7030A0"/>
          <w:sz w:val="22"/>
          <w:szCs w:val="22"/>
          <w:lang w:val="en-GB"/>
        </w:rPr>
      </w:pPr>
      <w:r w:rsidRPr="00582AAD">
        <w:rPr>
          <w:rFonts w:ascii="Arial" w:hAnsi="Arial" w:cs="Arial"/>
          <w:bCs/>
          <w:i/>
          <w:color w:val="808080" w:themeColor="background1" w:themeShade="80"/>
          <w:sz w:val="22"/>
          <w:szCs w:val="22"/>
          <w:lang w:val="en-GB"/>
        </w:rPr>
        <w:t>Please state the rationale for the proposed activities, identifying a clear question to be addressed, and why the outputs will uniquely contribute to moving AMR research forward.</w:t>
      </w:r>
    </w:p>
    <w:p w14:paraId="24517648" w14:textId="77777777" w:rsidR="00B423B9" w:rsidRPr="00582AAD" w:rsidRDefault="00B423B9" w:rsidP="00835086">
      <w:pPr>
        <w:jc w:val="both"/>
        <w:rPr>
          <w:rFonts w:ascii="Arial" w:hAnsi="Arial" w:cs="Arial"/>
          <w:bCs/>
          <w:i/>
          <w:color w:val="7030A0"/>
          <w:sz w:val="22"/>
          <w:szCs w:val="22"/>
          <w:lang w:val="en-GB"/>
        </w:rPr>
      </w:pPr>
    </w:p>
    <w:p w14:paraId="64337F98" w14:textId="77777777" w:rsidR="00B423B9" w:rsidRPr="00582AAD" w:rsidRDefault="00B423B9" w:rsidP="00835086">
      <w:pPr>
        <w:jc w:val="both"/>
        <w:rPr>
          <w:rFonts w:ascii="Arial" w:hAnsi="Arial" w:cs="Arial"/>
          <w:bCs/>
          <w:i/>
          <w:color w:val="7030A0"/>
          <w:sz w:val="22"/>
          <w:szCs w:val="22"/>
          <w:lang w:val="en-GB"/>
        </w:rPr>
      </w:pPr>
    </w:p>
    <w:p w14:paraId="26B2E973" w14:textId="77777777" w:rsidR="00B423B9" w:rsidRPr="00582AAD" w:rsidRDefault="00B423B9" w:rsidP="00835086">
      <w:pPr>
        <w:jc w:val="both"/>
        <w:rPr>
          <w:rFonts w:ascii="Arial" w:hAnsi="Arial" w:cs="Arial"/>
          <w:bCs/>
          <w:i/>
          <w:color w:val="7030A0"/>
          <w:sz w:val="22"/>
          <w:szCs w:val="22"/>
          <w:lang w:val="en-GB"/>
        </w:rPr>
      </w:pPr>
    </w:p>
    <w:p w14:paraId="38B2A497" w14:textId="77777777" w:rsidR="00B423B9" w:rsidRPr="00582AAD" w:rsidRDefault="00B423B9" w:rsidP="00835086">
      <w:pPr>
        <w:jc w:val="both"/>
        <w:rPr>
          <w:rFonts w:ascii="Arial" w:hAnsi="Arial" w:cs="Arial"/>
          <w:bCs/>
          <w:i/>
          <w:color w:val="7030A0"/>
          <w:sz w:val="22"/>
          <w:szCs w:val="22"/>
          <w:lang w:val="en-GB"/>
        </w:rPr>
      </w:pPr>
    </w:p>
    <w:p w14:paraId="3860F718" w14:textId="77777777" w:rsidR="00B423B9" w:rsidRPr="00582AAD" w:rsidRDefault="00B423B9" w:rsidP="00835086">
      <w:pPr>
        <w:jc w:val="both"/>
        <w:rPr>
          <w:rFonts w:ascii="Arial" w:hAnsi="Arial" w:cs="Arial"/>
          <w:bCs/>
          <w:i/>
          <w:color w:val="7030A0"/>
          <w:sz w:val="22"/>
          <w:szCs w:val="22"/>
          <w:lang w:val="en-GB"/>
        </w:rPr>
      </w:pPr>
    </w:p>
    <w:p w14:paraId="7AF41D12" w14:textId="77777777" w:rsidR="00B423B9" w:rsidRPr="00582AAD" w:rsidRDefault="00B423B9" w:rsidP="00835086">
      <w:pPr>
        <w:jc w:val="both"/>
        <w:rPr>
          <w:rFonts w:ascii="Arial" w:hAnsi="Arial" w:cs="Arial"/>
          <w:bCs/>
          <w:i/>
          <w:color w:val="7030A0"/>
          <w:sz w:val="22"/>
          <w:szCs w:val="22"/>
          <w:lang w:val="en-GB"/>
        </w:rPr>
      </w:pPr>
    </w:p>
    <w:p w14:paraId="020C3514" w14:textId="77777777" w:rsidR="00B423B9" w:rsidRPr="00582AAD" w:rsidRDefault="00B423B9" w:rsidP="00835086">
      <w:pPr>
        <w:jc w:val="both"/>
        <w:rPr>
          <w:rFonts w:ascii="Arial" w:hAnsi="Arial" w:cs="Arial"/>
          <w:bCs/>
          <w:i/>
          <w:color w:val="7030A0"/>
          <w:sz w:val="22"/>
          <w:szCs w:val="22"/>
          <w:lang w:val="en-GB"/>
        </w:rPr>
      </w:pPr>
    </w:p>
    <w:p w14:paraId="295CE55B" w14:textId="77777777" w:rsidR="00B423B9" w:rsidRPr="00582AAD" w:rsidRDefault="00B423B9" w:rsidP="00835086">
      <w:pPr>
        <w:jc w:val="both"/>
        <w:rPr>
          <w:rFonts w:ascii="Arial" w:hAnsi="Arial" w:cs="Arial"/>
          <w:bCs/>
          <w:i/>
          <w:color w:val="7030A0"/>
          <w:sz w:val="22"/>
          <w:szCs w:val="22"/>
          <w:lang w:val="en-GB"/>
        </w:rPr>
      </w:pPr>
    </w:p>
    <w:p w14:paraId="6BD7AA87" w14:textId="77777777" w:rsidR="00B423B9" w:rsidRPr="00582AAD" w:rsidRDefault="00B423B9" w:rsidP="00835086">
      <w:pPr>
        <w:jc w:val="both"/>
        <w:rPr>
          <w:rFonts w:ascii="Arial" w:hAnsi="Arial" w:cs="Arial"/>
          <w:bCs/>
          <w:i/>
          <w:color w:val="7030A0"/>
          <w:sz w:val="22"/>
          <w:szCs w:val="22"/>
          <w:lang w:val="en-GB"/>
        </w:rPr>
      </w:pPr>
    </w:p>
    <w:p w14:paraId="4BB5DF0C" w14:textId="77777777" w:rsidR="00B423B9" w:rsidRPr="00582AAD" w:rsidRDefault="00B423B9" w:rsidP="00835086">
      <w:pPr>
        <w:jc w:val="both"/>
        <w:rPr>
          <w:rFonts w:ascii="Arial" w:hAnsi="Arial" w:cs="Arial"/>
          <w:bCs/>
          <w:i/>
          <w:color w:val="7030A0"/>
          <w:sz w:val="22"/>
          <w:szCs w:val="22"/>
          <w:lang w:val="en-GB"/>
        </w:rPr>
      </w:pPr>
    </w:p>
    <w:p w14:paraId="1B3ABFAE" w14:textId="77777777" w:rsidR="00B423B9" w:rsidRPr="00582AAD" w:rsidRDefault="00B423B9" w:rsidP="00835086">
      <w:pPr>
        <w:jc w:val="both"/>
        <w:rPr>
          <w:rFonts w:ascii="Arial" w:hAnsi="Arial" w:cs="Arial"/>
          <w:bCs/>
          <w:i/>
          <w:color w:val="7030A0"/>
          <w:sz w:val="22"/>
          <w:szCs w:val="22"/>
          <w:lang w:val="en-GB"/>
        </w:rPr>
      </w:pPr>
    </w:p>
    <w:p w14:paraId="37D83467" w14:textId="77777777" w:rsidR="00B423B9" w:rsidRPr="00582AAD" w:rsidRDefault="00B423B9" w:rsidP="00835086">
      <w:pPr>
        <w:jc w:val="both"/>
        <w:rPr>
          <w:rFonts w:ascii="Arial" w:hAnsi="Arial" w:cs="Arial"/>
          <w:bCs/>
          <w:i/>
          <w:color w:val="7030A0"/>
          <w:sz w:val="22"/>
          <w:szCs w:val="22"/>
          <w:lang w:val="en-GB"/>
        </w:rPr>
      </w:pPr>
    </w:p>
    <w:p w14:paraId="7C5F241D" w14:textId="77777777" w:rsidR="00B423B9" w:rsidRPr="00582AAD" w:rsidRDefault="00B423B9" w:rsidP="00835086">
      <w:pPr>
        <w:jc w:val="both"/>
        <w:rPr>
          <w:rFonts w:ascii="Arial" w:hAnsi="Arial" w:cs="Arial"/>
          <w:bCs/>
          <w:i/>
          <w:color w:val="7030A0"/>
          <w:sz w:val="22"/>
          <w:szCs w:val="22"/>
          <w:lang w:val="en-GB"/>
        </w:rPr>
      </w:pPr>
    </w:p>
    <w:p w14:paraId="68F95E6D" w14:textId="77777777" w:rsidR="00B423B9" w:rsidRPr="00582AAD" w:rsidRDefault="00B423B9" w:rsidP="00835086">
      <w:pPr>
        <w:jc w:val="both"/>
        <w:rPr>
          <w:rFonts w:ascii="Arial" w:hAnsi="Arial" w:cs="Arial"/>
          <w:bCs/>
          <w:i/>
          <w:color w:val="7030A0"/>
          <w:sz w:val="22"/>
          <w:szCs w:val="22"/>
          <w:lang w:val="en-GB"/>
        </w:rPr>
      </w:pPr>
    </w:p>
    <w:p w14:paraId="41A85909" w14:textId="77777777" w:rsidR="00B423B9" w:rsidRPr="00582AAD" w:rsidRDefault="00B423B9" w:rsidP="00835086">
      <w:pPr>
        <w:jc w:val="both"/>
        <w:rPr>
          <w:rFonts w:ascii="Arial" w:hAnsi="Arial" w:cs="Arial"/>
          <w:bCs/>
          <w:i/>
          <w:color w:val="808080" w:themeColor="background1" w:themeShade="80"/>
          <w:sz w:val="22"/>
          <w:szCs w:val="22"/>
          <w:lang w:val="en-GB"/>
        </w:rPr>
      </w:pPr>
    </w:p>
    <w:p w14:paraId="726C7526" w14:textId="77777777" w:rsidR="00B423B9" w:rsidRPr="00582AAD" w:rsidRDefault="00B423B9" w:rsidP="00835086">
      <w:pPr>
        <w:jc w:val="both"/>
        <w:rPr>
          <w:rFonts w:ascii="Arial" w:hAnsi="Arial" w:cs="Arial"/>
          <w:bCs/>
          <w:i/>
          <w:color w:val="808080" w:themeColor="background1" w:themeShade="80"/>
          <w:sz w:val="22"/>
          <w:szCs w:val="22"/>
          <w:lang w:val="en-GB"/>
        </w:rPr>
      </w:pPr>
    </w:p>
    <w:p w14:paraId="45D72C90" w14:textId="065D6B63" w:rsidR="00B423B9" w:rsidRPr="00582AAD" w:rsidRDefault="00B423B9" w:rsidP="00835086">
      <w:pPr>
        <w:jc w:val="both"/>
        <w:rPr>
          <w:rFonts w:ascii="Arial" w:hAnsi="Arial" w:cs="Arial"/>
          <w:bCs/>
          <w:i/>
          <w:color w:val="808080" w:themeColor="background1" w:themeShade="80"/>
          <w:sz w:val="22"/>
          <w:szCs w:val="22"/>
          <w:lang w:val="en-GB"/>
        </w:rPr>
      </w:pPr>
      <w:r w:rsidRPr="00582AAD">
        <w:rPr>
          <w:rFonts w:ascii="Arial" w:hAnsi="Arial" w:cs="Arial"/>
          <w:bCs/>
          <w:i/>
          <w:color w:val="808080" w:themeColor="background1" w:themeShade="80"/>
          <w:sz w:val="22"/>
          <w:szCs w:val="22"/>
          <w:lang w:val="en-GB"/>
        </w:rPr>
        <w:t>Explain what other efforts have been</w:t>
      </w:r>
      <w:r w:rsidR="00A02C64" w:rsidRPr="00582AAD">
        <w:rPr>
          <w:rFonts w:ascii="Arial" w:hAnsi="Arial" w:cs="Arial"/>
          <w:bCs/>
          <w:i/>
          <w:color w:val="808080" w:themeColor="background1" w:themeShade="80"/>
          <w:sz w:val="22"/>
          <w:szCs w:val="22"/>
          <w:lang w:val="en-GB"/>
        </w:rPr>
        <w:t xml:space="preserve"> done</w:t>
      </w:r>
      <w:r w:rsidRPr="00582AAD">
        <w:rPr>
          <w:rFonts w:ascii="Arial" w:hAnsi="Arial" w:cs="Arial"/>
          <w:bCs/>
          <w:i/>
          <w:color w:val="808080" w:themeColor="background1" w:themeShade="80"/>
          <w:sz w:val="22"/>
          <w:szCs w:val="22"/>
          <w:lang w:val="en-GB"/>
        </w:rPr>
        <w:t xml:space="preserve"> in this area </w:t>
      </w:r>
      <w:r w:rsidR="00A02C64" w:rsidRPr="00582AAD">
        <w:rPr>
          <w:rFonts w:ascii="Arial" w:hAnsi="Arial" w:cs="Arial"/>
          <w:bCs/>
          <w:i/>
          <w:color w:val="808080" w:themeColor="background1" w:themeShade="80"/>
          <w:sz w:val="22"/>
          <w:szCs w:val="22"/>
          <w:lang w:val="en-GB"/>
        </w:rPr>
        <w:t xml:space="preserve">up </w:t>
      </w:r>
      <w:r w:rsidRPr="00582AAD">
        <w:rPr>
          <w:rFonts w:ascii="Arial" w:hAnsi="Arial" w:cs="Arial"/>
          <w:bCs/>
          <w:i/>
          <w:color w:val="808080" w:themeColor="background1" w:themeShade="80"/>
          <w:sz w:val="22"/>
          <w:szCs w:val="22"/>
          <w:lang w:val="en-GB"/>
        </w:rPr>
        <w:t>to date. What will be the unique contribution of your planned approach and, if relevant, how will it complement what has already been done by yourselves or by others?</w:t>
      </w:r>
    </w:p>
    <w:p w14:paraId="6AD57098" w14:textId="77777777" w:rsidR="00B423B9" w:rsidRPr="00582AAD" w:rsidRDefault="00B423B9" w:rsidP="00835086">
      <w:pPr>
        <w:jc w:val="both"/>
        <w:rPr>
          <w:rFonts w:ascii="Arial" w:hAnsi="Arial" w:cs="Arial"/>
          <w:b/>
          <w:bCs/>
          <w:sz w:val="22"/>
          <w:szCs w:val="22"/>
          <w:lang w:val="en-GB"/>
        </w:rPr>
      </w:pPr>
    </w:p>
    <w:p w14:paraId="194D60B8" w14:textId="77777777" w:rsidR="00B423B9" w:rsidRPr="00582AAD" w:rsidRDefault="00B423B9" w:rsidP="00835086">
      <w:pPr>
        <w:jc w:val="both"/>
        <w:rPr>
          <w:rFonts w:ascii="Arial" w:hAnsi="Arial" w:cs="Arial"/>
          <w:bCs/>
          <w:iCs/>
          <w:sz w:val="22"/>
          <w:szCs w:val="22"/>
          <w:lang w:val="en-GB" w:eastAsia="es-ES"/>
        </w:rPr>
      </w:pPr>
      <w:r w:rsidRPr="00582AAD">
        <w:rPr>
          <w:rFonts w:ascii="Arial" w:hAnsi="Arial" w:cs="Arial"/>
          <w:b/>
          <w:bCs/>
          <w:sz w:val="22"/>
          <w:szCs w:val="22"/>
          <w:lang w:val="en-GB"/>
        </w:rPr>
        <w:br w:type="page"/>
      </w:r>
    </w:p>
    <w:p w14:paraId="48844317" w14:textId="77777777" w:rsidR="00B423B9" w:rsidRPr="00582AAD" w:rsidRDefault="00B423B9" w:rsidP="00835086">
      <w:pPr>
        <w:jc w:val="both"/>
        <w:rPr>
          <w:rFonts w:ascii="Arial" w:hAnsi="Arial" w:cs="Arial"/>
          <w:b/>
          <w:bCs/>
          <w:sz w:val="22"/>
          <w:szCs w:val="22"/>
          <w:lang w:val="en-GB"/>
        </w:rPr>
      </w:pPr>
    </w:p>
    <w:p w14:paraId="150EB7CD" w14:textId="77777777" w:rsidR="00B423B9" w:rsidRPr="00582AAD" w:rsidRDefault="00B423B9" w:rsidP="00835086">
      <w:pPr>
        <w:pBdr>
          <w:bottom w:val="single" w:sz="4" w:space="1" w:color="auto"/>
        </w:pBdr>
        <w:jc w:val="both"/>
        <w:rPr>
          <w:rFonts w:ascii="Arial" w:hAnsi="Arial" w:cs="Arial"/>
          <w:b/>
          <w:bCs/>
          <w:sz w:val="22"/>
          <w:szCs w:val="22"/>
          <w:lang w:val="en-GB"/>
        </w:rPr>
      </w:pPr>
    </w:p>
    <w:p w14:paraId="70AE0345" w14:textId="77777777" w:rsidR="00B423B9" w:rsidRPr="00582AAD" w:rsidRDefault="00B423B9" w:rsidP="00835086">
      <w:pPr>
        <w:jc w:val="both"/>
        <w:rPr>
          <w:rFonts w:ascii="Arial" w:hAnsi="Arial" w:cs="Arial"/>
          <w:b/>
          <w:color w:val="808080"/>
          <w:sz w:val="28"/>
          <w:szCs w:val="22"/>
          <w:lang w:val="en-GB"/>
        </w:rPr>
      </w:pPr>
      <w:r w:rsidRPr="00582AAD">
        <w:rPr>
          <w:rFonts w:ascii="Arial" w:hAnsi="Arial" w:cs="Arial"/>
          <w:b/>
          <w:color w:val="808080"/>
          <w:sz w:val="22"/>
          <w:szCs w:val="22"/>
          <w:lang w:val="en-GB"/>
        </w:rPr>
        <w:br/>
      </w:r>
      <w:r w:rsidRPr="00582AAD">
        <w:rPr>
          <w:rFonts w:ascii="Arial" w:hAnsi="Arial" w:cs="Arial"/>
          <w:b/>
          <w:color w:val="808080"/>
          <w:sz w:val="28"/>
          <w:szCs w:val="22"/>
          <w:lang w:val="en-GB"/>
        </w:rPr>
        <w:t>III. Objectives and Mode of Operation (max. 1 page)</w:t>
      </w:r>
    </w:p>
    <w:p w14:paraId="5EC05910" w14:textId="77777777" w:rsidR="00B423B9" w:rsidRPr="00582AAD" w:rsidRDefault="00B423B9" w:rsidP="00835086">
      <w:pPr>
        <w:jc w:val="both"/>
        <w:rPr>
          <w:rFonts w:ascii="Arial" w:hAnsi="Arial" w:cs="Arial"/>
          <w:b/>
          <w:bCs/>
          <w:sz w:val="22"/>
          <w:szCs w:val="22"/>
          <w:lang w:val="en-GB"/>
        </w:rPr>
      </w:pPr>
    </w:p>
    <w:p w14:paraId="1425A357" w14:textId="31CCF1CE" w:rsidR="00B423B9" w:rsidRPr="00582AAD" w:rsidRDefault="00B423B9" w:rsidP="00835086">
      <w:pPr>
        <w:jc w:val="both"/>
        <w:rPr>
          <w:rFonts w:ascii="Arial" w:hAnsi="Arial" w:cs="Arial"/>
          <w:bCs/>
          <w:i/>
          <w:color w:val="808080" w:themeColor="background1" w:themeShade="80"/>
          <w:sz w:val="22"/>
          <w:szCs w:val="22"/>
          <w:lang w:val="en-GB"/>
        </w:rPr>
      </w:pPr>
      <w:r w:rsidRPr="00582AAD">
        <w:rPr>
          <w:rFonts w:ascii="Arial" w:hAnsi="Arial" w:cs="Arial"/>
          <w:bCs/>
          <w:i/>
          <w:color w:val="808080" w:themeColor="background1" w:themeShade="80"/>
          <w:sz w:val="22"/>
          <w:szCs w:val="22"/>
          <w:lang w:val="en-GB"/>
        </w:rPr>
        <w:t xml:space="preserve">What are the objectives and the planned mode of operation for the proposed </w:t>
      </w:r>
      <w:r w:rsidR="0040470E" w:rsidRPr="00582AAD">
        <w:rPr>
          <w:rFonts w:ascii="Arial" w:hAnsi="Arial" w:cs="Arial"/>
          <w:bCs/>
          <w:i/>
          <w:color w:val="808080" w:themeColor="background1" w:themeShade="80"/>
          <w:sz w:val="22"/>
          <w:szCs w:val="22"/>
          <w:lang w:val="en-GB"/>
        </w:rPr>
        <w:t>Working Group</w:t>
      </w:r>
      <w:r w:rsidR="007D54D6" w:rsidRPr="00582AAD">
        <w:rPr>
          <w:rFonts w:ascii="Arial" w:hAnsi="Arial" w:cs="Arial"/>
          <w:bCs/>
          <w:i/>
          <w:color w:val="808080" w:themeColor="background1" w:themeShade="80"/>
          <w:sz w:val="22"/>
          <w:szCs w:val="22"/>
          <w:lang w:val="en-GB"/>
        </w:rPr>
        <w:t>?</w:t>
      </w:r>
    </w:p>
    <w:p w14:paraId="02F802FF" w14:textId="77777777" w:rsidR="00B423B9" w:rsidRPr="00582AAD" w:rsidRDefault="00B423B9" w:rsidP="00835086">
      <w:pPr>
        <w:jc w:val="both"/>
        <w:rPr>
          <w:rFonts w:ascii="Arial" w:hAnsi="Arial" w:cs="Arial"/>
          <w:bCs/>
          <w:i/>
          <w:color w:val="7030A0"/>
          <w:sz w:val="22"/>
          <w:szCs w:val="22"/>
          <w:lang w:val="en-GB"/>
        </w:rPr>
      </w:pPr>
    </w:p>
    <w:p w14:paraId="7F97A190" w14:textId="77777777" w:rsidR="00B423B9" w:rsidRPr="00582AAD" w:rsidRDefault="00B423B9" w:rsidP="00835086">
      <w:pPr>
        <w:jc w:val="both"/>
        <w:rPr>
          <w:rFonts w:ascii="Arial" w:hAnsi="Arial" w:cs="Arial"/>
          <w:bCs/>
          <w:i/>
          <w:color w:val="7030A0"/>
          <w:sz w:val="22"/>
          <w:szCs w:val="22"/>
          <w:lang w:val="en-GB"/>
        </w:rPr>
      </w:pPr>
    </w:p>
    <w:p w14:paraId="771E029A" w14:textId="77777777" w:rsidR="00B423B9" w:rsidRPr="00582AAD" w:rsidRDefault="00B423B9" w:rsidP="00835086">
      <w:pPr>
        <w:jc w:val="both"/>
        <w:rPr>
          <w:rFonts w:ascii="Arial" w:hAnsi="Arial" w:cs="Arial"/>
          <w:bCs/>
          <w:i/>
          <w:color w:val="7030A0"/>
          <w:sz w:val="22"/>
          <w:szCs w:val="22"/>
          <w:lang w:val="en-GB"/>
        </w:rPr>
      </w:pPr>
    </w:p>
    <w:p w14:paraId="5556D770" w14:textId="77777777" w:rsidR="00B423B9" w:rsidRPr="00582AAD" w:rsidRDefault="00B423B9" w:rsidP="00835086">
      <w:pPr>
        <w:jc w:val="both"/>
        <w:rPr>
          <w:rFonts w:ascii="Arial" w:hAnsi="Arial" w:cs="Arial"/>
          <w:bCs/>
          <w:i/>
          <w:color w:val="7030A0"/>
          <w:sz w:val="22"/>
          <w:szCs w:val="22"/>
          <w:lang w:val="en-GB"/>
        </w:rPr>
      </w:pPr>
    </w:p>
    <w:p w14:paraId="7F93C983" w14:textId="77777777" w:rsidR="00B423B9" w:rsidRPr="00582AAD" w:rsidRDefault="00B423B9" w:rsidP="00835086">
      <w:pPr>
        <w:jc w:val="both"/>
        <w:rPr>
          <w:rFonts w:ascii="Arial" w:hAnsi="Arial" w:cs="Arial"/>
          <w:bCs/>
          <w:i/>
          <w:color w:val="7030A0"/>
          <w:sz w:val="22"/>
          <w:szCs w:val="22"/>
          <w:lang w:val="en-GB"/>
        </w:rPr>
      </w:pPr>
    </w:p>
    <w:p w14:paraId="63A6A105" w14:textId="77777777" w:rsidR="00B423B9" w:rsidRPr="00582AAD" w:rsidRDefault="00B423B9" w:rsidP="00835086">
      <w:pPr>
        <w:jc w:val="both"/>
        <w:rPr>
          <w:rFonts w:ascii="Arial" w:hAnsi="Arial" w:cs="Arial"/>
          <w:bCs/>
          <w:i/>
          <w:color w:val="7030A0"/>
          <w:sz w:val="22"/>
          <w:szCs w:val="22"/>
          <w:lang w:val="en-GB"/>
        </w:rPr>
      </w:pPr>
    </w:p>
    <w:p w14:paraId="0A7C3588" w14:textId="77777777" w:rsidR="00B423B9" w:rsidRPr="00582AAD" w:rsidRDefault="00B423B9" w:rsidP="00835086">
      <w:pPr>
        <w:jc w:val="both"/>
        <w:rPr>
          <w:rFonts w:ascii="Arial" w:hAnsi="Arial" w:cs="Arial"/>
          <w:bCs/>
          <w:i/>
          <w:color w:val="7030A0"/>
          <w:sz w:val="22"/>
          <w:szCs w:val="22"/>
          <w:lang w:val="en-GB"/>
        </w:rPr>
      </w:pPr>
    </w:p>
    <w:p w14:paraId="5A1E476B" w14:textId="77777777" w:rsidR="00B423B9" w:rsidRPr="00582AAD" w:rsidRDefault="00B423B9" w:rsidP="00835086">
      <w:pPr>
        <w:jc w:val="both"/>
        <w:rPr>
          <w:rFonts w:ascii="Arial" w:hAnsi="Arial" w:cs="Arial"/>
          <w:bCs/>
          <w:i/>
          <w:color w:val="7030A0"/>
          <w:sz w:val="22"/>
          <w:szCs w:val="22"/>
          <w:lang w:val="en-GB"/>
        </w:rPr>
      </w:pPr>
    </w:p>
    <w:p w14:paraId="56A6C9BB" w14:textId="77777777" w:rsidR="00B423B9" w:rsidRPr="00582AAD" w:rsidRDefault="00B423B9" w:rsidP="00835086">
      <w:pPr>
        <w:jc w:val="both"/>
        <w:rPr>
          <w:rFonts w:ascii="Arial" w:hAnsi="Arial" w:cs="Arial"/>
          <w:bCs/>
          <w:i/>
          <w:color w:val="7030A0"/>
          <w:sz w:val="22"/>
          <w:szCs w:val="22"/>
          <w:lang w:val="en-GB"/>
        </w:rPr>
      </w:pPr>
    </w:p>
    <w:p w14:paraId="5796006C" w14:textId="77777777" w:rsidR="00B423B9" w:rsidRPr="00582AAD" w:rsidRDefault="00B423B9" w:rsidP="00835086">
      <w:pPr>
        <w:jc w:val="both"/>
        <w:rPr>
          <w:rFonts w:ascii="Arial" w:hAnsi="Arial" w:cs="Arial"/>
          <w:bCs/>
          <w:i/>
          <w:color w:val="7030A0"/>
          <w:sz w:val="22"/>
          <w:szCs w:val="22"/>
          <w:lang w:val="en-GB"/>
        </w:rPr>
      </w:pPr>
    </w:p>
    <w:p w14:paraId="309B01E2" w14:textId="64B50CF0" w:rsidR="00B423B9" w:rsidRPr="00582AAD" w:rsidRDefault="00B423B9" w:rsidP="00835086">
      <w:pPr>
        <w:jc w:val="both"/>
        <w:rPr>
          <w:rFonts w:ascii="Arial" w:hAnsi="Arial" w:cs="Arial"/>
          <w:bCs/>
          <w:i/>
          <w:color w:val="808080" w:themeColor="background1" w:themeShade="80"/>
          <w:sz w:val="22"/>
          <w:szCs w:val="22"/>
          <w:lang w:val="en-GB"/>
        </w:rPr>
      </w:pPr>
      <w:r w:rsidRPr="00582AAD">
        <w:rPr>
          <w:rFonts w:ascii="Arial" w:hAnsi="Arial" w:cs="Arial"/>
          <w:bCs/>
          <w:i/>
          <w:color w:val="808080" w:themeColor="background1" w:themeShade="80"/>
          <w:sz w:val="22"/>
          <w:szCs w:val="22"/>
          <w:lang w:val="en-GB"/>
        </w:rPr>
        <w:t xml:space="preserve">Please set out the work-plan/timeline for delivery of </w:t>
      </w:r>
      <w:r w:rsidR="0040470E" w:rsidRPr="00582AAD">
        <w:rPr>
          <w:rFonts w:ascii="Arial" w:hAnsi="Arial" w:cs="Arial"/>
          <w:bCs/>
          <w:i/>
          <w:color w:val="808080" w:themeColor="background1" w:themeShade="80"/>
          <w:sz w:val="22"/>
          <w:szCs w:val="22"/>
          <w:lang w:val="en-GB"/>
        </w:rPr>
        <w:t>Working Group</w:t>
      </w:r>
      <w:r w:rsidR="003F3535" w:rsidRPr="00582AAD">
        <w:rPr>
          <w:rFonts w:ascii="Arial" w:hAnsi="Arial" w:cs="Arial"/>
          <w:bCs/>
          <w:i/>
          <w:color w:val="808080" w:themeColor="background1" w:themeShade="80"/>
          <w:sz w:val="22"/>
          <w:szCs w:val="22"/>
          <w:lang w:val="en-GB"/>
        </w:rPr>
        <w:t xml:space="preserve">’s </w:t>
      </w:r>
      <w:r w:rsidR="00A70803" w:rsidRPr="00582AAD">
        <w:rPr>
          <w:rFonts w:ascii="Arial" w:hAnsi="Arial" w:cs="Arial"/>
          <w:bCs/>
          <w:i/>
          <w:color w:val="808080" w:themeColor="background1" w:themeShade="80"/>
          <w:sz w:val="22"/>
          <w:szCs w:val="22"/>
          <w:lang w:val="en-GB"/>
        </w:rPr>
        <w:t>outcomes</w:t>
      </w:r>
      <w:r w:rsidR="003F3535" w:rsidRPr="00582AAD">
        <w:rPr>
          <w:rFonts w:ascii="Arial" w:hAnsi="Arial" w:cs="Arial"/>
          <w:bCs/>
          <w:i/>
          <w:color w:val="808080" w:themeColor="background1" w:themeShade="80"/>
          <w:sz w:val="22"/>
          <w:szCs w:val="22"/>
          <w:lang w:val="en-GB"/>
        </w:rPr>
        <w:t xml:space="preserve"> (i.e. white papers, prospective views, guidelines, and/or best practice frameworks, etc.) </w:t>
      </w:r>
      <w:r w:rsidRPr="00582AAD">
        <w:rPr>
          <w:rFonts w:ascii="Arial" w:hAnsi="Arial" w:cs="Arial"/>
          <w:bCs/>
          <w:i/>
          <w:color w:val="808080" w:themeColor="background1" w:themeShade="80"/>
          <w:sz w:val="22"/>
          <w:szCs w:val="22"/>
          <w:lang w:val="en-GB"/>
        </w:rPr>
        <w:t xml:space="preserve">and for dissemination of </w:t>
      </w:r>
      <w:r w:rsidR="00A70803" w:rsidRPr="00582AAD">
        <w:rPr>
          <w:rFonts w:ascii="Arial" w:hAnsi="Arial" w:cs="Arial"/>
          <w:bCs/>
          <w:i/>
          <w:color w:val="808080" w:themeColor="background1" w:themeShade="80"/>
          <w:sz w:val="22"/>
          <w:szCs w:val="22"/>
          <w:lang w:val="en-GB"/>
        </w:rPr>
        <w:t>results</w:t>
      </w:r>
      <w:r w:rsidRPr="00582AAD">
        <w:rPr>
          <w:rFonts w:ascii="Arial" w:hAnsi="Arial" w:cs="Arial"/>
          <w:bCs/>
          <w:i/>
          <w:color w:val="808080" w:themeColor="background1" w:themeShade="80"/>
          <w:sz w:val="22"/>
          <w:szCs w:val="22"/>
          <w:lang w:val="en-GB"/>
        </w:rPr>
        <w:t xml:space="preserve">. A diagram that provides an overview of the workflow for this </w:t>
      </w:r>
      <w:r w:rsidR="0040470E" w:rsidRPr="00582AAD">
        <w:rPr>
          <w:rFonts w:ascii="Arial" w:hAnsi="Arial" w:cs="Arial"/>
          <w:bCs/>
          <w:i/>
          <w:color w:val="808080" w:themeColor="background1" w:themeShade="80"/>
          <w:sz w:val="22"/>
          <w:szCs w:val="22"/>
          <w:lang w:val="en-GB"/>
        </w:rPr>
        <w:t>Working Group</w:t>
      </w:r>
      <w:r w:rsidRPr="00582AAD">
        <w:rPr>
          <w:rFonts w:ascii="Arial" w:hAnsi="Arial" w:cs="Arial"/>
          <w:bCs/>
          <w:i/>
          <w:color w:val="808080" w:themeColor="background1" w:themeShade="80"/>
          <w:sz w:val="22"/>
          <w:szCs w:val="22"/>
          <w:lang w:val="en-GB"/>
        </w:rPr>
        <w:t xml:space="preserve"> should be included. </w:t>
      </w:r>
    </w:p>
    <w:p w14:paraId="45A3FBFD" w14:textId="77777777" w:rsidR="00B423B9" w:rsidRPr="00582AAD" w:rsidRDefault="00B423B9" w:rsidP="00835086">
      <w:pPr>
        <w:jc w:val="both"/>
        <w:rPr>
          <w:rFonts w:ascii="Arial" w:hAnsi="Arial" w:cs="Arial"/>
          <w:bCs/>
          <w:i/>
          <w:color w:val="808080" w:themeColor="background1" w:themeShade="80"/>
          <w:sz w:val="22"/>
          <w:szCs w:val="22"/>
          <w:lang w:val="en-GB"/>
        </w:rPr>
      </w:pPr>
    </w:p>
    <w:p w14:paraId="3F06FE4A" w14:textId="77777777" w:rsidR="00B423B9" w:rsidRPr="00582AAD" w:rsidRDefault="00B423B9" w:rsidP="00835086">
      <w:pPr>
        <w:jc w:val="both"/>
        <w:rPr>
          <w:rFonts w:ascii="Arial" w:hAnsi="Arial" w:cs="Arial"/>
          <w:bCs/>
          <w:i/>
          <w:color w:val="7030A0"/>
          <w:sz w:val="22"/>
          <w:szCs w:val="22"/>
          <w:lang w:val="en-GB"/>
        </w:rPr>
      </w:pPr>
    </w:p>
    <w:p w14:paraId="0A562D82" w14:textId="77777777" w:rsidR="00B423B9" w:rsidRPr="00582AAD" w:rsidRDefault="00B423B9" w:rsidP="00835086">
      <w:pPr>
        <w:jc w:val="both"/>
        <w:rPr>
          <w:rFonts w:ascii="Arial" w:hAnsi="Arial" w:cs="Arial"/>
          <w:bCs/>
          <w:i/>
          <w:color w:val="7030A0"/>
          <w:sz w:val="22"/>
          <w:szCs w:val="22"/>
          <w:lang w:val="en-GB"/>
        </w:rPr>
      </w:pPr>
    </w:p>
    <w:p w14:paraId="271C98CA" w14:textId="77777777" w:rsidR="00B423B9" w:rsidRPr="00582AAD" w:rsidRDefault="00B423B9" w:rsidP="00835086">
      <w:pPr>
        <w:jc w:val="both"/>
        <w:rPr>
          <w:rFonts w:ascii="Arial" w:hAnsi="Arial" w:cs="Arial"/>
          <w:bCs/>
          <w:i/>
          <w:color w:val="7030A0"/>
          <w:sz w:val="22"/>
          <w:szCs w:val="22"/>
          <w:lang w:val="en-GB"/>
        </w:rPr>
      </w:pPr>
    </w:p>
    <w:p w14:paraId="0F1E3894" w14:textId="77777777" w:rsidR="00B423B9" w:rsidRPr="00582AAD" w:rsidRDefault="00B423B9" w:rsidP="00835086">
      <w:pPr>
        <w:jc w:val="both"/>
        <w:rPr>
          <w:rFonts w:ascii="Arial" w:hAnsi="Arial" w:cs="Arial"/>
          <w:bCs/>
          <w:i/>
          <w:color w:val="7030A0"/>
          <w:sz w:val="22"/>
          <w:szCs w:val="22"/>
          <w:lang w:val="en-GB"/>
        </w:rPr>
      </w:pPr>
    </w:p>
    <w:p w14:paraId="156D4C47" w14:textId="77777777" w:rsidR="00B423B9" w:rsidRPr="00582AAD" w:rsidRDefault="00B423B9" w:rsidP="00835086">
      <w:pPr>
        <w:jc w:val="both"/>
        <w:rPr>
          <w:rFonts w:ascii="Arial" w:hAnsi="Arial" w:cs="Arial"/>
          <w:bCs/>
          <w:i/>
          <w:color w:val="7030A0"/>
          <w:sz w:val="22"/>
          <w:szCs w:val="22"/>
          <w:lang w:val="en-GB"/>
        </w:rPr>
      </w:pPr>
    </w:p>
    <w:p w14:paraId="1D13F059" w14:textId="77777777" w:rsidR="00B423B9" w:rsidRPr="00582AAD" w:rsidRDefault="00B423B9" w:rsidP="00835086">
      <w:pPr>
        <w:jc w:val="both"/>
        <w:rPr>
          <w:rFonts w:ascii="Arial" w:hAnsi="Arial" w:cs="Arial"/>
          <w:bCs/>
          <w:i/>
          <w:color w:val="7030A0"/>
          <w:sz w:val="22"/>
          <w:szCs w:val="22"/>
          <w:lang w:val="en-GB"/>
        </w:rPr>
      </w:pPr>
    </w:p>
    <w:p w14:paraId="20F854C9" w14:textId="77777777" w:rsidR="00B423B9" w:rsidRPr="00582AAD" w:rsidRDefault="00B423B9" w:rsidP="00835086">
      <w:pPr>
        <w:jc w:val="both"/>
        <w:rPr>
          <w:rFonts w:ascii="Arial" w:hAnsi="Arial" w:cs="Arial"/>
          <w:bCs/>
          <w:i/>
          <w:color w:val="7030A0"/>
          <w:sz w:val="22"/>
          <w:szCs w:val="22"/>
          <w:lang w:val="en-GB"/>
        </w:rPr>
      </w:pPr>
    </w:p>
    <w:p w14:paraId="71D95D50" w14:textId="77777777" w:rsidR="00B423B9" w:rsidRPr="00582AAD" w:rsidRDefault="00B423B9" w:rsidP="00835086">
      <w:pPr>
        <w:jc w:val="both"/>
        <w:rPr>
          <w:rFonts w:ascii="Arial" w:hAnsi="Arial" w:cs="Arial"/>
          <w:bCs/>
          <w:i/>
          <w:color w:val="7030A0"/>
          <w:sz w:val="22"/>
          <w:szCs w:val="22"/>
          <w:lang w:val="en-GB"/>
        </w:rPr>
      </w:pPr>
    </w:p>
    <w:p w14:paraId="3ADDAC0A" w14:textId="77777777" w:rsidR="00B423B9" w:rsidRPr="00582AAD" w:rsidRDefault="00B423B9" w:rsidP="00835086">
      <w:pPr>
        <w:jc w:val="both"/>
        <w:rPr>
          <w:rFonts w:ascii="Arial" w:hAnsi="Arial" w:cs="Arial"/>
          <w:bCs/>
          <w:i/>
          <w:color w:val="7030A0"/>
          <w:sz w:val="22"/>
          <w:szCs w:val="22"/>
          <w:lang w:val="en-GB"/>
        </w:rPr>
      </w:pPr>
    </w:p>
    <w:p w14:paraId="651DDDB6" w14:textId="77777777" w:rsidR="00B423B9" w:rsidRPr="00582AAD" w:rsidRDefault="00B423B9" w:rsidP="00835086">
      <w:pPr>
        <w:jc w:val="both"/>
        <w:rPr>
          <w:rFonts w:ascii="Arial" w:hAnsi="Arial" w:cs="Arial"/>
          <w:bCs/>
          <w:i/>
          <w:color w:val="7030A0"/>
          <w:sz w:val="22"/>
          <w:szCs w:val="22"/>
          <w:lang w:val="en-GB"/>
        </w:rPr>
      </w:pPr>
    </w:p>
    <w:p w14:paraId="45CF8667" w14:textId="77777777" w:rsidR="00B423B9" w:rsidRPr="00582AAD" w:rsidRDefault="00B423B9" w:rsidP="00835086">
      <w:pPr>
        <w:jc w:val="both"/>
        <w:rPr>
          <w:rFonts w:ascii="Arial" w:hAnsi="Arial" w:cs="Arial"/>
          <w:bCs/>
          <w:i/>
          <w:color w:val="7030A0"/>
          <w:sz w:val="22"/>
          <w:szCs w:val="22"/>
          <w:lang w:val="en-GB"/>
        </w:rPr>
      </w:pPr>
    </w:p>
    <w:p w14:paraId="4563FDDA" w14:textId="77777777" w:rsidR="00B423B9" w:rsidRPr="00582AAD" w:rsidRDefault="00B423B9" w:rsidP="00835086">
      <w:pPr>
        <w:jc w:val="both"/>
        <w:rPr>
          <w:rFonts w:ascii="Arial" w:hAnsi="Arial" w:cs="Arial"/>
          <w:bCs/>
          <w:i/>
          <w:color w:val="7030A0"/>
          <w:sz w:val="22"/>
          <w:szCs w:val="22"/>
          <w:lang w:val="en-GB"/>
        </w:rPr>
      </w:pPr>
    </w:p>
    <w:p w14:paraId="280E6545" w14:textId="77777777" w:rsidR="00B423B9" w:rsidRPr="00582AAD" w:rsidRDefault="00B423B9" w:rsidP="00835086">
      <w:pPr>
        <w:jc w:val="both"/>
        <w:rPr>
          <w:rFonts w:ascii="Arial" w:hAnsi="Arial" w:cs="Arial"/>
          <w:bCs/>
          <w:i/>
          <w:color w:val="7030A0"/>
          <w:sz w:val="22"/>
          <w:szCs w:val="22"/>
          <w:lang w:val="en-GB"/>
        </w:rPr>
      </w:pPr>
    </w:p>
    <w:p w14:paraId="4B4FD012" w14:textId="77777777" w:rsidR="00B423B9" w:rsidRPr="00582AAD" w:rsidRDefault="00B423B9" w:rsidP="00835086">
      <w:pPr>
        <w:jc w:val="both"/>
        <w:rPr>
          <w:rFonts w:ascii="Arial" w:hAnsi="Arial" w:cs="Arial"/>
          <w:bCs/>
          <w:i/>
          <w:color w:val="7030A0"/>
          <w:sz w:val="22"/>
          <w:szCs w:val="22"/>
          <w:lang w:val="en-GB"/>
        </w:rPr>
      </w:pPr>
    </w:p>
    <w:p w14:paraId="4FEE31BB" w14:textId="77777777" w:rsidR="00B423B9" w:rsidRPr="00582AAD" w:rsidRDefault="00B423B9" w:rsidP="00835086">
      <w:pPr>
        <w:jc w:val="both"/>
        <w:rPr>
          <w:rFonts w:ascii="Arial" w:hAnsi="Arial" w:cs="Arial"/>
          <w:bCs/>
          <w:i/>
          <w:color w:val="7030A0"/>
          <w:sz w:val="22"/>
          <w:szCs w:val="22"/>
          <w:lang w:val="en-GB"/>
        </w:rPr>
      </w:pPr>
    </w:p>
    <w:p w14:paraId="7FF6C20C" w14:textId="77777777" w:rsidR="00B423B9" w:rsidRPr="00582AAD" w:rsidRDefault="00B423B9" w:rsidP="00835086">
      <w:pPr>
        <w:jc w:val="both"/>
        <w:rPr>
          <w:rFonts w:ascii="Arial" w:hAnsi="Arial" w:cs="Arial"/>
          <w:bCs/>
          <w:i/>
          <w:color w:val="7030A0"/>
          <w:sz w:val="22"/>
          <w:szCs w:val="22"/>
          <w:lang w:val="en-GB"/>
        </w:rPr>
      </w:pPr>
    </w:p>
    <w:p w14:paraId="387F54E0" w14:textId="77777777" w:rsidR="00B423B9" w:rsidRPr="00582AAD" w:rsidRDefault="00B423B9" w:rsidP="00835086">
      <w:pPr>
        <w:jc w:val="both"/>
        <w:rPr>
          <w:rFonts w:ascii="Arial" w:hAnsi="Arial" w:cs="Arial"/>
          <w:bCs/>
          <w:i/>
          <w:color w:val="7030A0"/>
          <w:sz w:val="22"/>
          <w:szCs w:val="22"/>
          <w:lang w:val="en-GB"/>
        </w:rPr>
      </w:pPr>
    </w:p>
    <w:p w14:paraId="07E7DB70" w14:textId="77777777" w:rsidR="00B423B9" w:rsidRPr="00582AAD" w:rsidRDefault="00B423B9" w:rsidP="00835086">
      <w:pPr>
        <w:jc w:val="both"/>
        <w:rPr>
          <w:rFonts w:ascii="Arial" w:hAnsi="Arial" w:cs="Arial"/>
          <w:bCs/>
          <w:i/>
          <w:color w:val="7030A0"/>
          <w:sz w:val="22"/>
          <w:szCs w:val="22"/>
          <w:lang w:val="en-GB"/>
        </w:rPr>
      </w:pPr>
    </w:p>
    <w:p w14:paraId="64DA04CB" w14:textId="77777777" w:rsidR="00B423B9" w:rsidRPr="00582AAD" w:rsidRDefault="00B423B9" w:rsidP="00835086">
      <w:pPr>
        <w:jc w:val="both"/>
        <w:rPr>
          <w:rFonts w:ascii="Arial" w:hAnsi="Arial" w:cs="Arial"/>
          <w:bCs/>
          <w:i/>
          <w:color w:val="7030A0"/>
          <w:sz w:val="22"/>
          <w:szCs w:val="22"/>
          <w:lang w:val="en-GB"/>
        </w:rPr>
      </w:pPr>
    </w:p>
    <w:p w14:paraId="1AF6C6ED" w14:textId="77777777" w:rsidR="00B423B9" w:rsidRPr="00582AAD" w:rsidRDefault="00B423B9" w:rsidP="00835086">
      <w:pPr>
        <w:jc w:val="both"/>
        <w:rPr>
          <w:rFonts w:ascii="Arial" w:hAnsi="Arial" w:cs="Arial"/>
          <w:bCs/>
          <w:i/>
          <w:color w:val="7030A0"/>
          <w:sz w:val="22"/>
          <w:szCs w:val="22"/>
          <w:lang w:val="en-GB"/>
        </w:rPr>
      </w:pPr>
    </w:p>
    <w:p w14:paraId="083A2A26" w14:textId="77777777" w:rsidR="00B423B9" w:rsidRPr="00582AAD" w:rsidRDefault="00B423B9" w:rsidP="00835086">
      <w:pPr>
        <w:jc w:val="both"/>
        <w:rPr>
          <w:rFonts w:ascii="Arial" w:hAnsi="Arial" w:cs="Arial"/>
          <w:bCs/>
          <w:i/>
          <w:color w:val="7030A0"/>
          <w:sz w:val="22"/>
          <w:szCs w:val="22"/>
          <w:lang w:val="en-GB"/>
        </w:rPr>
      </w:pPr>
    </w:p>
    <w:p w14:paraId="3A6FA230" w14:textId="77777777" w:rsidR="00B423B9" w:rsidRPr="00582AAD" w:rsidRDefault="00B423B9" w:rsidP="00835086">
      <w:pPr>
        <w:jc w:val="both"/>
        <w:rPr>
          <w:rFonts w:ascii="Arial" w:hAnsi="Arial" w:cs="Arial"/>
          <w:bCs/>
          <w:i/>
          <w:color w:val="7030A0"/>
          <w:sz w:val="22"/>
          <w:szCs w:val="22"/>
          <w:lang w:val="en-GB"/>
        </w:rPr>
      </w:pPr>
    </w:p>
    <w:p w14:paraId="67ADCF9F" w14:textId="77777777" w:rsidR="00B423B9" w:rsidRPr="00582AAD" w:rsidRDefault="00B423B9" w:rsidP="00835086">
      <w:pPr>
        <w:jc w:val="both"/>
        <w:rPr>
          <w:rFonts w:ascii="Arial" w:hAnsi="Arial" w:cs="Arial"/>
          <w:bCs/>
          <w:i/>
          <w:color w:val="7030A0"/>
          <w:sz w:val="22"/>
          <w:szCs w:val="22"/>
          <w:lang w:val="en-GB"/>
        </w:rPr>
      </w:pPr>
    </w:p>
    <w:p w14:paraId="1202EBD8" w14:textId="77777777" w:rsidR="00B423B9" w:rsidRPr="00582AAD" w:rsidRDefault="00B423B9" w:rsidP="00835086">
      <w:pPr>
        <w:jc w:val="both"/>
        <w:rPr>
          <w:rFonts w:ascii="Arial" w:hAnsi="Arial" w:cs="Arial"/>
          <w:bCs/>
          <w:i/>
          <w:color w:val="7030A0"/>
          <w:sz w:val="22"/>
          <w:szCs w:val="22"/>
          <w:lang w:val="en-GB"/>
        </w:rPr>
      </w:pPr>
    </w:p>
    <w:p w14:paraId="151E7239" w14:textId="77777777" w:rsidR="00B423B9" w:rsidRPr="00582AAD" w:rsidRDefault="00B423B9" w:rsidP="00835086">
      <w:pPr>
        <w:jc w:val="both"/>
        <w:rPr>
          <w:rFonts w:ascii="Arial" w:hAnsi="Arial" w:cs="Arial"/>
          <w:bCs/>
          <w:i/>
          <w:color w:val="7030A0"/>
          <w:sz w:val="22"/>
          <w:szCs w:val="22"/>
          <w:lang w:val="en-GB"/>
        </w:rPr>
      </w:pPr>
    </w:p>
    <w:p w14:paraId="4C10A363" w14:textId="77777777" w:rsidR="00B423B9" w:rsidRPr="00582AAD" w:rsidRDefault="00B423B9" w:rsidP="00835086">
      <w:pPr>
        <w:jc w:val="both"/>
        <w:rPr>
          <w:rFonts w:ascii="Arial" w:hAnsi="Arial" w:cs="Arial"/>
          <w:bCs/>
          <w:i/>
          <w:color w:val="7030A0"/>
          <w:sz w:val="22"/>
          <w:szCs w:val="22"/>
          <w:lang w:val="en-GB"/>
        </w:rPr>
      </w:pPr>
    </w:p>
    <w:p w14:paraId="3558ED06" w14:textId="77777777" w:rsidR="00B423B9" w:rsidRPr="00582AAD" w:rsidRDefault="00B423B9" w:rsidP="00835086">
      <w:pPr>
        <w:jc w:val="both"/>
        <w:rPr>
          <w:rFonts w:ascii="Arial" w:hAnsi="Arial" w:cs="Arial"/>
          <w:bCs/>
          <w:i/>
          <w:color w:val="7030A0"/>
          <w:sz w:val="22"/>
          <w:szCs w:val="22"/>
          <w:lang w:val="en-GB"/>
        </w:rPr>
      </w:pPr>
    </w:p>
    <w:p w14:paraId="2F89D3C6" w14:textId="77777777" w:rsidR="00B423B9" w:rsidRPr="00582AAD" w:rsidRDefault="00B423B9" w:rsidP="00835086">
      <w:pPr>
        <w:jc w:val="both"/>
        <w:rPr>
          <w:rFonts w:ascii="Arial" w:hAnsi="Arial" w:cs="Arial"/>
          <w:bCs/>
          <w:i/>
          <w:color w:val="7030A0"/>
          <w:sz w:val="22"/>
          <w:szCs w:val="22"/>
          <w:lang w:val="en-GB"/>
        </w:rPr>
      </w:pPr>
    </w:p>
    <w:p w14:paraId="558E2F8A" w14:textId="77777777" w:rsidR="00B423B9" w:rsidRPr="00582AAD" w:rsidRDefault="00B423B9" w:rsidP="00835086">
      <w:pPr>
        <w:jc w:val="both"/>
        <w:rPr>
          <w:rFonts w:ascii="Arial" w:hAnsi="Arial" w:cs="Arial"/>
          <w:bCs/>
          <w:i/>
          <w:color w:val="7030A0"/>
          <w:sz w:val="22"/>
          <w:szCs w:val="22"/>
          <w:lang w:val="en-GB"/>
        </w:rPr>
      </w:pPr>
    </w:p>
    <w:p w14:paraId="4AC2AE74" w14:textId="77777777" w:rsidR="00B423B9" w:rsidRPr="00582AAD" w:rsidRDefault="00B423B9" w:rsidP="00835086">
      <w:pPr>
        <w:jc w:val="both"/>
        <w:rPr>
          <w:rFonts w:ascii="Arial" w:hAnsi="Arial" w:cs="Arial"/>
          <w:bCs/>
          <w:i/>
          <w:color w:val="7030A0"/>
          <w:sz w:val="22"/>
          <w:szCs w:val="22"/>
          <w:lang w:val="en-GB"/>
        </w:rPr>
      </w:pPr>
    </w:p>
    <w:p w14:paraId="29AB7281" w14:textId="77777777" w:rsidR="00B423B9" w:rsidRPr="00582AAD" w:rsidRDefault="00B423B9" w:rsidP="00835086">
      <w:pPr>
        <w:jc w:val="both"/>
        <w:rPr>
          <w:rFonts w:ascii="Arial" w:hAnsi="Arial" w:cs="Arial"/>
          <w:bCs/>
          <w:i/>
          <w:color w:val="7030A0"/>
          <w:sz w:val="22"/>
          <w:szCs w:val="22"/>
          <w:lang w:val="en-GB"/>
        </w:rPr>
      </w:pPr>
    </w:p>
    <w:p w14:paraId="31549AF4" w14:textId="77777777" w:rsidR="00B423B9" w:rsidRPr="00582AAD" w:rsidRDefault="00B423B9" w:rsidP="00835086">
      <w:pPr>
        <w:jc w:val="both"/>
        <w:rPr>
          <w:rFonts w:ascii="Arial" w:hAnsi="Arial" w:cs="Arial"/>
          <w:bCs/>
          <w:i/>
          <w:color w:val="7030A0"/>
          <w:sz w:val="22"/>
          <w:szCs w:val="22"/>
          <w:lang w:val="en-GB"/>
        </w:rPr>
      </w:pPr>
    </w:p>
    <w:p w14:paraId="15C93F30" w14:textId="77777777" w:rsidR="00B423B9" w:rsidRPr="00582AAD" w:rsidRDefault="00B423B9" w:rsidP="00835086">
      <w:pPr>
        <w:jc w:val="both"/>
        <w:rPr>
          <w:rFonts w:ascii="Arial" w:hAnsi="Arial" w:cs="Arial"/>
          <w:bCs/>
          <w:i/>
          <w:color w:val="7030A0"/>
          <w:sz w:val="22"/>
          <w:szCs w:val="22"/>
          <w:lang w:val="en-GB"/>
        </w:rPr>
      </w:pPr>
    </w:p>
    <w:p w14:paraId="6489BEEC" w14:textId="77777777" w:rsidR="00B423B9" w:rsidRPr="00582AAD" w:rsidRDefault="00B423B9" w:rsidP="00835086">
      <w:pPr>
        <w:jc w:val="both"/>
        <w:rPr>
          <w:rFonts w:ascii="Arial" w:hAnsi="Arial" w:cs="Arial"/>
          <w:bCs/>
          <w:i/>
          <w:color w:val="7030A0"/>
          <w:sz w:val="22"/>
          <w:szCs w:val="22"/>
          <w:lang w:val="en-GB"/>
        </w:rPr>
      </w:pPr>
    </w:p>
    <w:p w14:paraId="136E3D34" w14:textId="77777777" w:rsidR="00B423B9" w:rsidRPr="00582AAD" w:rsidRDefault="00B423B9" w:rsidP="00835086">
      <w:pPr>
        <w:jc w:val="both"/>
        <w:rPr>
          <w:rFonts w:ascii="Arial" w:hAnsi="Arial" w:cs="Arial"/>
          <w:bCs/>
          <w:iCs/>
          <w:sz w:val="22"/>
          <w:szCs w:val="22"/>
          <w:lang w:val="en-GB" w:eastAsia="es-ES"/>
        </w:rPr>
      </w:pPr>
      <w:r w:rsidRPr="00582AAD">
        <w:rPr>
          <w:rFonts w:ascii="Arial" w:hAnsi="Arial" w:cs="Arial"/>
          <w:b/>
          <w:bCs/>
          <w:sz w:val="22"/>
          <w:szCs w:val="22"/>
          <w:lang w:val="en-GB"/>
        </w:rPr>
        <w:br w:type="page"/>
      </w:r>
    </w:p>
    <w:p w14:paraId="072EA2B9" w14:textId="77777777" w:rsidR="00B423B9" w:rsidRPr="00582AAD" w:rsidRDefault="00B423B9" w:rsidP="00835086">
      <w:pPr>
        <w:jc w:val="both"/>
        <w:rPr>
          <w:rFonts w:ascii="Arial" w:hAnsi="Arial" w:cs="Arial"/>
          <w:b/>
          <w:bCs/>
          <w:sz w:val="22"/>
          <w:szCs w:val="22"/>
          <w:lang w:val="en-GB"/>
        </w:rPr>
      </w:pPr>
    </w:p>
    <w:p w14:paraId="23255AD7" w14:textId="77777777" w:rsidR="00B423B9" w:rsidRPr="00582AAD" w:rsidRDefault="00B423B9" w:rsidP="00835086">
      <w:pPr>
        <w:pBdr>
          <w:bottom w:val="single" w:sz="4" w:space="1" w:color="auto"/>
        </w:pBdr>
        <w:jc w:val="both"/>
        <w:rPr>
          <w:rFonts w:ascii="Arial" w:hAnsi="Arial" w:cs="Arial"/>
          <w:b/>
          <w:bCs/>
          <w:sz w:val="22"/>
          <w:szCs w:val="22"/>
          <w:lang w:val="en-GB"/>
        </w:rPr>
      </w:pPr>
    </w:p>
    <w:p w14:paraId="6B1AB675" w14:textId="6AE09691" w:rsidR="00B423B9" w:rsidRPr="00582AAD" w:rsidRDefault="00B423B9" w:rsidP="00835086">
      <w:pPr>
        <w:jc w:val="both"/>
        <w:rPr>
          <w:rFonts w:ascii="Arial" w:hAnsi="Arial" w:cs="Arial"/>
          <w:b/>
          <w:color w:val="808080"/>
          <w:sz w:val="28"/>
          <w:szCs w:val="22"/>
          <w:lang w:val="en-GB"/>
        </w:rPr>
      </w:pPr>
      <w:r w:rsidRPr="00582AAD">
        <w:rPr>
          <w:rFonts w:ascii="Arial" w:hAnsi="Arial" w:cs="Arial"/>
          <w:b/>
          <w:color w:val="808080"/>
          <w:szCs w:val="22"/>
          <w:lang w:val="en-GB"/>
        </w:rPr>
        <w:br/>
      </w:r>
      <w:r w:rsidRPr="00582AAD">
        <w:rPr>
          <w:rFonts w:ascii="Arial" w:hAnsi="Arial" w:cs="Arial"/>
          <w:b/>
          <w:color w:val="808080"/>
          <w:sz w:val="28"/>
          <w:szCs w:val="22"/>
          <w:lang w:val="en-GB"/>
        </w:rPr>
        <w:t xml:space="preserve">IV. Composition of </w:t>
      </w:r>
      <w:r w:rsidR="0040470E" w:rsidRPr="00582AAD">
        <w:rPr>
          <w:rFonts w:ascii="Arial" w:hAnsi="Arial" w:cs="Arial"/>
          <w:b/>
          <w:color w:val="808080"/>
          <w:sz w:val="28"/>
          <w:szCs w:val="22"/>
          <w:lang w:val="en-GB"/>
        </w:rPr>
        <w:t>Working Group</w:t>
      </w:r>
      <w:r w:rsidRPr="00582AAD">
        <w:rPr>
          <w:rFonts w:ascii="Arial" w:hAnsi="Arial" w:cs="Arial"/>
          <w:b/>
          <w:color w:val="808080"/>
          <w:sz w:val="28"/>
          <w:szCs w:val="22"/>
          <w:lang w:val="en-GB"/>
        </w:rPr>
        <w:t xml:space="preserve"> (max. 1 page)</w:t>
      </w:r>
    </w:p>
    <w:p w14:paraId="7AD683DC" w14:textId="77777777" w:rsidR="00B423B9" w:rsidRPr="00582AAD" w:rsidRDefault="00B423B9" w:rsidP="00835086">
      <w:pPr>
        <w:jc w:val="both"/>
        <w:rPr>
          <w:rFonts w:ascii="Arial" w:hAnsi="Arial" w:cs="Arial"/>
          <w:b/>
          <w:color w:val="808080"/>
          <w:sz w:val="22"/>
          <w:szCs w:val="22"/>
          <w:lang w:val="en-GB"/>
        </w:rPr>
      </w:pPr>
    </w:p>
    <w:p w14:paraId="128D9BB7" w14:textId="1ACF0AFD" w:rsidR="00B423B9" w:rsidRPr="00582AAD" w:rsidRDefault="00B423B9" w:rsidP="00835086">
      <w:pPr>
        <w:jc w:val="both"/>
        <w:rPr>
          <w:rFonts w:ascii="Arial" w:hAnsi="Arial" w:cs="Arial"/>
          <w:i/>
          <w:iCs/>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 xml:space="preserve">In this section list as below the members of the </w:t>
      </w:r>
      <w:r w:rsidR="0040470E" w:rsidRPr="00582AAD">
        <w:rPr>
          <w:rFonts w:ascii="Arial" w:hAnsi="Arial" w:cs="Arial"/>
          <w:i/>
          <w:iCs/>
          <w:color w:val="808080" w:themeColor="background1" w:themeShade="80"/>
          <w:sz w:val="22"/>
          <w:szCs w:val="22"/>
          <w:lang w:val="en-GB"/>
        </w:rPr>
        <w:t>Working Group</w:t>
      </w:r>
      <w:r w:rsidRPr="00582AAD">
        <w:rPr>
          <w:rFonts w:ascii="Arial" w:hAnsi="Arial" w:cs="Arial"/>
          <w:i/>
          <w:iCs/>
          <w:color w:val="808080" w:themeColor="background1" w:themeShade="80"/>
          <w:sz w:val="22"/>
          <w:szCs w:val="22"/>
          <w:lang w:val="en-GB"/>
        </w:rPr>
        <w:t xml:space="preserve"> and provide a sentence to explain how each member will contribute to the proposed activities. </w:t>
      </w:r>
      <w:r w:rsidR="0040470E" w:rsidRPr="00582AAD">
        <w:rPr>
          <w:rFonts w:ascii="Arial" w:hAnsi="Arial" w:cs="Arial"/>
          <w:i/>
          <w:iCs/>
          <w:color w:val="808080" w:themeColor="background1" w:themeShade="80"/>
          <w:sz w:val="22"/>
          <w:szCs w:val="22"/>
          <w:lang w:val="en-GB"/>
        </w:rPr>
        <w:t>Working Group</w:t>
      </w:r>
      <w:r w:rsidRPr="00582AAD">
        <w:rPr>
          <w:rFonts w:ascii="Arial" w:hAnsi="Arial" w:cs="Arial"/>
          <w:i/>
          <w:iCs/>
          <w:color w:val="808080" w:themeColor="background1" w:themeShade="80"/>
          <w:sz w:val="22"/>
          <w:szCs w:val="22"/>
          <w:lang w:val="en-GB"/>
        </w:rPr>
        <w:t xml:space="preserve">s must be trans-national and must include members from three or more </w:t>
      </w:r>
      <w:r w:rsidR="0052457D" w:rsidRPr="00582AAD">
        <w:rPr>
          <w:rFonts w:ascii="Arial" w:hAnsi="Arial" w:cs="Arial"/>
          <w:i/>
          <w:iCs/>
          <w:color w:val="808080" w:themeColor="background1" w:themeShade="80"/>
          <w:sz w:val="22"/>
          <w:szCs w:val="22"/>
          <w:lang w:val="en-GB"/>
        </w:rPr>
        <w:t>JPI</w:t>
      </w:r>
      <w:r w:rsidR="007D54D6" w:rsidRPr="00582AAD">
        <w:rPr>
          <w:rFonts w:ascii="Arial" w:hAnsi="Arial" w:cs="Arial"/>
          <w:i/>
          <w:iCs/>
          <w:color w:val="808080" w:themeColor="background1" w:themeShade="80"/>
          <w:sz w:val="22"/>
          <w:szCs w:val="22"/>
          <w:lang w:val="en-GB"/>
        </w:rPr>
        <w:t>AMR</w:t>
      </w:r>
      <w:r w:rsidRPr="00582AAD">
        <w:rPr>
          <w:rFonts w:ascii="Arial" w:hAnsi="Arial" w:cs="Arial"/>
          <w:i/>
          <w:iCs/>
          <w:color w:val="808080" w:themeColor="background1" w:themeShade="80"/>
          <w:sz w:val="22"/>
          <w:szCs w:val="22"/>
          <w:lang w:val="en-GB"/>
        </w:rPr>
        <w:t xml:space="preserve"> countries.</w:t>
      </w:r>
    </w:p>
    <w:p w14:paraId="7A0B0F14" w14:textId="15B3D729" w:rsidR="001E5706" w:rsidRPr="00582AAD" w:rsidRDefault="001E5706" w:rsidP="00835086">
      <w:pPr>
        <w:jc w:val="both"/>
        <w:rPr>
          <w:rFonts w:ascii="Arial" w:hAnsi="Arial" w:cs="Arial"/>
          <w:i/>
          <w:iCs/>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Please note that you might only mention here key and most important members and you’ll have the possibility to invite additional experts when appropr</w:t>
      </w:r>
      <w:r w:rsidR="0052457D" w:rsidRPr="00582AAD">
        <w:rPr>
          <w:rFonts w:ascii="Arial" w:hAnsi="Arial" w:cs="Arial"/>
          <w:i/>
          <w:iCs/>
          <w:color w:val="808080" w:themeColor="background1" w:themeShade="80"/>
          <w:sz w:val="22"/>
          <w:szCs w:val="22"/>
          <w:lang w:val="en-GB"/>
        </w:rPr>
        <w:t>i</w:t>
      </w:r>
      <w:r w:rsidRPr="00582AAD">
        <w:rPr>
          <w:rFonts w:ascii="Arial" w:hAnsi="Arial" w:cs="Arial"/>
          <w:i/>
          <w:iCs/>
          <w:color w:val="808080" w:themeColor="background1" w:themeShade="80"/>
          <w:sz w:val="22"/>
          <w:szCs w:val="22"/>
          <w:lang w:val="en-GB"/>
        </w:rPr>
        <w:t>ate</w:t>
      </w:r>
      <w:r w:rsidR="0052457D" w:rsidRPr="00582AAD">
        <w:rPr>
          <w:rFonts w:ascii="Arial" w:hAnsi="Arial" w:cs="Arial"/>
          <w:i/>
          <w:iCs/>
          <w:color w:val="808080" w:themeColor="background1" w:themeShade="80"/>
          <w:sz w:val="22"/>
          <w:szCs w:val="22"/>
          <w:lang w:val="en-GB"/>
        </w:rPr>
        <w:t>.</w:t>
      </w:r>
    </w:p>
    <w:p w14:paraId="5D9B7AA5" w14:textId="77777777" w:rsidR="00B423B9" w:rsidRPr="00582AAD" w:rsidRDefault="00B423B9" w:rsidP="00835086">
      <w:pPr>
        <w:jc w:val="both"/>
        <w:rPr>
          <w:rFonts w:ascii="Arial" w:hAnsi="Arial" w:cs="Arial"/>
          <w:bCs/>
          <w:i/>
          <w:color w:val="7030A0"/>
          <w:sz w:val="22"/>
          <w:szCs w:val="22"/>
          <w:lang w:val="en-GB"/>
        </w:rPr>
      </w:pPr>
    </w:p>
    <w:tbl>
      <w:tblPr>
        <w:tblW w:w="104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7797"/>
      </w:tblGrid>
      <w:tr w:rsidR="00B423B9" w:rsidRPr="00582AAD" w14:paraId="5A7D132E" w14:textId="77777777" w:rsidTr="00D31732">
        <w:trPr>
          <w:jc w:val="center"/>
        </w:trPr>
        <w:tc>
          <w:tcPr>
            <w:tcW w:w="10491" w:type="dxa"/>
            <w:gridSpan w:val="2"/>
            <w:shd w:val="clear" w:color="auto" w:fill="D9D9D9"/>
          </w:tcPr>
          <w:p w14:paraId="30BCEA81" w14:textId="107F1756" w:rsidR="00B423B9" w:rsidRPr="00582AAD" w:rsidRDefault="00B423B9" w:rsidP="00835086">
            <w:pPr>
              <w:autoSpaceDE w:val="0"/>
              <w:autoSpaceDN w:val="0"/>
              <w:adjustRightInd w:val="0"/>
              <w:spacing w:before="240" w:after="60"/>
              <w:ind w:left="720"/>
              <w:jc w:val="both"/>
              <w:rPr>
                <w:rFonts w:ascii="Arial" w:eastAsia="SimSun" w:hAnsi="Arial" w:cs="Arial"/>
                <w:b/>
                <w:bCs/>
                <w:iCs/>
                <w:color w:val="000000"/>
                <w:sz w:val="22"/>
                <w:szCs w:val="22"/>
                <w:lang w:val="en-US" w:eastAsia="zh-CN"/>
              </w:rPr>
            </w:pPr>
            <w:r w:rsidRPr="00582AAD">
              <w:rPr>
                <w:rFonts w:ascii="Arial" w:eastAsia="SimSun" w:hAnsi="Arial" w:cs="Arial"/>
                <w:b/>
                <w:bCs/>
                <w:iCs/>
                <w:color w:val="000000"/>
                <w:sz w:val="22"/>
                <w:szCs w:val="22"/>
                <w:lang w:val="en-US" w:eastAsia="zh-CN"/>
              </w:rPr>
              <w:t xml:space="preserve">Composition of the </w:t>
            </w:r>
            <w:r w:rsidR="0040470E" w:rsidRPr="00582AAD">
              <w:rPr>
                <w:rFonts w:ascii="Arial" w:eastAsia="SimSun" w:hAnsi="Arial" w:cs="Arial"/>
                <w:b/>
                <w:bCs/>
                <w:iCs/>
                <w:color w:val="000000"/>
                <w:sz w:val="22"/>
                <w:szCs w:val="22"/>
                <w:lang w:val="en-US" w:eastAsia="zh-CN"/>
              </w:rPr>
              <w:t>Working Group</w:t>
            </w:r>
          </w:p>
        </w:tc>
      </w:tr>
      <w:tr w:rsidR="00B423B9" w:rsidRPr="00582AAD" w14:paraId="7C16066A" w14:textId="77777777" w:rsidTr="00D31732">
        <w:trPr>
          <w:jc w:val="center"/>
        </w:trPr>
        <w:tc>
          <w:tcPr>
            <w:tcW w:w="2694" w:type="dxa"/>
            <w:shd w:val="clear" w:color="auto" w:fill="auto"/>
          </w:tcPr>
          <w:p w14:paraId="0B55AE05" w14:textId="77777777" w:rsidR="00B423B9" w:rsidRPr="00582AAD" w:rsidRDefault="00B423B9" w:rsidP="00835086">
            <w:pPr>
              <w:autoSpaceDE w:val="0"/>
              <w:autoSpaceDN w:val="0"/>
              <w:adjustRightInd w:val="0"/>
              <w:jc w:val="both"/>
              <w:rPr>
                <w:rFonts w:ascii="Arial" w:eastAsia="SimSun" w:hAnsi="Arial" w:cs="Arial"/>
                <w:b/>
                <w:color w:val="000000"/>
                <w:sz w:val="22"/>
                <w:szCs w:val="22"/>
                <w:lang w:eastAsia="zh-CN"/>
              </w:rPr>
            </w:pPr>
            <w:proofErr w:type="spellStart"/>
            <w:r w:rsidRPr="00582AAD">
              <w:rPr>
                <w:rFonts w:ascii="Arial" w:eastAsia="SimSun" w:hAnsi="Arial" w:cs="Arial"/>
                <w:b/>
                <w:color w:val="000000"/>
                <w:sz w:val="22"/>
                <w:szCs w:val="22"/>
                <w:lang w:eastAsia="zh-CN"/>
              </w:rPr>
              <w:t>Coordinator</w:t>
            </w:r>
            <w:proofErr w:type="spellEnd"/>
          </w:p>
        </w:tc>
        <w:tc>
          <w:tcPr>
            <w:tcW w:w="7797" w:type="dxa"/>
            <w:shd w:val="clear" w:color="auto" w:fill="auto"/>
          </w:tcPr>
          <w:p w14:paraId="7101B547" w14:textId="77777777" w:rsidR="00B423B9" w:rsidRPr="00582AAD" w:rsidRDefault="00B423B9" w:rsidP="00835086">
            <w:pPr>
              <w:autoSpaceDE w:val="0"/>
              <w:autoSpaceDN w:val="0"/>
              <w:adjustRightInd w:val="0"/>
              <w:jc w:val="both"/>
              <w:rPr>
                <w:rFonts w:ascii="Arial" w:eastAsia="SimSun" w:hAnsi="Arial" w:cs="Arial"/>
                <w:i/>
                <w:color w:val="808080" w:themeColor="background1" w:themeShade="80"/>
                <w:sz w:val="22"/>
                <w:szCs w:val="22"/>
                <w:lang w:val="en-US" w:eastAsia="zh-CN"/>
              </w:rPr>
            </w:pPr>
            <w:r w:rsidRPr="00582AAD">
              <w:rPr>
                <w:rFonts w:ascii="Arial" w:eastAsia="SimSun" w:hAnsi="Arial" w:cs="Arial"/>
                <w:i/>
                <w:color w:val="808080" w:themeColor="background1" w:themeShade="80"/>
                <w:sz w:val="22"/>
                <w:szCs w:val="22"/>
                <w:lang w:val="en-US" w:eastAsia="zh-CN"/>
              </w:rPr>
              <w:t>Name, Affiliation, Country, nature of contribution</w:t>
            </w:r>
          </w:p>
          <w:p w14:paraId="69945F39" w14:textId="77777777" w:rsidR="00B423B9" w:rsidRPr="00582AAD" w:rsidRDefault="00B423B9" w:rsidP="00835086">
            <w:pPr>
              <w:autoSpaceDE w:val="0"/>
              <w:autoSpaceDN w:val="0"/>
              <w:adjustRightInd w:val="0"/>
              <w:jc w:val="both"/>
              <w:rPr>
                <w:rFonts w:ascii="Arial" w:eastAsia="SimSun" w:hAnsi="Arial" w:cs="Arial"/>
                <w:i/>
                <w:color w:val="7030A0"/>
                <w:sz w:val="22"/>
                <w:szCs w:val="22"/>
                <w:lang w:val="en-US" w:eastAsia="zh-CN"/>
              </w:rPr>
            </w:pPr>
          </w:p>
        </w:tc>
      </w:tr>
      <w:tr w:rsidR="00B423B9" w:rsidRPr="00582AAD" w14:paraId="3A48D95D" w14:textId="77777777" w:rsidTr="00D31732">
        <w:trPr>
          <w:jc w:val="center"/>
        </w:trPr>
        <w:tc>
          <w:tcPr>
            <w:tcW w:w="2694" w:type="dxa"/>
            <w:shd w:val="clear" w:color="auto" w:fill="auto"/>
          </w:tcPr>
          <w:p w14:paraId="7401023F" w14:textId="77777777" w:rsidR="00B423B9" w:rsidRPr="00582AAD" w:rsidRDefault="00B423B9" w:rsidP="00835086">
            <w:pPr>
              <w:autoSpaceDE w:val="0"/>
              <w:autoSpaceDN w:val="0"/>
              <w:adjustRightInd w:val="0"/>
              <w:jc w:val="both"/>
              <w:rPr>
                <w:rFonts w:ascii="Arial" w:eastAsia="SimSun" w:hAnsi="Arial" w:cs="Arial"/>
                <w:b/>
                <w:color w:val="000000"/>
                <w:sz w:val="22"/>
                <w:szCs w:val="22"/>
                <w:lang w:val="en-US" w:eastAsia="zh-CN"/>
              </w:rPr>
            </w:pPr>
            <w:r w:rsidRPr="00582AAD">
              <w:rPr>
                <w:rFonts w:ascii="Arial" w:eastAsia="SimSun" w:hAnsi="Arial" w:cs="Arial"/>
                <w:b/>
                <w:color w:val="000000"/>
                <w:sz w:val="22"/>
                <w:szCs w:val="22"/>
                <w:lang w:val="en-US" w:eastAsia="zh-CN"/>
              </w:rPr>
              <w:t>Contributors</w:t>
            </w:r>
          </w:p>
          <w:p w14:paraId="65C020E6" w14:textId="77777777" w:rsidR="00B423B9" w:rsidRPr="00582AAD" w:rsidRDefault="00B423B9" w:rsidP="00835086">
            <w:pPr>
              <w:autoSpaceDE w:val="0"/>
              <w:autoSpaceDN w:val="0"/>
              <w:adjustRightInd w:val="0"/>
              <w:jc w:val="both"/>
              <w:rPr>
                <w:rFonts w:ascii="Arial" w:eastAsia="SimSun" w:hAnsi="Arial" w:cs="Arial"/>
                <w:color w:val="000000"/>
                <w:sz w:val="22"/>
                <w:szCs w:val="22"/>
                <w:lang w:val="en-US" w:eastAsia="zh-CN"/>
              </w:rPr>
            </w:pPr>
          </w:p>
          <w:p w14:paraId="16BAF4B2" w14:textId="77777777" w:rsidR="00B423B9" w:rsidRPr="00582AAD" w:rsidRDefault="00B423B9" w:rsidP="00835086">
            <w:pPr>
              <w:autoSpaceDE w:val="0"/>
              <w:autoSpaceDN w:val="0"/>
              <w:adjustRightInd w:val="0"/>
              <w:jc w:val="both"/>
              <w:rPr>
                <w:rFonts w:ascii="Arial" w:eastAsia="SimSun" w:hAnsi="Arial" w:cs="Arial"/>
                <w:color w:val="000000"/>
                <w:sz w:val="22"/>
                <w:szCs w:val="22"/>
                <w:lang w:val="en-US" w:eastAsia="zh-CN"/>
              </w:rPr>
            </w:pPr>
          </w:p>
        </w:tc>
        <w:tc>
          <w:tcPr>
            <w:tcW w:w="7797" w:type="dxa"/>
            <w:shd w:val="clear" w:color="auto" w:fill="auto"/>
          </w:tcPr>
          <w:p w14:paraId="1D49FBAD" w14:textId="2AA006D8" w:rsidR="00B423B9" w:rsidRPr="00582AAD" w:rsidRDefault="00B423B9" w:rsidP="001E5706">
            <w:pPr>
              <w:autoSpaceDE w:val="0"/>
              <w:autoSpaceDN w:val="0"/>
              <w:adjustRightInd w:val="0"/>
              <w:jc w:val="both"/>
              <w:rPr>
                <w:rFonts w:ascii="Arial" w:eastAsia="SimSun" w:hAnsi="Arial" w:cs="Arial"/>
                <w:i/>
                <w:color w:val="808080" w:themeColor="background1" w:themeShade="80"/>
                <w:sz w:val="22"/>
                <w:szCs w:val="22"/>
                <w:lang w:val="en-US" w:eastAsia="zh-CN"/>
              </w:rPr>
            </w:pPr>
            <w:r w:rsidRPr="00582AAD">
              <w:rPr>
                <w:rFonts w:ascii="Arial" w:eastAsia="SimSun" w:hAnsi="Arial" w:cs="Arial"/>
                <w:i/>
                <w:color w:val="808080" w:themeColor="background1" w:themeShade="80"/>
                <w:sz w:val="22"/>
                <w:szCs w:val="22"/>
                <w:lang w:val="en-US" w:eastAsia="zh-CN"/>
              </w:rPr>
              <w:t xml:space="preserve">Name, Affiliation, Country (minimum 3 partners from </w:t>
            </w:r>
            <w:r w:rsidR="0052457D" w:rsidRPr="00582AAD">
              <w:rPr>
                <w:rFonts w:ascii="Arial" w:eastAsia="SimSun" w:hAnsi="Arial" w:cs="Arial"/>
                <w:i/>
                <w:color w:val="808080" w:themeColor="background1" w:themeShade="80"/>
                <w:sz w:val="22"/>
                <w:szCs w:val="22"/>
                <w:lang w:val="en-US" w:eastAsia="zh-CN"/>
              </w:rPr>
              <w:t>3 JPI</w:t>
            </w:r>
            <w:r w:rsidR="001E5706" w:rsidRPr="00582AAD">
              <w:rPr>
                <w:rFonts w:ascii="Arial" w:eastAsia="SimSun" w:hAnsi="Arial" w:cs="Arial"/>
                <w:i/>
                <w:color w:val="808080" w:themeColor="background1" w:themeShade="80"/>
                <w:sz w:val="22"/>
                <w:szCs w:val="22"/>
                <w:lang w:val="en-US" w:eastAsia="zh-CN"/>
              </w:rPr>
              <w:t>AMR</w:t>
            </w:r>
            <w:r w:rsidRPr="00582AAD">
              <w:rPr>
                <w:rFonts w:ascii="Arial" w:eastAsia="SimSun" w:hAnsi="Arial" w:cs="Arial"/>
                <w:i/>
                <w:color w:val="808080" w:themeColor="background1" w:themeShade="80"/>
                <w:sz w:val="22"/>
                <w:szCs w:val="22"/>
                <w:lang w:val="en-US" w:eastAsia="zh-CN"/>
              </w:rPr>
              <w:t xml:space="preserve"> </w:t>
            </w:r>
            <w:r w:rsidR="001E5706" w:rsidRPr="00582AAD">
              <w:rPr>
                <w:rFonts w:ascii="Arial" w:eastAsia="SimSun" w:hAnsi="Arial" w:cs="Arial"/>
                <w:i/>
                <w:color w:val="808080" w:themeColor="background1" w:themeShade="80"/>
                <w:sz w:val="22"/>
                <w:szCs w:val="22"/>
                <w:lang w:val="en-US" w:eastAsia="zh-CN"/>
              </w:rPr>
              <w:t>participating countries</w:t>
            </w:r>
            <w:r w:rsidRPr="00582AAD">
              <w:rPr>
                <w:rFonts w:ascii="Arial" w:eastAsia="SimSun" w:hAnsi="Arial" w:cs="Arial"/>
                <w:i/>
                <w:color w:val="808080" w:themeColor="background1" w:themeShade="80"/>
                <w:sz w:val="22"/>
                <w:szCs w:val="22"/>
                <w:lang w:val="en-US" w:eastAsia="zh-CN"/>
              </w:rPr>
              <w:t>), nature of contribution</w:t>
            </w:r>
          </w:p>
        </w:tc>
      </w:tr>
    </w:tbl>
    <w:p w14:paraId="17C7A37F" w14:textId="77777777" w:rsidR="007D54D6" w:rsidRPr="00582AAD" w:rsidRDefault="007D54D6" w:rsidP="00835086">
      <w:pPr>
        <w:jc w:val="both"/>
        <w:rPr>
          <w:rFonts w:ascii="Arial" w:hAnsi="Arial" w:cs="Arial"/>
          <w:i/>
          <w:iCs/>
          <w:color w:val="7030A0"/>
          <w:sz w:val="22"/>
          <w:szCs w:val="22"/>
          <w:lang w:val="en-GB"/>
        </w:rPr>
      </w:pPr>
    </w:p>
    <w:p w14:paraId="36801643" w14:textId="77777777" w:rsidR="007D54D6" w:rsidRPr="00582AAD" w:rsidRDefault="007D54D6" w:rsidP="00835086">
      <w:pPr>
        <w:jc w:val="both"/>
        <w:rPr>
          <w:rFonts w:ascii="Arial" w:hAnsi="Arial" w:cs="Arial"/>
          <w:i/>
          <w:iCs/>
          <w:color w:val="808080" w:themeColor="background1" w:themeShade="80"/>
          <w:sz w:val="22"/>
          <w:szCs w:val="22"/>
          <w:lang w:val="en-GB"/>
        </w:rPr>
      </w:pPr>
    </w:p>
    <w:p w14:paraId="6AE2EC11" w14:textId="77777777" w:rsidR="007D54D6" w:rsidRPr="00582AAD" w:rsidRDefault="007D54D6" w:rsidP="00835086">
      <w:pPr>
        <w:jc w:val="both"/>
        <w:rPr>
          <w:rFonts w:ascii="Arial" w:hAnsi="Arial" w:cs="Arial"/>
          <w:i/>
          <w:iCs/>
          <w:color w:val="808080" w:themeColor="background1" w:themeShade="80"/>
          <w:sz w:val="22"/>
          <w:szCs w:val="22"/>
          <w:lang w:val="en-GB"/>
        </w:rPr>
      </w:pPr>
    </w:p>
    <w:p w14:paraId="1E873F50" w14:textId="045EA1A4" w:rsidR="007D54D6" w:rsidRPr="00582AAD" w:rsidRDefault="007D54D6" w:rsidP="00835086">
      <w:pPr>
        <w:jc w:val="both"/>
        <w:rPr>
          <w:rFonts w:ascii="Arial" w:hAnsi="Arial" w:cs="Arial"/>
          <w:i/>
          <w:iCs/>
          <w:color w:val="808080" w:themeColor="background1" w:themeShade="80"/>
          <w:sz w:val="22"/>
          <w:szCs w:val="22"/>
          <w:lang w:val="en-GB"/>
        </w:rPr>
      </w:pPr>
    </w:p>
    <w:p w14:paraId="3D6BBB10" w14:textId="68F42E46" w:rsidR="001E5706" w:rsidRPr="00582AAD" w:rsidRDefault="001E5706" w:rsidP="00835086">
      <w:pPr>
        <w:jc w:val="both"/>
        <w:rPr>
          <w:rFonts w:ascii="Arial" w:hAnsi="Arial" w:cs="Arial"/>
          <w:i/>
          <w:iCs/>
          <w:color w:val="808080" w:themeColor="background1" w:themeShade="80"/>
          <w:sz w:val="22"/>
          <w:szCs w:val="22"/>
          <w:lang w:val="en-GB"/>
        </w:rPr>
      </w:pPr>
    </w:p>
    <w:p w14:paraId="7AA02EFC" w14:textId="77777777" w:rsidR="001E5706" w:rsidRPr="00582AAD" w:rsidRDefault="001E5706" w:rsidP="00835086">
      <w:pPr>
        <w:jc w:val="both"/>
        <w:rPr>
          <w:rFonts w:ascii="Arial" w:hAnsi="Arial" w:cs="Arial"/>
          <w:i/>
          <w:iCs/>
          <w:color w:val="808080" w:themeColor="background1" w:themeShade="80"/>
          <w:sz w:val="22"/>
          <w:szCs w:val="22"/>
          <w:lang w:val="en-GB"/>
        </w:rPr>
      </w:pPr>
    </w:p>
    <w:p w14:paraId="4594B2B5" w14:textId="7E7572F8" w:rsidR="003B3973" w:rsidRPr="00582AAD" w:rsidRDefault="00B423B9" w:rsidP="00835086">
      <w:pPr>
        <w:jc w:val="both"/>
        <w:rPr>
          <w:rFonts w:ascii="Arial" w:hAnsi="Arial" w:cs="Arial"/>
          <w:sz w:val="22"/>
          <w:szCs w:val="22"/>
        </w:rPr>
      </w:pPr>
      <w:r w:rsidRPr="00582AAD">
        <w:rPr>
          <w:rFonts w:ascii="Arial" w:hAnsi="Arial" w:cs="Arial"/>
          <w:i/>
          <w:iCs/>
          <w:color w:val="808080" w:themeColor="background1" w:themeShade="80"/>
          <w:sz w:val="22"/>
          <w:szCs w:val="22"/>
          <w:lang w:val="en-GB"/>
        </w:rPr>
        <w:t xml:space="preserve">CVs and publication lists for the lead applicant and all members of the proposed </w:t>
      </w:r>
      <w:r w:rsidR="0040470E" w:rsidRPr="00582AAD">
        <w:rPr>
          <w:rFonts w:ascii="Arial" w:hAnsi="Arial" w:cs="Arial"/>
          <w:i/>
          <w:iCs/>
          <w:color w:val="808080" w:themeColor="background1" w:themeShade="80"/>
          <w:sz w:val="22"/>
          <w:szCs w:val="22"/>
          <w:lang w:val="en-GB"/>
        </w:rPr>
        <w:t>Working Group</w:t>
      </w:r>
      <w:r w:rsidRPr="00582AAD">
        <w:rPr>
          <w:rFonts w:ascii="Arial" w:hAnsi="Arial" w:cs="Arial"/>
          <w:i/>
          <w:iCs/>
          <w:color w:val="808080" w:themeColor="background1" w:themeShade="80"/>
          <w:sz w:val="22"/>
          <w:szCs w:val="22"/>
          <w:lang w:val="en-GB"/>
        </w:rPr>
        <w:t xml:space="preserve"> should be </w:t>
      </w:r>
      <w:r w:rsidR="00482D09" w:rsidRPr="00582AAD">
        <w:rPr>
          <w:rFonts w:ascii="Arial" w:hAnsi="Arial" w:cs="Arial"/>
          <w:i/>
          <w:iCs/>
          <w:color w:val="808080" w:themeColor="background1" w:themeShade="80"/>
          <w:sz w:val="22"/>
          <w:szCs w:val="22"/>
          <w:lang w:val="en-GB"/>
        </w:rPr>
        <w:t>supplied on the online platform</w:t>
      </w:r>
      <w:r w:rsidR="001E5706" w:rsidRPr="00582AAD">
        <w:rPr>
          <w:rFonts w:ascii="Arial" w:hAnsi="Arial" w:cs="Arial"/>
          <w:i/>
          <w:iCs/>
          <w:color w:val="808080" w:themeColor="background1" w:themeShade="80"/>
          <w:sz w:val="22"/>
          <w:szCs w:val="22"/>
        </w:rPr>
        <w:t xml:space="preserve"> (2 </w:t>
      </w:r>
      <w:proofErr w:type="spellStart"/>
      <w:r w:rsidR="001E5706" w:rsidRPr="00582AAD">
        <w:rPr>
          <w:rFonts w:ascii="Arial" w:hAnsi="Arial" w:cs="Arial"/>
          <w:i/>
          <w:iCs/>
          <w:color w:val="808080" w:themeColor="background1" w:themeShade="80"/>
          <w:sz w:val="22"/>
          <w:szCs w:val="22"/>
        </w:rPr>
        <w:t>pages</w:t>
      </w:r>
      <w:proofErr w:type="spellEnd"/>
      <w:r w:rsidR="001E5706" w:rsidRPr="00582AAD">
        <w:rPr>
          <w:rFonts w:ascii="Arial" w:hAnsi="Arial" w:cs="Arial"/>
          <w:i/>
          <w:iCs/>
          <w:color w:val="808080" w:themeColor="background1" w:themeShade="80"/>
          <w:sz w:val="22"/>
          <w:szCs w:val="22"/>
        </w:rPr>
        <w:t xml:space="preserve"> </w:t>
      </w:r>
      <w:proofErr w:type="spellStart"/>
      <w:r w:rsidR="001E5706" w:rsidRPr="00582AAD">
        <w:rPr>
          <w:rFonts w:ascii="Arial" w:hAnsi="Arial" w:cs="Arial"/>
          <w:i/>
          <w:iCs/>
          <w:color w:val="808080" w:themeColor="background1" w:themeShade="80"/>
          <w:sz w:val="22"/>
          <w:szCs w:val="22"/>
        </w:rPr>
        <w:t>max</w:t>
      </w:r>
      <w:proofErr w:type="spellEnd"/>
      <w:r w:rsidR="001E5706" w:rsidRPr="00582AAD">
        <w:rPr>
          <w:rFonts w:ascii="Arial" w:hAnsi="Arial" w:cs="Arial"/>
          <w:i/>
          <w:iCs/>
          <w:color w:val="808080" w:themeColor="background1" w:themeShade="80"/>
          <w:sz w:val="22"/>
          <w:szCs w:val="22"/>
        </w:rPr>
        <w:t>).</w:t>
      </w:r>
    </w:p>
    <w:p w14:paraId="06514757" w14:textId="77777777" w:rsidR="003B3973" w:rsidRPr="00582AAD" w:rsidRDefault="003B3973" w:rsidP="00835086">
      <w:pPr>
        <w:jc w:val="both"/>
        <w:rPr>
          <w:rFonts w:ascii="Arial" w:hAnsi="Arial" w:cs="Arial"/>
          <w:sz w:val="22"/>
          <w:szCs w:val="22"/>
        </w:rPr>
      </w:pPr>
      <w:r w:rsidRPr="00582AAD">
        <w:rPr>
          <w:rFonts w:ascii="Arial" w:hAnsi="Arial" w:cs="Arial"/>
          <w:sz w:val="22"/>
          <w:szCs w:val="22"/>
        </w:rPr>
        <w:br w:type="page"/>
      </w:r>
    </w:p>
    <w:p w14:paraId="0C779744" w14:textId="142E8A84" w:rsidR="003B3973" w:rsidRPr="00582AAD" w:rsidRDefault="003B3973" w:rsidP="00835086">
      <w:pPr>
        <w:jc w:val="both"/>
        <w:rPr>
          <w:rFonts w:ascii="Arial" w:hAnsi="Arial" w:cs="Arial"/>
          <w:b/>
          <w:color w:val="808080"/>
          <w:sz w:val="28"/>
          <w:szCs w:val="22"/>
          <w:lang w:val="en-GB"/>
        </w:rPr>
      </w:pPr>
      <w:r w:rsidRPr="00582AAD">
        <w:rPr>
          <w:rFonts w:ascii="Arial" w:hAnsi="Arial" w:cs="Arial"/>
          <w:b/>
          <w:color w:val="808080"/>
          <w:sz w:val="28"/>
          <w:szCs w:val="22"/>
          <w:lang w:val="en-GB"/>
        </w:rPr>
        <w:lastRenderedPageBreak/>
        <w:t>V. Composition of the Advisory Reference Group (optional; max. 1 page)</w:t>
      </w:r>
    </w:p>
    <w:p w14:paraId="5884B0FC" w14:textId="77777777" w:rsidR="003B3973" w:rsidRPr="00582AAD" w:rsidRDefault="003B3973" w:rsidP="00835086">
      <w:pPr>
        <w:jc w:val="both"/>
        <w:rPr>
          <w:rFonts w:ascii="Arial" w:hAnsi="Arial" w:cs="Arial"/>
          <w:b/>
          <w:color w:val="808080"/>
          <w:sz w:val="22"/>
          <w:szCs w:val="22"/>
          <w:lang w:val="en-GB"/>
        </w:rPr>
      </w:pPr>
    </w:p>
    <w:tbl>
      <w:tblPr>
        <w:tblW w:w="104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7797"/>
      </w:tblGrid>
      <w:tr w:rsidR="003B3973" w:rsidRPr="00582AAD" w14:paraId="144CC884" w14:textId="77777777" w:rsidTr="00D31732">
        <w:trPr>
          <w:jc w:val="center"/>
        </w:trPr>
        <w:tc>
          <w:tcPr>
            <w:tcW w:w="10491" w:type="dxa"/>
            <w:gridSpan w:val="2"/>
            <w:shd w:val="clear" w:color="auto" w:fill="D9D9D9"/>
          </w:tcPr>
          <w:p w14:paraId="62F2B669" w14:textId="77777777" w:rsidR="003B3973" w:rsidRPr="00582AAD" w:rsidRDefault="003B3973" w:rsidP="00835086">
            <w:pPr>
              <w:autoSpaceDE w:val="0"/>
              <w:autoSpaceDN w:val="0"/>
              <w:adjustRightInd w:val="0"/>
              <w:spacing w:before="240" w:after="60"/>
              <w:ind w:left="720"/>
              <w:jc w:val="both"/>
              <w:rPr>
                <w:rFonts w:ascii="Arial" w:eastAsia="SimSun" w:hAnsi="Arial" w:cs="Arial"/>
                <w:b/>
                <w:bCs/>
                <w:iCs/>
                <w:color w:val="000000"/>
                <w:sz w:val="22"/>
                <w:szCs w:val="22"/>
                <w:lang w:val="en-US" w:eastAsia="zh-CN"/>
              </w:rPr>
            </w:pPr>
            <w:r w:rsidRPr="00582AAD">
              <w:rPr>
                <w:rFonts w:ascii="Arial" w:eastAsia="SimSun" w:hAnsi="Arial" w:cs="Arial"/>
                <w:b/>
                <w:bCs/>
                <w:iCs/>
                <w:color w:val="000000"/>
                <w:sz w:val="22"/>
                <w:szCs w:val="22"/>
                <w:lang w:val="en-US" w:eastAsia="zh-CN"/>
              </w:rPr>
              <w:t>Composition of the Advisory Reference Group</w:t>
            </w:r>
          </w:p>
        </w:tc>
      </w:tr>
      <w:tr w:rsidR="003B3973" w:rsidRPr="00582AAD" w14:paraId="58AB7714" w14:textId="77777777" w:rsidTr="00D31732">
        <w:trPr>
          <w:jc w:val="center"/>
        </w:trPr>
        <w:tc>
          <w:tcPr>
            <w:tcW w:w="2694" w:type="dxa"/>
            <w:shd w:val="clear" w:color="auto" w:fill="auto"/>
          </w:tcPr>
          <w:p w14:paraId="60B538C8" w14:textId="77777777" w:rsidR="003B3973" w:rsidRPr="00582AAD" w:rsidRDefault="003B3973" w:rsidP="00835086">
            <w:pPr>
              <w:autoSpaceDE w:val="0"/>
              <w:autoSpaceDN w:val="0"/>
              <w:adjustRightInd w:val="0"/>
              <w:jc w:val="both"/>
              <w:rPr>
                <w:rFonts w:ascii="Arial" w:eastAsia="SimSun" w:hAnsi="Arial" w:cs="Arial"/>
                <w:b/>
                <w:color w:val="000000"/>
                <w:sz w:val="22"/>
                <w:szCs w:val="22"/>
                <w:lang w:eastAsia="zh-CN"/>
              </w:rPr>
            </w:pPr>
            <w:r w:rsidRPr="00582AAD">
              <w:rPr>
                <w:rFonts w:ascii="Arial" w:eastAsia="SimSun" w:hAnsi="Arial" w:cs="Arial"/>
                <w:b/>
                <w:color w:val="000000"/>
                <w:sz w:val="22"/>
                <w:szCs w:val="22"/>
                <w:lang w:eastAsia="zh-CN"/>
              </w:rPr>
              <w:t>Advisory Reference Group Members</w:t>
            </w:r>
          </w:p>
        </w:tc>
        <w:tc>
          <w:tcPr>
            <w:tcW w:w="7797" w:type="dxa"/>
            <w:shd w:val="clear" w:color="auto" w:fill="auto"/>
          </w:tcPr>
          <w:p w14:paraId="23503FC7" w14:textId="77777777" w:rsidR="003B3973" w:rsidRPr="00582AAD" w:rsidRDefault="003B3973" w:rsidP="00835086">
            <w:pPr>
              <w:autoSpaceDE w:val="0"/>
              <w:autoSpaceDN w:val="0"/>
              <w:adjustRightInd w:val="0"/>
              <w:jc w:val="both"/>
              <w:rPr>
                <w:rFonts w:ascii="Arial" w:eastAsia="SimSun" w:hAnsi="Arial" w:cs="Arial"/>
                <w:i/>
                <w:color w:val="7030A0"/>
                <w:sz w:val="22"/>
                <w:szCs w:val="22"/>
                <w:lang w:val="en-US" w:eastAsia="zh-CN"/>
              </w:rPr>
            </w:pPr>
            <w:r w:rsidRPr="00582AAD">
              <w:rPr>
                <w:rFonts w:ascii="Arial" w:hAnsi="Arial" w:cs="Arial"/>
                <w:i/>
                <w:iCs/>
                <w:color w:val="808080" w:themeColor="background1" w:themeShade="80"/>
                <w:sz w:val="22"/>
                <w:szCs w:val="22"/>
                <w:lang w:val="en-GB"/>
              </w:rPr>
              <w:t>Name, Affiliation, Country, expertise</w:t>
            </w:r>
            <w:r w:rsidRPr="00582AAD">
              <w:rPr>
                <w:rFonts w:ascii="Arial" w:eastAsia="SimSun" w:hAnsi="Arial" w:cs="Arial"/>
                <w:i/>
                <w:color w:val="7030A0"/>
                <w:sz w:val="22"/>
                <w:szCs w:val="22"/>
                <w:lang w:val="en-US" w:eastAsia="zh-CN"/>
              </w:rPr>
              <w:t xml:space="preserve"> </w:t>
            </w:r>
          </w:p>
        </w:tc>
      </w:tr>
    </w:tbl>
    <w:p w14:paraId="45042689" w14:textId="77777777" w:rsidR="003B3973" w:rsidRPr="00582AAD" w:rsidRDefault="003B3973" w:rsidP="00835086">
      <w:pPr>
        <w:jc w:val="both"/>
        <w:rPr>
          <w:rFonts w:ascii="Arial" w:hAnsi="Arial" w:cs="Arial"/>
          <w:bCs/>
          <w:i/>
          <w:color w:val="7030A0"/>
          <w:sz w:val="22"/>
          <w:szCs w:val="22"/>
          <w:lang w:val="en-GB"/>
        </w:rPr>
      </w:pPr>
    </w:p>
    <w:p w14:paraId="4B4741AA" w14:textId="652C7DAB" w:rsidR="003B3973" w:rsidRPr="00582AAD" w:rsidRDefault="003B3973" w:rsidP="00835086">
      <w:pPr>
        <w:jc w:val="both"/>
        <w:rPr>
          <w:rFonts w:ascii="Arial" w:hAnsi="Arial" w:cs="Arial"/>
          <w:i/>
          <w:iCs/>
          <w:color w:val="7030A0"/>
          <w:sz w:val="22"/>
          <w:szCs w:val="22"/>
          <w:lang w:val="en-GB"/>
        </w:rPr>
      </w:pPr>
      <w:r w:rsidRPr="00582AAD">
        <w:rPr>
          <w:rFonts w:ascii="Arial" w:hAnsi="Arial" w:cs="Arial"/>
          <w:i/>
          <w:iCs/>
          <w:color w:val="808080" w:themeColor="background1" w:themeShade="80"/>
          <w:sz w:val="22"/>
          <w:szCs w:val="22"/>
          <w:lang w:val="en-GB"/>
        </w:rPr>
        <w:t>Although not mandatory, consideration should be given to establishing an external reference group to ensure objectivity is maintained in developing the Working Group’s conclusions. If an Advisory Reference Group is to be use</w:t>
      </w:r>
      <w:r w:rsidR="0052457D" w:rsidRPr="00582AAD">
        <w:rPr>
          <w:rFonts w:ascii="Arial" w:hAnsi="Arial" w:cs="Arial"/>
          <w:i/>
          <w:iCs/>
          <w:color w:val="808080" w:themeColor="background1" w:themeShade="80"/>
          <w:sz w:val="22"/>
          <w:szCs w:val="22"/>
          <w:lang w:val="en-GB"/>
        </w:rPr>
        <w:t>d, please ensure that section III</w:t>
      </w:r>
      <w:r w:rsidRPr="00582AAD">
        <w:rPr>
          <w:rFonts w:ascii="Arial" w:hAnsi="Arial" w:cs="Arial"/>
          <w:i/>
          <w:iCs/>
          <w:color w:val="808080" w:themeColor="background1" w:themeShade="80"/>
          <w:sz w:val="22"/>
          <w:szCs w:val="22"/>
          <w:lang w:val="en-GB"/>
        </w:rPr>
        <w:t xml:space="preserve"> explains how this will function within the overall work-plan</w:t>
      </w:r>
      <w:r w:rsidRPr="00582AAD">
        <w:rPr>
          <w:rFonts w:ascii="Arial" w:hAnsi="Arial" w:cs="Arial"/>
          <w:i/>
          <w:iCs/>
          <w:color w:val="7030A0"/>
          <w:sz w:val="22"/>
          <w:szCs w:val="22"/>
          <w:lang w:val="en-GB"/>
        </w:rPr>
        <w:t>.</w:t>
      </w:r>
    </w:p>
    <w:p w14:paraId="07AF062E" w14:textId="77777777" w:rsidR="003B3973" w:rsidRPr="00582AAD" w:rsidRDefault="003B3973" w:rsidP="00835086">
      <w:pPr>
        <w:jc w:val="both"/>
        <w:rPr>
          <w:rFonts w:ascii="Arial" w:hAnsi="Arial" w:cs="Arial"/>
          <w:i/>
          <w:iCs/>
          <w:color w:val="7030A0"/>
          <w:sz w:val="22"/>
          <w:szCs w:val="22"/>
          <w:lang w:val="en-GB"/>
        </w:rPr>
      </w:pPr>
    </w:p>
    <w:p w14:paraId="2BB787B9" w14:textId="608CCA02" w:rsidR="00B423B9" w:rsidRPr="00582AAD" w:rsidRDefault="003B3973" w:rsidP="00835086">
      <w:pPr>
        <w:jc w:val="both"/>
        <w:rPr>
          <w:rFonts w:ascii="Arial" w:hAnsi="Arial" w:cs="Arial"/>
          <w:sz w:val="22"/>
          <w:szCs w:val="22"/>
        </w:rPr>
      </w:pPr>
      <w:r w:rsidRPr="00582AAD">
        <w:rPr>
          <w:rFonts w:ascii="Arial" w:hAnsi="Arial" w:cs="Arial"/>
          <w:b/>
          <w:color w:val="808080"/>
          <w:sz w:val="22"/>
          <w:szCs w:val="22"/>
          <w:lang w:val="en-GB"/>
        </w:rPr>
        <w:br w:type="page"/>
      </w:r>
    </w:p>
    <w:p w14:paraId="7498B101" w14:textId="6599A27C" w:rsidR="00B423B9" w:rsidRPr="00582AAD" w:rsidRDefault="00B423B9" w:rsidP="00835086">
      <w:pPr>
        <w:jc w:val="both"/>
        <w:rPr>
          <w:rFonts w:ascii="Arial" w:hAnsi="Arial" w:cs="Arial"/>
          <w:b/>
          <w:color w:val="808080"/>
          <w:sz w:val="28"/>
          <w:szCs w:val="22"/>
          <w:lang w:val="en-GB"/>
        </w:rPr>
      </w:pPr>
      <w:r w:rsidRPr="00582AAD">
        <w:rPr>
          <w:rFonts w:ascii="Arial" w:hAnsi="Arial" w:cs="Arial"/>
          <w:b/>
          <w:color w:val="808080"/>
          <w:sz w:val="28"/>
          <w:szCs w:val="22"/>
          <w:lang w:val="en-GB"/>
        </w:rPr>
        <w:lastRenderedPageBreak/>
        <w:t>VI. Outcomes and Deliverables (max. 1 page)</w:t>
      </w:r>
    </w:p>
    <w:p w14:paraId="20CB58BE" w14:textId="77777777" w:rsidR="00B423B9" w:rsidRPr="00582AAD" w:rsidRDefault="00B423B9" w:rsidP="00835086">
      <w:pPr>
        <w:tabs>
          <w:tab w:val="num" w:pos="360"/>
        </w:tabs>
        <w:ind w:left="397"/>
        <w:jc w:val="both"/>
        <w:rPr>
          <w:rFonts w:ascii="Arial" w:hAnsi="Arial" w:cs="Arial"/>
          <w:b/>
          <w:bCs/>
          <w:color w:val="7030A0"/>
          <w:sz w:val="22"/>
          <w:szCs w:val="22"/>
          <w:lang w:val="en-GB"/>
        </w:rPr>
      </w:pPr>
    </w:p>
    <w:p w14:paraId="341841B9" w14:textId="6051C325" w:rsidR="00B423B9" w:rsidRPr="00582AAD" w:rsidRDefault="00B423B9" w:rsidP="00835086">
      <w:pPr>
        <w:jc w:val="both"/>
        <w:rPr>
          <w:rFonts w:ascii="Arial" w:hAnsi="Arial" w:cs="Arial"/>
          <w:bCs/>
          <w:i/>
          <w:color w:val="808080" w:themeColor="background1" w:themeShade="80"/>
          <w:sz w:val="22"/>
          <w:szCs w:val="22"/>
          <w:lang w:val="en-GB"/>
        </w:rPr>
      </w:pPr>
      <w:r w:rsidRPr="00582AAD">
        <w:rPr>
          <w:rFonts w:ascii="Arial" w:hAnsi="Arial" w:cs="Arial"/>
          <w:bCs/>
          <w:i/>
          <w:color w:val="808080" w:themeColor="background1" w:themeShade="80"/>
          <w:sz w:val="22"/>
          <w:szCs w:val="22"/>
          <w:lang w:val="en-GB"/>
        </w:rPr>
        <w:t xml:space="preserve">What are the expected outcomes and deliverables of the </w:t>
      </w:r>
      <w:r w:rsidR="0040470E" w:rsidRPr="00582AAD">
        <w:rPr>
          <w:rFonts w:ascii="Arial" w:hAnsi="Arial" w:cs="Arial"/>
          <w:bCs/>
          <w:i/>
          <w:color w:val="808080" w:themeColor="background1" w:themeShade="80"/>
          <w:sz w:val="22"/>
          <w:szCs w:val="22"/>
          <w:lang w:val="en-GB"/>
        </w:rPr>
        <w:t>Working Group</w:t>
      </w:r>
      <w:r w:rsidRPr="00582AAD">
        <w:rPr>
          <w:rFonts w:ascii="Arial" w:hAnsi="Arial" w:cs="Arial"/>
          <w:bCs/>
          <w:i/>
          <w:color w:val="808080" w:themeColor="background1" w:themeShade="80"/>
          <w:sz w:val="22"/>
          <w:szCs w:val="22"/>
          <w:lang w:val="en-GB"/>
        </w:rPr>
        <w:t xml:space="preserve">? (Please </w:t>
      </w:r>
      <w:r w:rsidR="0052457D" w:rsidRPr="00582AAD">
        <w:rPr>
          <w:rFonts w:ascii="Arial" w:hAnsi="Arial" w:cs="Arial"/>
          <w:bCs/>
          <w:i/>
          <w:color w:val="808080" w:themeColor="background1" w:themeShade="80"/>
          <w:sz w:val="22"/>
          <w:szCs w:val="22"/>
          <w:lang w:val="en-GB"/>
        </w:rPr>
        <w:t xml:space="preserve">indicate </w:t>
      </w:r>
      <w:r w:rsidRPr="00582AAD">
        <w:rPr>
          <w:rFonts w:ascii="Arial" w:hAnsi="Arial" w:cs="Arial"/>
          <w:bCs/>
          <w:i/>
          <w:color w:val="808080" w:themeColor="background1" w:themeShade="80"/>
          <w:sz w:val="22"/>
          <w:szCs w:val="22"/>
          <w:lang w:val="en-GB"/>
        </w:rPr>
        <w:t xml:space="preserve">each outcome/deliverable in a table below and provide a short explanation as to how the outcome or deliverable will </w:t>
      </w:r>
      <w:r w:rsidR="0052457D" w:rsidRPr="00582AAD">
        <w:rPr>
          <w:rFonts w:ascii="Arial" w:hAnsi="Arial" w:cs="Arial"/>
          <w:bCs/>
          <w:i/>
          <w:color w:val="808080" w:themeColor="background1" w:themeShade="80"/>
          <w:sz w:val="22"/>
          <w:szCs w:val="22"/>
          <w:lang w:val="en-GB"/>
        </w:rPr>
        <w:t>contribute to moving AMR research forward</w:t>
      </w:r>
      <w:r w:rsidRPr="00582AAD">
        <w:rPr>
          <w:rFonts w:ascii="Arial" w:hAnsi="Arial" w:cs="Arial"/>
          <w:bCs/>
          <w:i/>
          <w:color w:val="808080" w:themeColor="background1" w:themeShade="80"/>
          <w:sz w:val="22"/>
          <w:szCs w:val="22"/>
          <w:lang w:val="en-GB"/>
        </w:rPr>
        <w:t>)</w:t>
      </w:r>
    </w:p>
    <w:p w14:paraId="219E21BD" w14:textId="77777777" w:rsidR="00B423B9" w:rsidRPr="00582AAD" w:rsidRDefault="00B423B9" w:rsidP="00835086">
      <w:pPr>
        <w:jc w:val="both"/>
        <w:rPr>
          <w:rFonts w:ascii="Arial" w:hAnsi="Arial" w:cs="Arial"/>
          <w:bCs/>
          <w:i/>
          <w:color w:val="7030A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B423B9" w:rsidRPr="00582AAD" w14:paraId="47C1B51B" w14:textId="77777777" w:rsidTr="00D31732">
        <w:tc>
          <w:tcPr>
            <w:tcW w:w="3227" w:type="dxa"/>
            <w:shd w:val="clear" w:color="auto" w:fill="BFBFBF"/>
          </w:tcPr>
          <w:p w14:paraId="4A8106BB" w14:textId="77777777" w:rsidR="00B423B9" w:rsidRPr="00582AAD" w:rsidRDefault="00B423B9" w:rsidP="00835086">
            <w:pPr>
              <w:spacing w:after="240"/>
              <w:jc w:val="both"/>
              <w:rPr>
                <w:rFonts w:ascii="Arial" w:hAnsi="Arial" w:cs="Arial"/>
                <w:b/>
                <w:bCs/>
                <w:sz w:val="22"/>
                <w:szCs w:val="22"/>
                <w:lang w:val="en-GB"/>
              </w:rPr>
            </w:pPr>
            <w:r w:rsidRPr="00582AAD">
              <w:rPr>
                <w:rFonts w:ascii="Arial" w:hAnsi="Arial" w:cs="Arial"/>
                <w:b/>
                <w:bCs/>
                <w:sz w:val="22"/>
                <w:szCs w:val="22"/>
                <w:lang w:val="en-GB"/>
              </w:rPr>
              <w:t>Outcome/Deliverable</w:t>
            </w:r>
          </w:p>
        </w:tc>
        <w:tc>
          <w:tcPr>
            <w:tcW w:w="6344" w:type="dxa"/>
            <w:shd w:val="clear" w:color="auto" w:fill="BFBFBF"/>
          </w:tcPr>
          <w:p w14:paraId="52EC212E" w14:textId="48F494A7" w:rsidR="00B423B9" w:rsidRPr="00582AAD" w:rsidRDefault="00B423B9" w:rsidP="00835086">
            <w:pPr>
              <w:spacing w:after="240"/>
              <w:jc w:val="both"/>
              <w:rPr>
                <w:rFonts w:ascii="Arial" w:hAnsi="Arial" w:cs="Arial"/>
                <w:b/>
                <w:bCs/>
                <w:color w:val="7030A0"/>
                <w:sz w:val="22"/>
                <w:szCs w:val="22"/>
                <w:lang w:val="en-GB"/>
              </w:rPr>
            </w:pPr>
            <w:r w:rsidRPr="00582AAD">
              <w:rPr>
                <w:rFonts w:ascii="Arial" w:hAnsi="Arial" w:cs="Arial"/>
                <w:b/>
                <w:bCs/>
                <w:sz w:val="22"/>
                <w:szCs w:val="22"/>
                <w:lang w:val="en-GB"/>
              </w:rPr>
              <w:t xml:space="preserve">How will this </w:t>
            </w:r>
            <w:r w:rsidR="0052457D" w:rsidRPr="00582AAD">
              <w:rPr>
                <w:rFonts w:ascii="Arial" w:hAnsi="Arial" w:cs="Arial"/>
                <w:b/>
                <w:bCs/>
                <w:sz w:val="22"/>
                <w:szCs w:val="22"/>
                <w:lang w:val="en-GB"/>
              </w:rPr>
              <w:t>contribute to moving AMR research forward</w:t>
            </w:r>
            <w:r w:rsidRPr="00582AAD">
              <w:rPr>
                <w:rFonts w:ascii="Arial" w:hAnsi="Arial" w:cs="Arial"/>
                <w:b/>
                <w:bCs/>
                <w:sz w:val="22"/>
                <w:szCs w:val="22"/>
                <w:lang w:val="en-GB"/>
              </w:rPr>
              <w:t>?</w:t>
            </w:r>
          </w:p>
        </w:tc>
      </w:tr>
      <w:tr w:rsidR="00B423B9" w:rsidRPr="00582AAD" w14:paraId="2D101BFE" w14:textId="77777777" w:rsidTr="00D31732">
        <w:tc>
          <w:tcPr>
            <w:tcW w:w="3227" w:type="dxa"/>
            <w:shd w:val="clear" w:color="auto" w:fill="auto"/>
          </w:tcPr>
          <w:p w14:paraId="6D4DAD04" w14:textId="77777777" w:rsidR="00B423B9" w:rsidRPr="00582AAD" w:rsidRDefault="00B423B9" w:rsidP="00835086">
            <w:pPr>
              <w:spacing w:after="240"/>
              <w:jc w:val="both"/>
              <w:rPr>
                <w:rFonts w:ascii="Arial" w:hAnsi="Arial" w:cs="Arial"/>
                <w:b/>
                <w:bCs/>
                <w:sz w:val="22"/>
                <w:szCs w:val="22"/>
                <w:lang w:val="en-GB"/>
              </w:rPr>
            </w:pPr>
          </w:p>
        </w:tc>
        <w:tc>
          <w:tcPr>
            <w:tcW w:w="6344" w:type="dxa"/>
            <w:shd w:val="clear" w:color="auto" w:fill="auto"/>
          </w:tcPr>
          <w:p w14:paraId="57F354FC" w14:textId="77777777" w:rsidR="00B423B9" w:rsidRPr="00582AAD" w:rsidRDefault="00B423B9" w:rsidP="00835086">
            <w:pPr>
              <w:spacing w:after="240"/>
              <w:jc w:val="both"/>
              <w:rPr>
                <w:rFonts w:ascii="Arial" w:hAnsi="Arial" w:cs="Arial"/>
                <w:bCs/>
                <w:i/>
                <w:color w:val="7030A0"/>
                <w:sz w:val="22"/>
                <w:szCs w:val="22"/>
                <w:lang w:val="en-GB"/>
              </w:rPr>
            </w:pPr>
          </w:p>
        </w:tc>
      </w:tr>
      <w:tr w:rsidR="00B423B9" w:rsidRPr="00582AAD" w14:paraId="0CB5ABF0" w14:textId="77777777" w:rsidTr="00D31732">
        <w:tc>
          <w:tcPr>
            <w:tcW w:w="3227" w:type="dxa"/>
            <w:shd w:val="clear" w:color="auto" w:fill="auto"/>
          </w:tcPr>
          <w:p w14:paraId="5E0EADF2" w14:textId="77777777" w:rsidR="00B423B9" w:rsidRPr="00582AAD" w:rsidRDefault="00B423B9" w:rsidP="00835086">
            <w:pPr>
              <w:spacing w:after="240"/>
              <w:jc w:val="both"/>
              <w:rPr>
                <w:rFonts w:ascii="Arial" w:hAnsi="Arial" w:cs="Arial"/>
                <w:b/>
                <w:bCs/>
                <w:sz w:val="22"/>
                <w:szCs w:val="22"/>
                <w:lang w:val="en-GB"/>
              </w:rPr>
            </w:pPr>
          </w:p>
        </w:tc>
        <w:tc>
          <w:tcPr>
            <w:tcW w:w="6344" w:type="dxa"/>
            <w:shd w:val="clear" w:color="auto" w:fill="auto"/>
          </w:tcPr>
          <w:p w14:paraId="74341279" w14:textId="77777777" w:rsidR="00B423B9" w:rsidRPr="00582AAD" w:rsidRDefault="00B423B9" w:rsidP="00835086">
            <w:pPr>
              <w:spacing w:after="240"/>
              <w:jc w:val="both"/>
              <w:rPr>
                <w:rFonts w:ascii="Arial" w:hAnsi="Arial" w:cs="Arial"/>
                <w:bCs/>
                <w:i/>
                <w:color w:val="7030A0"/>
                <w:sz w:val="22"/>
                <w:szCs w:val="22"/>
                <w:lang w:val="en-GB"/>
              </w:rPr>
            </w:pPr>
          </w:p>
        </w:tc>
      </w:tr>
      <w:tr w:rsidR="00B423B9" w:rsidRPr="00582AAD" w14:paraId="4C1FAFCB" w14:textId="77777777" w:rsidTr="00D31732">
        <w:tc>
          <w:tcPr>
            <w:tcW w:w="3227" w:type="dxa"/>
            <w:shd w:val="clear" w:color="auto" w:fill="auto"/>
          </w:tcPr>
          <w:p w14:paraId="3091D2F5" w14:textId="77777777" w:rsidR="00B423B9" w:rsidRPr="00582AAD" w:rsidRDefault="00B423B9" w:rsidP="00835086">
            <w:pPr>
              <w:spacing w:after="240"/>
              <w:jc w:val="both"/>
              <w:rPr>
                <w:rFonts w:ascii="Arial" w:hAnsi="Arial" w:cs="Arial"/>
                <w:b/>
                <w:bCs/>
                <w:sz w:val="22"/>
                <w:szCs w:val="22"/>
                <w:lang w:val="en-GB"/>
              </w:rPr>
            </w:pPr>
          </w:p>
        </w:tc>
        <w:tc>
          <w:tcPr>
            <w:tcW w:w="6344" w:type="dxa"/>
            <w:shd w:val="clear" w:color="auto" w:fill="auto"/>
          </w:tcPr>
          <w:p w14:paraId="6556C064" w14:textId="77777777" w:rsidR="00B423B9" w:rsidRPr="00582AAD" w:rsidRDefault="00B423B9" w:rsidP="00835086">
            <w:pPr>
              <w:spacing w:after="240"/>
              <w:jc w:val="both"/>
              <w:rPr>
                <w:rFonts w:ascii="Arial" w:hAnsi="Arial" w:cs="Arial"/>
                <w:bCs/>
                <w:i/>
                <w:color w:val="7030A0"/>
                <w:sz w:val="22"/>
                <w:szCs w:val="22"/>
                <w:lang w:val="en-GB"/>
              </w:rPr>
            </w:pPr>
          </w:p>
        </w:tc>
      </w:tr>
      <w:tr w:rsidR="00B423B9" w:rsidRPr="00582AAD" w14:paraId="3180E7DD" w14:textId="77777777" w:rsidTr="00D31732">
        <w:tc>
          <w:tcPr>
            <w:tcW w:w="3227" w:type="dxa"/>
            <w:shd w:val="clear" w:color="auto" w:fill="auto"/>
          </w:tcPr>
          <w:p w14:paraId="76A7D50F" w14:textId="77777777" w:rsidR="00B423B9" w:rsidRPr="00582AAD" w:rsidRDefault="00B423B9" w:rsidP="00835086">
            <w:pPr>
              <w:spacing w:after="240"/>
              <w:jc w:val="both"/>
              <w:rPr>
                <w:rFonts w:ascii="Arial" w:hAnsi="Arial" w:cs="Arial"/>
                <w:b/>
                <w:bCs/>
                <w:sz w:val="22"/>
                <w:szCs w:val="22"/>
                <w:lang w:val="en-GB"/>
              </w:rPr>
            </w:pPr>
          </w:p>
        </w:tc>
        <w:tc>
          <w:tcPr>
            <w:tcW w:w="6344" w:type="dxa"/>
            <w:shd w:val="clear" w:color="auto" w:fill="auto"/>
          </w:tcPr>
          <w:p w14:paraId="1FA5AA3F" w14:textId="77777777" w:rsidR="00B423B9" w:rsidRPr="00582AAD" w:rsidRDefault="00B423B9" w:rsidP="00835086">
            <w:pPr>
              <w:spacing w:after="240"/>
              <w:jc w:val="both"/>
              <w:rPr>
                <w:rFonts w:ascii="Arial" w:hAnsi="Arial" w:cs="Arial"/>
                <w:bCs/>
                <w:i/>
                <w:color w:val="7030A0"/>
                <w:sz w:val="22"/>
                <w:szCs w:val="22"/>
                <w:lang w:val="en-GB"/>
              </w:rPr>
            </w:pPr>
          </w:p>
        </w:tc>
      </w:tr>
    </w:tbl>
    <w:p w14:paraId="0F99B264" w14:textId="2E5F88EE" w:rsidR="00B423B9" w:rsidRPr="00582AAD" w:rsidRDefault="00B423B9" w:rsidP="00835086">
      <w:pPr>
        <w:jc w:val="both"/>
        <w:rPr>
          <w:rFonts w:ascii="Arial" w:hAnsi="Arial" w:cs="Arial"/>
          <w:bCs/>
          <w:i/>
          <w:color w:val="7030A0"/>
          <w:sz w:val="22"/>
          <w:szCs w:val="22"/>
          <w:lang w:val="en-GB"/>
        </w:rPr>
      </w:pPr>
    </w:p>
    <w:p w14:paraId="165D6113" w14:textId="77777777" w:rsidR="00B423B9" w:rsidRPr="00582AAD" w:rsidRDefault="00B423B9" w:rsidP="00835086">
      <w:pPr>
        <w:jc w:val="both"/>
        <w:rPr>
          <w:rFonts w:ascii="Arial" w:eastAsia="SimSun" w:hAnsi="Arial" w:cs="Arial"/>
          <w:b/>
          <w:bCs/>
          <w:iCs/>
          <w:color w:val="000000"/>
          <w:sz w:val="22"/>
          <w:szCs w:val="22"/>
          <w:lang w:val="en-US" w:eastAsia="zh-CN"/>
        </w:rPr>
      </w:pPr>
      <w:r w:rsidRPr="00582AAD">
        <w:rPr>
          <w:rFonts w:ascii="Arial" w:eastAsia="SimSun" w:hAnsi="Arial" w:cs="Arial"/>
          <w:b/>
          <w:bCs/>
          <w:iCs/>
          <w:color w:val="000000"/>
          <w:sz w:val="22"/>
          <w:szCs w:val="22"/>
          <w:lang w:val="en-US" w:eastAsia="zh-CN"/>
        </w:rPr>
        <w:t>Dissemination Plans</w:t>
      </w:r>
    </w:p>
    <w:p w14:paraId="1761D8F7" w14:textId="77777777" w:rsidR="00B423B9" w:rsidRPr="00582AAD" w:rsidRDefault="00B423B9" w:rsidP="00835086">
      <w:pPr>
        <w:jc w:val="both"/>
        <w:rPr>
          <w:rFonts w:ascii="Arial" w:hAnsi="Arial" w:cs="Arial"/>
          <w:bCs/>
          <w:i/>
          <w:color w:val="7030A0"/>
          <w:sz w:val="22"/>
          <w:szCs w:val="22"/>
          <w:lang w:val="en-GB"/>
        </w:rPr>
      </w:pPr>
    </w:p>
    <w:p w14:paraId="607D49C0" w14:textId="160EB13F" w:rsidR="007F306D" w:rsidRPr="007F306D" w:rsidRDefault="007F306D" w:rsidP="007F306D">
      <w:pPr>
        <w:jc w:val="both"/>
        <w:rPr>
          <w:rFonts w:ascii="Arial" w:hAnsi="Arial" w:cs="Arial"/>
          <w:bCs/>
          <w:i/>
          <w:color w:val="808080" w:themeColor="background1" w:themeShade="80"/>
          <w:sz w:val="22"/>
          <w:szCs w:val="22"/>
          <w:lang w:val="en-GB"/>
        </w:rPr>
      </w:pPr>
      <w:r w:rsidRPr="007F306D">
        <w:rPr>
          <w:rFonts w:ascii="Arial" w:hAnsi="Arial" w:cs="Arial"/>
          <w:bCs/>
          <w:i/>
          <w:color w:val="808080" w:themeColor="background1" w:themeShade="80"/>
          <w:sz w:val="22"/>
          <w:szCs w:val="22"/>
          <w:lang w:val="en-GB"/>
        </w:rPr>
        <w:t xml:space="preserve">Your plan for the dissemination and exploitation of the </w:t>
      </w:r>
      <w:r>
        <w:rPr>
          <w:rFonts w:ascii="Arial" w:hAnsi="Arial" w:cs="Arial"/>
          <w:bCs/>
          <w:i/>
          <w:color w:val="808080" w:themeColor="background1" w:themeShade="80"/>
          <w:sz w:val="22"/>
          <w:szCs w:val="22"/>
          <w:lang w:val="en-GB"/>
        </w:rPr>
        <w:t>Working Group’s</w:t>
      </w:r>
      <w:r w:rsidRPr="007F306D">
        <w:rPr>
          <w:rFonts w:ascii="Arial" w:hAnsi="Arial" w:cs="Arial"/>
          <w:bCs/>
          <w:i/>
          <w:color w:val="808080" w:themeColor="background1" w:themeShade="80"/>
          <w:sz w:val="22"/>
          <w:szCs w:val="22"/>
          <w:lang w:val="en-GB"/>
        </w:rPr>
        <w:t xml:space="preserve"> results is key to maximising their impact. This plan should describe, in a concrete and comprehensive manner, the area in which you expect to make an impact and who are the potential users of your results. Your plan should also describe how you intend to use the appropriate channels of dissemination and interaction with potential users. </w:t>
      </w:r>
    </w:p>
    <w:p w14:paraId="4183396B" w14:textId="77777777" w:rsidR="007F306D" w:rsidRPr="007F306D" w:rsidRDefault="007F306D" w:rsidP="007F306D">
      <w:pPr>
        <w:jc w:val="both"/>
        <w:rPr>
          <w:rFonts w:ascii="Arial" w:hAnsi="Arial" w:cs="Arial"/>
          <w:bCs/>
          <w:i/>
          <w:color w:val="808080" w:themeColor="background1" w:themeShade="80"/>
          <w:sz w:val="22"/>
          <w:szCs w:val="22"/>
          <w:lang w:val="en-GB"/>
        </w:rPr>
      </w:pPr>
    </w:p>
    <w:p w14:paraId="623EA293" w14:textId="77777777" w:rsidR="007F306D" w:rsidRPr="007F306D" w:rsidRDefault="007F306D" w:rsidP="007F306D">
      <w:pPr>
        <w:jc w:val="both"/>
        <w:rPr>
          <w:rFonts w:ascii="Arial" w:hAnsi="Arial" w:cs="Arial"/>
          <w:bCs/>
          <w:i/>
          <w:color w:val="808080" w:themeColor="background1" w:themeShade="80"/>
          <w:sz w:val="22"/>
          <w:szCs w:val="22"/>
          <w:lang w:val="en-GB"/>
        </w:rPr>
      </w:pPr>
      <w:r w:rsidRPr="007F306D">
        <w:rPr>
          <w:rFonts w:ascii="Arial" w:hAnsi="Arial" w:cs="Arial"/>
          <w:bCs/>
          <w:i/>
          <w:color w:val="808080" w:themeColor="background1" w:themeShade="80"/>
          <w:sz w:val="22"/>
          <w:szCs w:val="22"/>
          <w:lang w:val="en-GB"/>
        </w:rPr>
        <w:t>Please address the following issues in your Dissemination Plan:</w:t>
      </w:r>
    </w:p>
    <w:p w14:paraId="17EFC00A" w14:textId="77777777" w:rsidR="007F306D" w:rsidRPr="007F306D" w:rsidRDefault="007F306D" w:rsidP="007F306D">
      <w:pPr>
        <w:jc w:val="both"/>
        <w:rPr>
          <w:rFonts w:ascii="Arial" w:hAnsi="Arial" w:cs="Arial"/>
          <w:bCs/>
          <w:i/>
          <w:color w:val="808080" w:themeColor="background1" w:themeShade="80"/>
          <w:sz w:val="22"/>
          <w:szCs w:val="22"/>
          <w:lang w:val="en-GB"/>
        </w:rPr>
      </w:pPr>
    </w:p>
    <w:p w14:paraId="63A702EB" w14:textId="74FDB40E" w:rsidR="007F306D" w:rsidRPr="007F306D" w:rsidRDefault="007F306D" w:rsidP="007F306D">
      <w:pPr>
        <w:jc w:val="both"/>
        <w:rPr>
          <w:rFonts w:ascii="Arial" w:hAnsi="Arial" w:cs="Arial"/>
          <w:bCs/>
          <w:i/>
          <w:color w:val="808080" w:themeColor="background1" w:themeShade="80"/>
          <w:sz w:val="22"/>
          <w:szCs w:val="22"/>
          <w:lang w:val="en-GB"/>
        </w:rPr>
      </w:pPr>
      <w:r w:rsidRPr="007F306D">
        <w:rPr>
          <w:rFonts w:ascii="Arial" w:hAnsi="Arial" w:cs="Arial"/>
          <w:bCs/>
          <w:i/>
          <w:color w:val="808080" w:themeColor="background1" w:themeShade="80"/>
          <w:sz w:val="22"/>
          <w:szCs w:val="22"/>
          <w:lang w:val="en-GB"/>
        </w:rPr>
        <w:t>1.</w:t>
      </w:r>
      <w:r w:rsidRPr="007F306D">
        <w:rPr>
          <w:rFonts w:ascii="Arial" w:hAnsi="Arial" w:cs="Arial"/>
          <w:bCs/>
          <w:i/>
          <w:color w:val="808080" w:themeColor="background1" w:themeShade="80"/>
          <w:sz w:val="22"/>
          <w:szCs w:val="22"/>
          <w:lang w:val="en-GB"/>
        </w:rPr>
        <w:tab/>
        <w:t>Identify and list the potential end-users and stakeholder’s groups that will benefit from your research/activity</w:t>
      </w:r>
    </w:p>
    <w:p w14:paraId="275260CA" w14:textId="77777777" w:rsidR="007F306D" w:rsidRPr="007F306D" w:rsidRDefault="007F306D" w:rsidP="007F306D">
      <w:pPr>
        <w:jc w:val="both"/>
        <w:rPr>
          <w:rFonts w:ascii="Arial" w:hAnsi="Arial" w:cs="Arial"/>
          <w:bCs/>
          <w:i/>
          <w:color w:val="808080" w:themeColor="background1" w:themeShade="80"/>
          <w:sz w:val="22"/>
          <w:szCs w:val="22"/>
          <w:lang w:val="en-GB"/>
        </w:rPr>
      </w:pPr>
      <w:r w:rsidRPr="007F306D">
        <w:rPr>
          <w:rFonts w:ascii="Arial" w:hAnsi="Arial" w:cs="Arial"/>
          <w:bCs/>
          <w:i/>
          <w:color w:val="808080" w:themeColor="background1" w:themeShade="80"/>
          <w:sz w:val="22"/>
          <w:szCs w:val="22"/>
          <w:lang w:val="en-GB"/>
        </w:rPr>
        <w:t>2.</w:t>
      </w:r>
      <w:r w:rsidRPr="007F306D">
        <w:rPr>
          <w:rFonts w:ascii="Arial" w:hAnsi="Arial" w:cs="Arial"/>
          <w:bCs/>
          <w:i/>
          <w:color w:val="808080" w:themeColor="background1" w:themeShade="80"/>
          <w:sz w:val="22"/>
          <w:szCs w:val="22"/>
          <w:lang w:val="en-GB"/>
        </w:rPr>
        <w:tab/>
        <w:t>Please list concrete communication activities to promote the project results including links to the already identified stakeholders e.g. workshops, brochures, posters, conference lectures….</w:t>
      </w:r>
    </w:p>
    <w:p w14:paraId="2F828F6B" w14:textId="5CAE96B0" w:rsidR="007F306D" w:rsidRPr="007F306D" w:rsidRDefault="007F306D" w:rsidP="007F306D">
      <w:pPr>
        <w:jc w:val="both"/>
        <w:rPr>
          <w:rFonts w:ascii="Arial" w:hAnsi="Arial" w:cs="Arial"/>
          <w:bCs/>
          <w:i/>
          <w:color w:val="808080" w:themeColor="background1" w:themeShade="80"/>
          <w:sz w:val="22"/>
          <w:szCs w:val="22"/>
          <w:lang w:val="en-GB"/>
        </w:rPr>
      </w:pPr>
      <w:r w:rsidRPr="007F306D">
        <w:rPr>
          <w:rFonts w:ascii="Arial" w:hAnsi="Arial" w:cs="Arial"/>
          <w:bCs/>
          <w:i/>
          <w:color w:val="808080" w:themeColor="background1" w:themeShade="80"/>
          <w:sz w:val="22"/>
          <w:szCs w:val="22"/>
          <w:lang w:val="en-GB"/>
        </w:rPr>
        <w:t>3.</w:t>
      </w:r>
      <w:r w:rsidRPr="007F306D">
        <w:rPr>
          <w:rFonts w:ascii="Arial" w:hAnsi="Arial" w:cs="Arial"/>
          <w:bCs/>
          <w:i/>
          <w:color w:val="808080" w:themeColor="background1" w:themeShade="80"/>
          <w:sz w:val="22"/>
          <w:szCs w:val="22"/>
          <w:lang w:val="en-GB"/>
        </w:rPr>
        <w:tab/>
        <w:t xml:space="preserve">Indicate how you expect the results of your </w:t>
      </w:r>
      <w:r>
        <w:rPr>
          <w:rFonts w:ascii="Arial" w:hAnsi="Arial" w:cs="Arial"/>
          <w:bCs/>
          <w:i/>
          <w:color w:val="808080" w:themeColor="background1" w:themeShade="80"/>
          <w:sz w:val="22"/>
          <w:szCs w:val="22"/>
          <w:lang w:val="en-GB"/>
        </w:rPr>
        <w:t>working group</w:t>
      </w:r>
      <w:r w:rsidRPr="007F306D">
        <w:rPr>
          <w:rFonts w:ascii="Arial" w:hAnsi="Arial" w:cs="Arial"/>
          <w:bCs/>
          <w:i/>
          <w:color w:val="808080" w:themeColor="background1" w:themeShade="80"/>
          <w:sz w:val="22"/>
          <w:szCs w:val="22"/>
          <w:lang w:val="en-GB"/>
        </w:rPr>
        <w:t xml:space="preserve"> to be applied and give the main advantages of the new solution(s) you expect to emerge</w:t>
      </w:r>
    </w:p>
    <w:p w14:paraId="3EC4BB30" w14:textId="77777777" w:rsidR="007F306D" w:rsidRPr="007F306D" w:rsidRDefault="007F306D" w:rsidP="007F306D">
      <w:pPr>
        <w:jc w:val="both"/>
        <w:rPr>
          <w:rFonts w:ascii="Arial" w:hAnsi="Arial" w:cs="Arial"/>
          <w:bCs/>
          <w:i/>
          <w:color w:val="808080" w:themeColor="background1" w:themeShade="80"/>
          <w:sz w:val="22"/>
          <w:szCs w:val="22"/>
          <w:lang w:val="en-GB"/>
        </w:rPr>
      </w:pPr>
      <w:r w:rsidRPr="007F306D">
        <w:rPr>
          <w:rFonts w:ascii="Arial" w:hAnsi="Arial" w:cs="Arial"/>
          <w:bCs/>
          <w:i/>
          <w:color w:val="808080" w:themeColor="background1" w:themeShade="80"/>
          <w:sz w:val="22"/>
          <w:szCs w:val="22"/>
          <w:lang w:val="en-GB"/>
        </w:rPr>
        <w:t xml:space="preserve">The results could be: </w:t>
      </w:r>
    </w:p>
    <w:p w14:paraId="1C4DE693" w14:textId="77777777" w:rsidR="007F306D" w:rsidRPr="007F306D" w:rsidRDefault="007F306D" w:rsidP="007F306D">
      <w:pPr>
        <w:jc w:val="both"/>
        <w:rPr>
          <w:rFonts w:ascii="Arial" w:hAnsi="Arial" w:cs="Arial"/>
          <w:bCs/>
          <w:i/>
          <w:color w:val="808080" w:themeColor="background1" w:themeShade="80"/>
          <w:sz w:val="22"/>
          <w:szCs w:val="22"/>
          <w:lang w:val="en-GB"/>
        </w:rPr>
      </w:pPr>
      <w:r w:rsidRPr="007F306D">
        <w:rPr>
          <w:rFonts w:ascii="Arial" w:hAnsi="Arial" w:cs="Arial"/>
          <w:bCs/>
          <w:i/>
          <w:color w:val="808080" w:themeColor="background1" w:themeShade="80"/>
          <w:sz w:val="22"/>
          <w:szCs w:val="22"/>
          <w:lang w:val="en-GB"/>
        </w:rPr>
        <w:t>•</w:t>
      </w:r>
      <w:r w:rsidRPr="007F306D">
        <w:rPr>
          <w:rFonts w:ascii="Arial" w:hAnsi="Arial" w:cs="Arial"/>
          <w:bCs/>
          <w:i/>
          <w:color w:val="808080" w:themeColor="background1" w:themeShade="80"/>
          <w:sz w:val="22"/>
          <w:szCs w:val="22"/>
          <w:lang w:val="en-GB"/>
        </w:rPr>
        <w:tab/>
        <w:t>direct - like a manual, test, model, new therapy, better product or process, or improved understanding of mechanisms</w:t>
      </w:r>
    </w:p>
    <w:p w14:paraId="7393497A" w14:textId="77777777" w:rsidR="007F306D" w:rsidRPr="007F306D" w:rsidRDefault="007F306D" w:rsidP="007F306D">
      <w:pPr>
        <w:jc w:val="both"/>
        <w:rPr>
          <w:rFonts w:ascii="Arial" w:hAnsi="Arial" w:cs="Arial"/>
          <w:bCs/>
          <w:i/>
          <w:color w:val="808080" w:themeColor="background1" w:themeShade="80"/>
          <w:sz w:val="22"/>
          <w:szCs w:val="22"/>
          <w:lang w:val="en-GB"/>
        </w:rPr>
      </w:pPr>
      <w:r w:rsidRPr="007F306D">
        <w:rPr>
          <w:rFonts w:ascii="Arial" w:hAnsi="Arial" w:cs="Arial"/>
          <w:bCs/>
          <w:i/>
          <w:color w:val="808080" w:themeColor="background1" w:themeShade="80"/>
          <w:sz w:val="22"/>
          <w:szCs w:val="22"/>
          <w:lang w:val="en-GB"/>
        </w:rPr>
        <w:t>•</w:t>
      </w:r>
      <w:r w:rsidRPr="007F306D">
        <w:rPr>
          <w:rFonts w:ascii="Arial" w:hAnsi="Arial" w:cs="Arial"/>
          <w:bCs/>
          <w:i/>
          <w:color w:val="808080" w:themeColor="background1" w:themeShade="80"/>
          <w:sz w:val="22"/>
          <w:szCs w:val="22"/>
          <w:lang w:val="en-GB"/>
        </w:rPr>
        <w:tab/>
        <w:t>indirect - like reduced material or energy usage, improved safety, or better-trained staff.</w:t>
      </w:r>
    </w:p>
    <w:p w14:paraId="085931D0" w14:textId="77777777" w:rsidR="007F306D" w:rsidRPr="007F306D" w:rsidRDefault="007F306D" w:rsidP="007F306D">
      <w:pPr>
        <w:jc w:val="both"/>
        <w:rPr>
          <w:rFonts w:ascii="Arial" w:hAnsi="Arial" w:cs="Arial"/>
          <w:bCs/>
          <w:i/>
          <w:color w:val="808080" w:themeColor="background1" w:themeShade="80"/>
          <w:sz w:val="22"/>
          <w:szCs w:val="22"/>
          <w:lang w:val="en-GB"/>
        </w:rPr>
      </w:pPr>
      <w:r w:rsidRPr="007F306D">
        <w:rPr>
          <w:rFonts w:ascii="Arial" w:hAnsi="Arial" w:cs="Arial"/>
          <w:bCs/>
          <w:i/>
          <w:color w:val="808080" w:themeColor="background1" w:themeShade="80"/>
          <w:sz w:val="22"/>
          <w:szCs w:val="22"/>
          <w:lang w:val="en-GB"/>
        </w:rPr>
        <w:t>4.</w:t>
      </w:r>
      <w:r w:rsidRPr="007F306D">
        <w:rPr>
          <w:rFonts w:ascii="Arial" w:hAnsi="Arial" w:cs="Arial"/>
          <w:bCs/>
          <w:i/>
          <w:color w:val="808080" w:themeColor="background1" w:themeShade="80"/>
          <w:sz w:val="22"/>
          <w:szCs w:val="22"/>
          <w:lang w:val="en-GB"/>
        </w:rPr>
        <w:tab/>
        <w:t>Please indicate and briefly describe the area in which you expect to make an impact.</w:t>
      </w:r>
    </w:p>
    <w:p w14:paraId="741BC3FE" w14:textId="5F1B4188" w:rsidR="007F306D" w:rsidRPr="007F306D" w:rsidRDefault="007F306D" w:rsidP="007F306D">
      <w:pPr>
        <w:jc w:val="both"/>
        <w:rPr>
          <w:rFonts w:ascii="Arial" w:hAnsi="Arial" w:cs="Arial"/>
          <w:bCs/>
          <w:i/>
          <w:color w:val="808080" w:themeColor="background1" w:themeShade="80"/>
          <w:sz w:val="22"/>
          <w:szCs w:val="22"/>
          <w:lang w:val="en-GB"/>
        </w:rPr>
      </w:pPr>
      <w:r w:rsidRPr="007F306D">
        <w:rPr>
          <w:rFonts w:ascii="Arial" w:hAnsi="Arial" w:cs="Arial"/>
          <w:bCs/>
          <w:i/>
          <w:color w:val="808080" w:themeColor="background1" w:themeShade="80"/>
          <w:sz w:val="22"/>
          <w:szCs w:val="22"/>
          <w:lang w:val="en-GB"/>
        </w:rPr>
        <w:t>5.</w:t>
      </w:r>
      <w:r w:rsidRPr="007F306D">
        <w:rPr>
          <w:rFonts w:ascii="Arial" w:hAnsi="Arial" w:cs="Arial"/>
          <w:bCs/>
          <w:i/>
          <w:color w:val="808080" w:themeColor="background1" w:themeShade="80"/>
          <w:sz w:val="22"/>
          <w:szCs w:val="22"/>
          <w:lang w:val="en-GB"/>
        </w:rPr>
        <w:tab/>
        <w:t xml:space="preserve">Please list the needs that the results of your </w:t>
      </w:r>
      <w:r>
        <w:rPr>
          <w:rFonts w:ascii="Arial" w:hAnsi="Arial" w:cs="Arial"/>
          <w:bCs/>
          <w:i/>
          <w:color w:val="808080" w:themeColor="background1" w:themeShade="80"/>
          <w:sz w:val="22"/>
          <w:szCs w:val="22"/>
          <w:lang w:val="en-GB"/>
        </w:rPr>
        <w:t>working group</w:t>
      </w:r>
      <w:r w:rsidRPr="007F306D">
        <w:rPr>
          <w:rFonts w:ascii="Arial" w:hAnsi="Arial" w:cs="Arial"/>
          <w:bCs/>
          <w:i/>
          <w:color w:val="808080" w:themeColor="background1" w:themeShade="80"/>
          <w:sz w:val="22"/>
          <w:szCs w:val="22"/>
          <w:lang w:val="en-GB"/>
        </w:rPr>
        <w:t xml:space="preserve"> is intending to meet</w:t>
      </w:r>
    </w:p>
    <w:p w14:paraId="3284F679" w14:textId="33ADEDD3" w:rsidR="007F306D" w:rsidRDefault="007F306D" w:rsidP="007F306D">
      <w:pPr>
        <w:jc w:val="both"/>
        <w:rPr>
          <w:rFonts w:ascii="Arial" w:hAnsi="Arial" w:cs="Arial"/>
          <w:bCs/>
          <w:i/>
          <w:color w:val="808080" w:themeColor="background1" w:themeShade="80"/>
          <w:sz w:val="22"/>
          <w:szCs w:val="22"/>
          <w:lang w:val="en-GB"/>
        </w:rPr>
      </w:pPr>
      <w:r w:rsidRPr="007F306D">
        <w:rPr>
          <w:rFonts w:ascii="Arial" w:hAnsi="Arial" w:cs="Arial"/>
          <w:bCs/>
          <w:i/>
          <w:color w:val="808080" w:themeColor="background1" w:themeShade="80"/>
          <w:sz w:val="22"/>
          <w:szCs w:val="22"/>
          <w:lang w:val="en-GB"/>
        </w:rPr>
        <w:t>6.</w:t>
      </w:r>
      <w:r w:rsidRPr="007F306D">
        <w:rPr>
          <w:rFonts w:ascii="Arial" w:hAnsi="Arial" w:cs="Arial"/>
          <w:bCs/>
          <w:i/>
          <w:color w:val="808080" w:themeColor="background1" w:themeShade="80"/>
          <w:sz w:val="22"/>
          <w:szCs w:val="22"/>
          <w:lang w:val="en-GB"/>
        </w:rPr>
        <w:tab/>
        <w:t>How will you tackle the barriers to any application of your results? (e.g. barriers: inadequate financing, skills shortages; intellectual property right issues…)</w:t>
      </w:r>
    </w:p>
    <w:p w14:paraId="2002671A" w14:textId="77777777" w:rsidR="008A15CA" w:rsidRDefault="007F306D" w:rsidP="007F306D">
      <w:pPr>
        <w:jc w:val="both"/>
        <w:rPr>
          <w:rFonts w:ascii="Arial" w:hAnsi="Arial" w:cs="Arial"/>
          <w:bCs/>
          <w:i/>
          <w:color w:val="808080" w:themeColor="background1" w:themeShade="80"/>
          <w:sz w:val="22"/>
          <w:szCs w:val="22"/>
          <w:lang w:val="en-GB"/>
        </w:rPr>
      </w:pPr>
      <w:r w:rsidRPr="007F306D">
        <w:rPr>
          <w:rFonts w:ascii="Arial" w:hAnsi="Arial" w:cs="Arial"/>
          <w:bCs/>
          <w:i/>
          <w:color w:val="808080" w:themeColor="background1" w:themeShade="80"/>
          <w:sz w:val="22"/>
          <w:szCs w:val="22"/>
          <w:lang w:val="en-GB"/>
        </w:rPr>
        <w:t>7.</w:t>
      </w:r>
      <w:r w:rsidRPr="007F306D">
        <w:rPr>
          <w:rFonts w:ascii="Arial" w:hAnsi="Arial" w:cs="Arial"/>
          <w:bCs/>
          <w:i/>
          <w:color w:val="808080" w:themeColor="background1" w:themeShade="80"/>
          <w:sz w:val="22"/>
          <w:szCs w:val="22"/>
          <w:lang w:val="en-GB"/>
        </w:rPr>
        <w:tab/>
        <w:t xml:space="preserve">If apply, please explain how you are planning on managing your research/activity results (Knowledge management strategy). </w:t>
      </w:r>
    </w:p>
    <w:p w14:paraId="08993541" w14:textId="77777777" w:rsidR="008A15CA" w:rsidRPr="008A15CA" w:rsidRDefault="008A15CA" w:rsidP="008A15CA">
      <w:pPr>
        <w:ind w:firstLine="708"/>
        <w:jc w:val="both"/>
        <w:rPr>
          <w:rFonts w:ascii="Arial" w:hAnsi="Arial" w:cs="Arial"/>
          <w:bCs/>
          <w:i/>
          <w:color w:val="808080" w:themeColor="background1" w:themeShade="80"/>
          <w:sz w:val="22"/>
          <w:szCs w:val="22"/>
          <w:lang w:val="en-GB"/>
        </w:rPr>
      </w:pPr>
      <w:r w:rsidRPr="008A15CA">
        <w:rPr>
          <w:rFonts w:ascii="Arial" w:hAnsi="Arial" w:cs="Arial"/>
          <w:bCs/>
          <w:i/>
          <w:color w:val="808080" w:themeColor="background1" w:themeShade="80"/>
          <w:sz w:val="22"/>
          <w:szCs w:val="22"/>
          <w:lang w:val="en-GB"/>
        </w:rPr>
        <w:t>I.</w:t>
      </w:r>
      <w:r w:rsidRPr="008A15CA">
        <w:rPr>
          <w:rFonts w:ascii="Arial" w:hAnsi="Arial" w:cs="Arial"/>
          <w:bCs/>
          <w:i/>
          <w:color w:val="808080" w:themeColor="background1" w:themeShade="80"/>
          <w:sz w:val="22"/>
          <w:szCs w:val="22"/>
          <w:lang w:val="en-GB"/>
        </w:rPr>
        <w:tab/>
        <w:t>RESEARCH PUBLICATIONS</w:t>
      </w:r>
    </w:p>
    <w:p w14:paraId="789CA2F3" w14:textId="77777777" w:rsidR="008A15CA" w:rsidRPr="008A15CA" w:rsidRDefault="008A15CA" w:rsidP="008A15CA">
      <w:pPr>
        <w:ind w:left="708"/>
        <w:jc w:val="both"/>
        <w:rPr>
          <w:rFonts w:ascii="Arial" w:hAnsi="Arial" w:cs="Arial"/>
          <w:bCs/>
          <w:i/>
          <w:color w:val="808080" w:themeColor="background1" w:themeShade="80"/>
          <w:sz w:val="22"/>
          <w:szCs w:val="22"/>
          <w:lang w:val="en-GB"/>
        </w:rPr>
      </w:pPr>
      <w:r w:rsidRPr="008A15CA">
        <w:rPr>
          <w:rFonts w:ascii="Arial" w:hAnsi="Arial" w:cs="Arial"/>
          <w:bCs/>
          <w:i/>
          <w:color w:val="808080" w:themeColor="background1" w:themeShade="80"/>
          <w:sz w:val="22"/>
          <w:szCs w:val="22"/>
          <w:lang w:val="en-GB"/>
        </w:rPr>
        <w:t>Will the project use Open Access for publications? If yes, include measures to provide it. If no, please justify</w:t>
      </w:r>
    </w:p>
    <w:p w14:paraId="06F0CE06" w14:textId="77777777" w:rsidR="008A15CA" w:rsidRPr="008A15CA" w:rsidRDefault="008A15CA" w:rsidP="008A15CA">
      <w:pPr>
        <w:ind w:firstLine="708"/>
        <w:jc w:val="both"/>
        <w:rPr>
          <w:rFonts w:ascii="Arial" w:hAnsi="Arial" w:cs="Arial"/>
          <w:bCs/>
          <w:i/>
          <w:color w:val="808080" w:themeColor="background1" w:themeShade="80"/>
          <w:sz w:val="22"/>
          <w:szCs w:val="22"/>
          <w:lang w:val="en-GB"/>
        </w:rPr>
      </w:pPr>
      <w:r w:rsidRPr="008A15CA">
        <w:rPr>
          <w:rFonts w:ascii="Arial" w:hAnsi="Arial" w:cs="Arial"/>
          <w:bCs/>
          <w:i/>
          <w:color w:val="808080" w:themeColor="background1" w:themeShade="80"/>
          <w:sz w:val="22"/>
          <w:szCs w:val="22"/>
          <w:lang w:val="en-GB"/>
        </w:rPr>
        <w:t>II.</w:t>
      </w:r>
      <w:r w:rsidRPr="008A15CA">
        <w:rPr>
          <w:rFonts w:ascii="Arial" w:hAnsi="Arial" w:cs="Arial"/>
          <w:bCs/>
          <w:i/>
          <w:color w:val="808080" w:themeColor="background1" w:themeShade="80"/>
          <w:sz w:val="22"/>
          <w:szCs w:val="22"/>
          <w:lang w:val="en-GB"/>
        </w:rPr>
        <w:tab/>
        <w:t xml:space="preserve">RESEARCH DATA </w:t>
      </w:r>
    </w:p>
    <w:p w14:paraId="5F5F03F0" w14:textId="04182AF3" w:rsidR="008A15CA" w:rsidRPr="008A15CA" w:rsidRDefault="008A15CA" w:rsidP="008A15CA">
      <w:pPr>
        <w:ind w:left="555"/>
        <w:jc w:val="both"/>
        <w:rPr>
          <w:rFonts w:ascii="Arial" w:hAnsi="Arial" w:cs="Arial"/>
          <w:bCs/>
          <w:i/>
          <w:color w:val="808080" w:themeColor="background1" w:themeShade="80"/>
          <w:sz w:val="22"/>
          <w:szCs w:val="22"/>
          <w:lang w:val="en-GB"/>
        </w:rPr>
      </w:pPr>
      <w:r w:rsidRPr="008A15CA">
        <w:rPr>
          <w:rFonts w:ascii="Arial" w:hAnsi="Arial" w:cs="Arial"/>
          <w:bCs/>
          <w:i/>
          <w:color w:val="808080" w:themeColor="background1" w:themeShade="80"/>
          <w:sz w:val="22"/>
          <w:szCs w:val="22"/>
          <w:lang w:val="en-GB"/>
        </w:rPr>
        <w:t>Will the project share the research data? If yes, please answer the following questions. If data cannot be made available, explain why.</w:t>
      </w:r>
    </w:p>
    <w:p w14:paraId="5B26ED32" w14:textId="77777777" w:rsidR="008A15CA" w:rsidRPr="008A15CA" w:rsidRDefault="008A15CA" w:rsidP="008A15CA">
      <w:pPr>
        <w:ind w:left="708"/>
        <w:jc w:val="both"/>
        <w:rPr>
          <w:rFonts w:ascii="Arial" w:hAnsi="Arial" w:cs="Arial"/>
          <w:bCs/>
          <w:i/>
          <w:color w:val="808080" w:themeColor="background1" w:themeShade="80"/>
          <w:sz w:val="22"/>
          <w:szCs w:val="22"/>
          <w:lang w:val="en-GB"/>
        </w:rPr>
      </w:pPr>
      <w:r w:rsidRPr="008A15CA">
        <w:rPr>
          <w:rFonts w:ascii="Arial" w:hAnsi="Arial" w:cs="Arial"/>
          <w:bCs/>
          <w:i/>
          <w:color w:val="808080" w:themeColor="background1" w:themeShade="80"/>
          <w:sz w:val="22"/>
          <w:szCs w:val="22"/>
          <w:lang w:val="en-GB"/>
        </w:rPr>
        <w:t>•</w:t>
      </w:r>
      <w:r w:rsidRPr="008A15CA">
        <w:rPr>
          <w:rFonts w:ascii="Arial" w:hAnsi="Arial" w:cs="Arial"/>
          <w:bCs/>
          <w:i/>
          <w:color w:val="808080" w:themeColor="background1" w:themeShade="80"/>
          <w:sz w:val="22"/>
          <w:szCs w:val="22"/>
          <w:lang w:val="en-GB"/>
        </w:rPr>
        <w:tab/>
        <w:t>What types of data will the project generate/collect?</w:t>
      </w:r>
    </w:p>
    <w:p w14:paraId="7F667D4A" w14:textId="77777777" w:rsidR="008A15CA" w:rsidRPr="008A15CA" w:rsidRDefault="008A15CA" w:rsidP="008A15CA">
      <w:pPr>
        <w:ind w:left="708"/>
        <w:jc w:val="both"/>
        <w:rPr>
          <w:rFonts w:ascii="Arial" w:hAnsi="Arial" w:cs="Arial"/>
          <w:bCs/>
          <w:i/>
          <w:color w:val="808080" w:themeColor="background1" w:themeShade="80"/>
          <w:sz w:val="22"/>
          <w:szCs w:val="22"/>
          <w:lang w:val="en-GB"/>
        </w:rPr>
      </w:pPr>
      <w:r w:rsidRPr="008A15CA">
        <w:rPr>
          <w:rFonts w:ascii="Arial" w:hAnsi="Arial" w:cs="Arial"/>
          <w:bCs/>
          <w:i/>
          <w:color w:val="808080" w:themeColor="background1" w:themeShade="80"/>
          <w:sz w:val="22"/>
          <w:szCs w:val="22"/>
          <w:lang w:val="en-GB"/>
        </w:rPr>
        <w:t>•</w:t>
      </w:r>
      <w:r w:rsidRPr="008A15CA">
        <w:rPr>
          <w:rFonts w:ascii="Arial" w:hAnsi="Arial" w:cs="Arial"/>
          <w:bCs/>
          <w:i/>
          <w:color w:val="808080" w:themeColor="background1" w:themeShade="80"/>
          <w:sz w:val="22"/>
          <w:szCs w:val="22"/>
          <w:lang w:val="en-GB"/>
        </w:rPr>
        <w:tab/>
        <w:t xml:space="preserve">How will this data be exploited and/or shared/made accessible for verification and re-use? </w:t>
      </w:r>
    </w:p>
    <w:p w14:paraId="19E16FD4" w14:textId="77777777" w:rsidR="008A15CA" w:rsidRPr="008A15CA" w:rsidRDefault="008A15CA" w:rsidP="008A15CA">
      <w:pPr>
        <w:ind w:left="708"/>
        <w:jc w:val="both"/>
        <w:rPr>
          <w:rFonts w:ascii="Arial" w:hAnsi="Arial" w:cs="Arial"/>
          <w:bCs/>
          <w:i/>
          <w:color w:val="808080" w:themeColor="background1" w:themeShade="80"/>
          <w:sz w:val="22"/>
          <w:szCs w:val="22"/>
          <w:lang w:val="en-GB"/>
        </w:rPr>
      </w:pPr>
      <w:r w:rsidRPr="008A15CA">
        <w:rPr>
          <w:rFonts w:ascii="Arial" w:hAnsi="Arial" w:cs="Arial"/>
          <w:bCs/>
          <w:i/>
          <w:color w:val="808080" w:themeColor="background1" w:themeShade="80"/>
          <w:sz w:val="22"/>
          <w:szCs w:val="22"/>
          <w:lang w:val="en-GB"/>
        </w:rPr>
        <w:t>•</w:t>
      </w:r>
      <w:r w:rsidRPr="008A15CA">
        <w:rPr>
          <w:rFonts w:ascii="Arial" w:hAnsi="Arial" w:cs="Arial"/>
          <w:bCs/>
          <w:i/>
          <w:color w:val="808080" w:themeColor="background1" w:themeShade="80"/>
          <w:sz w:val="22"/>
          <w:szCs w:val="22"/>
          <w:lang w:val="en-GB"/>
        </w:rPr>
        <w:tab/>
        <w:t>How will this data be curated and preserved?</w:t>
      </w:r>
    </w:p>
    <w:p w14:paraId="2832599E" w14:textId="77777777" w:rsidR="008A15CA" w:rsidRPr="008A15CA" w:rsidRDefault="008A15CA" w:rsidP="008A15CA">
      <w:pPr>
        <w:jc w:val="both"/>
        <w:rPr>
          <w:rFonts w:ascii="Arial" w:hAnsi="Arial" w:cs="Arial"/>
          <w:bCs/>
          <w:i/>
          <w:color w:val="808080" w:themeColor="background1" w:themeShade="80"/>
          <w:sz w:val="22"/>
          <w:szCs w:val="22"/>
          <w:lang w:val="en-GB"/>
        </w:rPr>
      </w:pPr>
      <w:r w:rsidRPr="008A15CA">
        <w:rPr>
          <w:rFonts w:ascii="Arial" w:hAnsi="Arial" w:cs="Arial"/>
          <w:bCs/>
          <w:i/>
          <w:color w:val="808080" w:themeColor="background1" w:themeShade="80"/>
          <w:sz w:val="22"/>
          <w:szCs w:val="22"/>
          <w:lang w:val="en-GB"/>
        </w:rPr>
        <w:t>8.</w:t>
      </w:r>
      <w:r w:rsidRPr="008A15CA">
        <w:rPr>
          <w:rFonts w:ascii="Arial" w:hAnsi="Arial" w:cs="Arial"/>
          <w:bCs/>
          <w:i/>
          <w:color w:val="808080" w:themeColor="background1" w:themeShade="80"/>
          <w:sz w:val="22"/>
          <w:szCs w:val="22"/>
          <w:lang w:val="en-GB"/>
        </w:rPr>
        <w:tab/>
        <w:t>What outputs will be created?</w:t>
      </w:r>
    </w:p>
    <w:p w14:paraId="655E1CAB" w14:textId="576D505C" w:rsidR="00B423B9" w:rsidRDefault="008A15CA" w:rsidP="008A15CA">
      <w:pPr>
        <w:jc w:val="both"/>
        <w:rPr>
          <w:rFonts w:ascii="Arial" w:hAnsi="Arial" w:cs="Arial"/>
          <w:bCs/>
          <w:i/>
          <w:color w:val="808080" w:themeColor="background1" w:themeShade="80"/>
          <w:sz w:val="22"/>
          <w:szCs w:val="22"/>
          <w:lang w:val="en-GB"/>
        </w:rPr>
      </w:pPr>
      <w:r w:rsidRPr="008A15CA">
        <w:rPr>
          <w:rFonts w:ascii="Arial" w:hAnsi="Arial" w:cs="Arial"/>
          <w:bCs/>
          <w:i/>
          <w:color w:val="808080" w:themeColor="background1" w:themeShade="80"/>
          <w:sz w:val="22"/>
          <w:szCs w:val="22"/>
          <w:lang w:val="en-GB"/>
        </w:rPr>
        <w:t>9.</w:t>
      </w:r>
      <w:r w:rsidRPr="008A15CA">
        <w:rPr>
          <w:rFonts w:ascii="Arial" w:hAnsi="Arial" w:cs="Arial"/>
          <w:bCs/>
          <w:i/>
          <w:color w:val="808080" w:themeColor="background1" w:themeShade="80"/>
          <w:sz w:val="22"/>
          <w:szCs w:val="22"/>
          <w:lang w:val="en-GB"/>
        </w:rPr>
        <w:tab/>
        <w:t>Please list any potential risks associated to the project results</w:t>
      </w:r>
    </w:p>
    <w:p w14:paraId="17B0B3A4" w14:textId="70E84DD4" w:rsidR="008A15CA" w:rsidRDefault="008A15CA" w:rsidP="008A15CA">
      <w:pPr>
        <w:jc w:val="both"/>
        <w:rPr>
          <w:rFonts w:ascii="Arial" w:hAnsi="Arial" w:cs="Arial"/>
          <w:bCs/>
          <w:i/>
          <w:color w:val="808080" w:themeColor="background1" w:themeShade="80"/>
          <w:sz w:val="22"/>
          <w:szCs w:val="22"/>
          <w:lang w:val="en-GB"/>
        </w:rPr>
      </w:pPr>
    </w:p>
    <w:p w14:paraId="1AFEA126" w14:textId="7C280A30" w:rsidR="008A15CA" w:rsidRPr="008A15CA" w:rsidRDefault="008A15CA" w:rsidP="008A15CA">
      <w:pPr>
        <w:jc w:val="both"/>
        <w:rPr>
          <w:rFonts w:ascii="Arial" w:hAnsi="Arial" w:cs="Arial"/>
          <w:bCs/>
          <w:i/>
          <w:color w:val="808080" w:themeColor="background1" w:themeShade="80"/>
          <w:sz w:val="22"/>
          <w:szCs w:val="22"/>
          <w:lang w:val="en-GB"/>
        </w:rPr>
      </w:pPr>
    </w:p>
    <w:p w14:paraId="667EBAA3" w14:textId="77777777" w:rsidR="00B423B9" w:rsidRPr="00582AAD" w:rsidRDefault="00B423B9" w:rsidP="00835086">
      <w:pPr>
        <w:jc w:val="both"/>
        <w:rPr>
          <w:rFonts w:ascii="Arial" w:hAnsi="Arial" w:cs="Arial"/>
          <w:b/>
          <w:bCs/>
          <w:sz w:val="22"/>
          <w:szCs w:val="22"/>
          <w:lang w:val="en-GB"/>
        </w:rPr>
      </w:pPr>
    </w:p>
    <w:p w14:paraId="26CAFC59" w14:textId="77777777" w:rsidR="00B423B9" w:rsidRPr="00582AAD" w:rsidRDefault="00B423B9" w:rsidP="00835086">
      <w:pPr>
        <w:pBdr>
          <w:bottom w:val="single" w:sz="4" w:space="1" w:color="auto"/>
        </w:pBdr>
        <w:jc w:val="both"/>
        <w:rPr>
          <w:rFonts w:ascii="Arial" w:hAnsi="Arial" w:cs="Arial"/>
          <w:b/>
          <w:bCs/>
          <w:sz w:val="22"/>
          <w:szCs w:val="22"/>
          <w:lang w:val="en-GB"/>
        </w:rPr>
      </w:pPr>
    </w:p>
    <w:p w14:paraId="543FA2D8" w14:textId="77777777" w:rsidR="00B423B9" w:rsidRPr="00582AAD" w:rsidRDefault="00B423B9" w:rsidP="00835086">
      <w:pPr>
        <w:jc w:val="both"/>
        <w:rPr>
          <w:rFonts w:ascii="Arial" w:hAnsi="Arial" w:cs="Arial"/>
          <w:b/>
          <w:color w:val="808080"/>
          <w:sz w:val="28"/>
          <w:szCs w:val="22"/>
          <w:lang w:val="en-GB"/>
        </w:rPr>
      </w:pPr>
      <w:r w:rsidRPr="00582AAD">
        <w:rPr>
          <w:rFonts w:ascii="Arial" w:hAnsi="Arial" w:cs="Arial"/>
          <w:b/>
          <w:color w:val="808080"/>
          <w:sz w:val="22"/>
          <w:szCs w:val="22"/>
          <w:lang w:val="en-GB"/>
        </w:rPr>
        <w:br/>
      </w:r>
      <w:r w:rsidRPr="00582AAD">
        <w:rPr>
          <w:rFonts w:ascii="Arial" w:hAnsi="Arial" w:cs="Arial"/>
          <w:b/>
          <w:color w:val="808080"/>
          <w:sz w:val="28"/>
          <w:szCs w:val="22"/>
          <w:lang w:val="en-GB"/>
        </w:rPr>
        <w:t>VII. Justification of budget (max. 1 page)</w:t>
      </w:r>
    </w:p>
    <w:p w14:paraId="2857215F" w14:textId="77777777" w:rsidR="00B423B9" w:rsidRPr="00582AAD" w:rsidRDefault="00B423B9" w:rsidP="00835086">
      <w:pPr>
        <w:pStyle w:val="Corpsdetexte"/>
        <w:jc w:val="both"/>
        <w:rPr>
          <w:b w:val="0"/>
          <w:bCs w:val="0"/>
          <w:sz w:val="22"/>
          <w:szCs w:val="22"/>
        </w:rPr>
      </w:pPr>
    </w:p>
    <w:p w14:paraId="31A7F861" w14:textId="3BB8596E" w:rsidR="00B423B9" w:rsidRPr="00582AAD" w:rsidRDefault="00B423B9" w:rsidP="00835086">
      <w:pPr>
        <w:jc w:val="both"/>
        <w:rPr>
          <w:rFonts w:ascii="Arial" w:hAnsi="Arial" w:cs="Arial"/>
          <w:i/>
          <w:iCs/>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Please explain the requested funds in the following table by describing the breakdown of the budget</w:t>
      </w:r>
      <w:r w:rsidR="00613F2B" w:rsidRPr="00582AAD">
        <w:rPr>
          <w:rFonts w:ascii="Arial" w:hAnsi="Arial" w:cs="Arial"/>
          <w:i/>
          <w:iCs/>
          <w:color w:val="808080" w:themeColor="background1" w:themeShade="80"/>
          <w:sz w:val="22"/>
          <w:szCs w:val="22"/>
          <w:lang w:val="en-GB"/>
        </w:rPr>
        <w:t xml:space="preserve"> a maximum of €50,000 can be requested.</w:t>
      </w:r>
      <w:r w:rsidRPr="00582AAD">
        <w:rPr>
          <w:rFonts w:ascii="Arial" w:hAnsi="Arial" w:cs="Arial"/>
          <w:i/>
          <w:iCs/>
          <w:color w:val="808080" w:themeColor="background1" w:themeShade="80"/>
          <w:sz w:val="22"/>
          <w:szCs w:val="22"/>
          <w:lang w:val="en-GB"/>
        </w:rPr>
        <w:t xml:space="preserve"> Please make sure that also a short justification is included for each item. Funding is expected to cover the costs of two small workshops, with further work to be undertaken through email, tele-, video- or web-conferencing. </w:t>
      </w:r>
    </w:p>
    <w:p w14:paraId="13F063ED" w14:textId="77777777" w:rsidR="00B423B9" w:rsidRPr="00582AAD" w:rsidRDefault="00B423B9" w:rsidP="00835086">
      <w:pPr>
        <w:jc w:val="both"/>
        <w:rPr>
          <w:rFonts w:ascii="Arial" w:hAnsi="Arial" w:cs="Arial"/>
          <w:i/>
          <w:iCs/>
          <w:color w:val="808080" w:themeColor="background1" w:themeShade="80"/>
          <w:sz w:val="22"/>
          <w:szCs w:val="22"/>
          <w:lang w:val="en-GB"/>
        </w:rPr>
      </w:pPr>
    </w:p>
    <w:p w14:paraId="083647E7" w14:textId="77777777" w:rsidR="00B423B9" w:rsidRPr="00582AAD" w:rsidRDefault="00B423B9" w:rsidP="00835086">
      <w:pPr>
        <w:jc w:val="both"/>
        <w:rPr>
          <w:rFonts w:ascii="Arial" w:hAnsi="Arial" w:cs="Arial"/>
          <w:i/>
          <w:iCs/>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Costs may be requested for example for:</w:t>
      </w:r>
    </w:p>
    <w:p w14:paraId="2571235D" w14:textId="50E33B0C" w:rsidR="00B423B9" w:rsidRPr="00582AAD" w:rsidRDefault="00B423B9" w:rsidP="00835086">
      <w:pPr>
        <w:pStyle w:val="Paragraphedeliste"/>
        <w:numPr>
          <w:ilvl w:val="0"/>
          <w:numId w:val="16"/>
        </w:numPr>
        <w:jc w:val="both"/>
        <w:rPr>
          <w:rFonts w:ascii="Arial" w:hAnsi="Arial" w:cs="Arial"/>
          <w:i/>
          <w:iCs/>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 xml:space="preserve">Travel for the members of the </w:t>
      </w:r>
      <w:r w:rsidR="0040470E" w:rsidRPr="00582AAD">
        <w:rPr>
          <w:rFonts w:ascii="Arial" w:hAnsi="Arial" w:cs="Arial"/>
          <w:i/>
          <w:iCs/>
          <w:color w:val="808080" w:themeColor="background1" w:themeShade="80"/>
          <w:sz w:val="22"/>
          <w:szCs w:val="22"/>
          <w:lang w:val="en-GB"/>
        </w:rPr>
        <w:t>Working Group</w:t>
      </w:r>
    </w:p>
    <w:p w14:paraId="00667457" w14:textId="77777777" w:rsidR="00B423B9" w:rsidRPr="00582AAD" w:rsidRDefault="00B423B9" w:rsidP="00835086">
      <w:pPr>
        <w:pStyle w:val="Paragraphedeliste"/>
        <w:numPr>
          <w:ilvl w:val="0"/>
          <w:numId w:val="16"/>
        </w:numPr>
        <w:jc w:val="both"/>
        <w:rPr>
          <w:rFonts w:ascii="Arial" w:hAnsi="Arial" w:cs="Arial"/>
          <w:i/>
          <w:iCs/>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Hire of venues for workshops</w:t>
      </w:r>
    </w:p>
    <w:p w14:paraId="7589E101" w14:textId="77777777" w:rsidR="00B423B9" w:rsidRPr="00582AAD" w:rsidRDefault="00B423B9" w:rsidP="00835086">
      <w:pPr>
        <w:pStyle w:val="Paragraphedeliste"/>
        <w:numPr>
          <w:ilvl w:val="0"/>
          <w:numId w:val="16"/>
        </w:numPr>
        <w:jc w:val="both"/>
        <w:rPr>
          <w:rFonts w:ascii="Arial" w:hAnsi="Arial" w:cs="Arial"/>
          <w:i/>
          <w:iCs/>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Payment for tele-conferencing, web-conferencing, etc.</w:t>
      </w:r>
    </w:p>
    <w:p w14:paraId="4589D46E" w14:textId="77777777" w:rsidR="00B423B9" w:rsidRPr="00582AAD" w:rsidRDefault="00B423B9" w:rsidP="00835086">
      <w:pPr>
        <w:jc w:val="both"/>
        <w:rPr>
          <w:rFonts w:ascii="Arial" w:hAnsi="Arial" w:cs="Arial"/>
          <w:i/>
          <w:iCs/>
          <w:color w:val="808080" w:themeColor="background1" w:themeShade="80"/>
          <w:sz w:val="22"/>
          <w:szCs w:val="22"/>
          <w:lang w:val="en-GB"/>
        </w:rPr>
      </w:pPr>
    </w:p>
    <w:p w14:paraId="53A76BEF" w14:textId="77777777" w:rsidR="00B423B9" w:rsidRPr="00582AAD" w:rsidRDefault="00B423B9" w:rsidP="00835086">
      <w:pPr>
        <w:jc w:val="both"/>
        <w:rPr>
          <w:rFonts w:ascii="Arial" w:hAnsi="Arial" w:cs="Arial"/>
          <w:i/>
          <w:iCs/>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The funding will not provide support for:</w:t>
      </w:r>
    </w:p>
    <w:p w14:paraId="58E47FD9" w14:textId="77777777" w:rsidR="00B423B9" w:rsidRPr="00582AAD" w:rsidRDefault="00B423B9" w:rsidP="00835086">
      <w:pPr>
        <w:numPr>
          <w:ilvl w:val="0"/>
          <w:numId w:val="15"/>
        </w:numPr>
        <w:jc w:val="both"/>
        <w:rPr>
          <w:rFonts w:ascii="Arial" w:hAnsi="Arial" w:cs="Arial"/>
          <w:i/>
          <w:iCs/>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Direct research activity or equipment</w:t>
      </w:r>
    </w:p>
    <w:p w14:paraId="5109815F" w14:textId="77777777" w:rsidR="00B423B9" w:rsidRPr="00582AAD" w:rsidRDefault="00B423B9" w:rsidP="00835086">
      <w:pPr>
        <w:numPr>
          <w:ilvl w:val="0"/>
          <w:numId w:val="15"/>
        </w:numPr>
        <w:jc w:val="both"/>
        <w:rPr>
          <w:rFonts w:ascii="Arial" w:hAnsi="Arial" w:cs="Arial"/>
          <w:i/>
          <w:iCs/>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The salaries of tenured investigators, although funds to support an administrative coordinator will be permitted</w:t>
      </w:r>
    </w:p>
    <w:p w14:paraId="74B4F5AC" w14:textId="77777777" w:rsidR="00B423B9" w:rsidRPr="00582AAD" w:rsidRDefault="00B423B9" w:rsidP="00835086">
      <w:pPr>
        <w:numPr>
          <w:ilvl w:val="0"/>
          <w:numId w:val="15"/>
        </w:numPr>
        <w:jc w:val="both"/>
        <w:rPr>
          <w:rFonts w:ascii="Arial" w:hAnsi="Arial" w:cs="Arial"/>
          <w:i/>
          <w:iCs/>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Student stipends</w:t>
      </w:r>
    </w:p>
    <w:p w14:paraId="5D41B15B" w14:textId="77777777" w:rsidR="00B423B9" w:rsidRPr="00582AAD" w:rsidRDefault="00B423B9" w:rsidP="00835086">
      <w:pPr>
        <w:jc w:val="both"/>
        <w:rPr>
          <w:rFonts w:ascii="Arial" w:hAnsi="Arial" w:cs="Arial"/>
          <w:i/>
          <w:iCs/>
          <w:color w:val="7030A0"/>
          <w:sz w:val="22"/>
          <w:szCs w:val="22"/>
          <w:lang w:val="en-GB"/>
        </w:rPr>
      </w:pP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32"/>
        <w:gridCol w:w="1701"/>
        <w:gridCol w:w="7229"/>
      </w:tblGrid>
      <w:tr w:rsidR="00B423B9" w:rsidRPr="00582AAD" w14:paraId="5471C1A0" w14:textId="77777777" w:rsidTr="00D31732">
        <w:trPr>
          <w:jc w:val="center"/>
        </w:trPr>
        <w:tc>
          <w:tcPr>
            <w:tcW w:w="1632" w:type="dxa"/>
            <w:vAlign w:val="center"/>
          </w:tcPr>
          <w:p w14:paraId="3C3DE339" w14:textId="77777777" w:rsidR="00B423B9" w:rsidRPr="00582AAD" w:rsidRDefault="00B423B9" w:rsidP="00835086">
            <w:pPr>
              <w:spacing w:before="60" w:after="60"/>
              <w:jc w:val="both"/>
              <w:rPr>
                <w:rFonts w:ascii="Arial" w:hAnsi="Arial" w:cs="Arial"/>
                <w:b/>
                <w:sz w:val="22"/>
                <w:szCs w:val="22"/>
                <w:lang w:val="en-GB"/>
              </w:rPr>
            </w:pPr>
            <w:r w:rsidRPr="00582AAD">
              <w:rPr>
                <w:rFonts w:ascii="Arial" w:hAnsi="Arial" w:cs="Arial"/>
                <w:b/>
                <w:sz w:val="22"/>
                <w:szCs w:val="22"/>
                <w:lang w:val="en-GB"/>
              </w:rPr>
              <w:t>Position</w:t>
            </w:r>
          </w:p>
        </w:tc>
        <w:tc>
          <w:tcPr>
            <w:tcW w:w="1701" w:type="dxa"/>
            <w:vAlign w:val="center"/>
          </w:tcPr>
          <w:p w14:paraId="2D42E284" w14:textId="77777777" w:rsidR="00B423B9" w:rsidRPr="00582AAD" w:rsidRDefault="00B423B9" w:rsidP="00835086">
            <w:pPr>
              <w:spacing w:before="60" w:after="60"/>
              <w:jc w:val="both"/>
              <w:rPr>
                <w:rFonts w:ascii="Arial" w:hAnsi="Arial" w:cs="Arial"/>
                <w:b/>
                <w:sz w:val="22"/>
                <w:szCs w:val="22"/>
                <w:lang w:val="en-GB"/>
              </w:rPr>
            </w:pPr>
            <w:r w:rsidRPr="00582AAD">
              <w:rPr>
                <w:rFonts w:ascii="Arial" w:hAnsi="Arial" w:cs="Arial"/>
                <w:b/>
                <w:sz w:val="22"/>
                <w:szCs w:val="22"/>
                <w:lang w:val="en-GB"/>
              </w:rPr>
              <w:t>Amount (€)</w:t>
            </w:r>
          </w:p>
        </w:tc>
        <w:tc>
          <w:tcPr>
            <w:tcW w:w="7229" w:type="dxa"/>
            <w:vAlign w:val="center"/>
          </w:tcPr>
          <w:p w14:paraId="79F8AF80" w14:textId="77777777" w:rsidR="00B423B9" w:rsidRPr="00582AAD" w:rsidRDefault="00B423B9" w:rsidP="00835086">
            <w:pPr>
              <w:spacing w:before="60" w:after="60"/>
              <w:jc w:val="both"/>
              <w:rPr>
                <w:rFonts w:ascii="Arial" w:hAnsi="Arial" w:cs="Arial"/>
                <w:b/>
                <w:sz w:val="22"/>
                <w:szCs w:val="22"/>
                <w:lang w:val="en-GB"/>
              </w:rPr>
            </w:pPr>
            <w:r w:rsidRPr="00582AAD">
              <w:rPr>
                <w:rFonts w:ascii="Arial" w:hAnsi="Arial" w:cs="Arial"/>
                <w:b/>
                <w:sz w:val="22"/>
                <w:szCs w:val="22"/>
                <w:lang w:val="en-GB"/>
              </w:rPr>
              <w:t>Details and justification</w:t>
            </w:r>
          </w:p>
        </w:tc>
      </w:tr>
      <w:tr w:rsidR="00B423B9" w:rsidRPr="001E5706" w14:paraId="469AA7B0" w14:textId="77777777" w:rsidTr="00D31732">
        <w:trPr>
          <w:jc w:val="center"/>
        </w:trPr>
        <w:tc>
          <w:tcPr>
            <w:tcW w:w="1632" w:type="dxa"/>
            <w:vAlign w:val="center"/>
          </w:tcPr>
          <w:p w14:paraId="2B1E0858" w14:textId="77777777" w:rsidR="00B423B9" w:rsidRPr="00582AAD" w:rsidRDefault="00B423B9" w:rsidP="00835086">
            <w:pPr>
              <w:spacing w:before="60" w:after="60"/>
              <w:jc w:val="both"/>
              <w:rPr>
                <w:rFonts w:ascii="Arial" w:hAnsi="Arial" w:cs="Arial"/>
                <w:i/>
                <w:color w:val="808080" w:themeColor="background1" w:themeShade="80"/>
                <w:sz w:val="22"/>
                <w:szCs w:val="22"/>
                <w:lang w:val="en-GB"/>
              </w:rPr>
            </w:pPr>
            <w:proofErr w:type="spellStart"/>
            <w:r w:rsidRPr="00582AAD">
              <w:rPr>
                <w:rFonts w:ascii="Arial" w:hAnsi="Arial" w:cs="Arial"/>
                <w:i/>
                <w:iCs/>
                <w:color w:val="808080" w:themeColor="background1" w:themeShade="80"/>
                <w:sz w:val="22"/>
                <w:szCs w:val="22"/>
                <w:lang w:val="en-GB"/>
              </w:rPr>
              <w:t>eg</w:t>
            </w:r>
            <w:proofErr w:type="spellEnd"/>
            <w:r w:rsidRPr="00582AAD">
              <w:rPr>
                <w:rFonts w:ascii="Arial" w:hAnsi="Arial" w:cs="Arial"/>
                <w:i/>
                <w:iCs/>
                <w:color w:val="808080" w:themeColor="background1" w:themeShade="80"/>
                <w:sz w:val="22"/>
                <w:szCs w:val="22"/>
                <w:lang w:val="en-GB"/>
              </w:rPr>
              <w:t xml:space="preserve"> PI travel</w:t>
            </w:r>
          </w:p>
        </w:tc>
        <w:tc>
          <w:tcPr>
            <w:tcW w:w="1701" w:type="dxa"/>
            <w:vAlign w:val="center"/>
          </w:tcPr>
          <w:p w14:paraId="3A32DD0E" w14:textId="77777777" w:rsidR="00B423B9" w:rsidRPr="00582AAD" w:rsidRDefault="00B423B9" w:rsidP="00835086">
            <w:pPr>
              <w:spacing w:before="60" w:after="60"/>
              <w:jc w:val="both"/>
              <w:rPr>
                <w:rFonts w:ascii="Arial" w:hAnsi="Arial" w:cs="Arial"/>
                <w:color w:val="808080" w:themeColor="background1" w:themeShade="80"/>
                <w:sz w:val="22"/>
                <w:szCs w:val="22"/>
                <w:lang w:val="en-GB"/>
              </w:rPr>
            </w:pPr>
          </w:p>
        </w:tc>
        <w:tc>
          <w:tcPr>
            <w:tcW w:w="7229" w:type="dxa"/>
            <w:vAlign w:val="center"/>
          </w:tcPr>
          <w:p w14:paraId="4C5727B2" w14:textId="77777777" w:rsidR="00B423B9" w:rsidRPr="001E5706" w:rsidRDefault="00B423B9" w:rsidP="00835086">
            <w:pPr>
              <w:spacing w:before="60" w:after="60"/>
              <w:jc w:val="both"/>
              <w:rPr>
                <w:rFonts w:ascii="Arial" w:hAnsi="Arial" w:cs="Arial"/>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Please provide information on expected travel expenses</w:t>
            </w:r>
          </w:p>
        </w:tc>
      </w:tr>
      <w:tr w:rsidR="00B423B9" w:rsidRPr="001E5706" w14:paraId="265BEAAE" w14:textId="77777777" w:rsidTr="00D31732">
        <w:trPr>
          <w:jc w:val="center"/>
        </w:trPr>
        <w:tc>
          <w:tcPr>
            <w:tcW w:w="1632" w:type="dxa"/>
            <w:vAlign w:val="center"/>
          </w:tcPr>
          <w:p w14:paraId="361FE47A" w14:textId="77777777" w:rsidR="00B423B9" w:rsidRPr="001E5706" w:rsidRDefault="00B423B9" w:rsidP="00835086">
            <w:pPr>
              <w:spacing w:before="60" w:after="60"/>
              <w:jc w:val="both"/>
              <w:rPr>
                <w:rFonts w:ascii="Arial" w:hAnsi="Arial" w:cs="Arial"/>
                <w:sz w:val="22"/>
                <w:szCs w:val="22"/>
                <w:lang w:val="en-GB"/>
              </w:rPr>
            </w:pPr>
          </w:p>
        </w:tc>
        <w:tc>
          <w:tcPr>
            <w:tcW w:w="1701" w:type="dxa"/>
            <w:vAlign w:val="center"/>
          </w:tcPr>
          <w:p w14:paraId="008CF87C" w14:textId="77777777" w:rsidR="00B423B9" w:rsidRPr="001E5706" w:rsidRDefault="00B423B9" w:rsidP="00835086">
            <w:pPr>
              <w:spacing w:before="60" w:after="60"/>
              <w:jc w:val="both"/>
              <w:rPr>
                <w:rFonts w:ascii="Arial" w:hAnsi="Arial" w:cs="Arial"/>
                <w:sz w:val="22"/>
                <w:szCs w:val="22"/>
                <w:lang w:val="en-GB"/>
              </w:rPr>
            </w:pPr>
          </w:p>
        </w:tc>
        <w:tc>
          <w:tcPr>
            <w:tcW w:w="7229" w:type="dxa"/>
            <w:vAlign w:val="center"/>
          </w:tcPr>
          <w:p w14:paraId="3B25708F" w14:textId="77777777" w:rsidR="00B423B9" w:rsidRPr="001E5706" w:rsidRDefault="00B423B9" w:rsidP="00835086">
            <w:pPr>
              <w:spacing w:before="60" w:after="60"/>
              <w:jc w:val="both"/>
              <w:rPr>
                <w:rFonts w:ascii="Arial" w:hAnsi="Arial" w:cs="Arial"/>
                <w:sz w:val="22"/>
                <w:szCs w:val="22"/>
                <w:lang w:val="en-GB"/>
              </w:rPr>
            </w:pPr>
          </w:p>
        </w:tc>
      </w:tr>
    </w:tbl>
    <w:p w14:paraId="2F46D427" w14:textId="3B0FB795" w:rsidR="0030697B" w:rsidRDefault="0030697B" w:rsidP="00835086">
      <w:pPr>
        <w:jc w:val="both"/>
        <w:rPr>
          <w:rFonts w:ascii="Arial" w:hAnsi="Arial" w:cs="Arial"/>
          <w:i/>
          <w:iCs/>
          <w:color w:val="800080"/>
          <w:sz w:val="22"/>
          <w:szCs w:val="22"/>
          <w:lang w:val="en-GB"/>
        </w:rPr>
      </w:pPr>
    </w:p>
    <w:p w14:paraId="6502B1F5" w14:textId="77777777" w:rsidR="0030697B" w:rsidRDefault="0030697B">
      <w:pPr>
        <w:rPr>
          <w:rFonts w:ascii="Arial" w:hAnsi="Arial" w:cs="Arial"/>
          <w:i/>
          <w:iCs/>
          <w:color w:val="800080"/>
          <w:sz w:val="22"/>
          <w:szCs w:val="22"/>
          <w:lang w:val="en-GB"/>
        </w:rPr>
      </w:pPr>
      <w:r>
        <w:rPr>
          <w:rFonts w:ascii="Arial" w:hAnsi="Arial" w:cs="Arial"/>
          <w:i/>
          <w:iCs/>
          <w:color w:val="800080"/>
          <w:sz w:val="22"/>
          <w:szCs w:val="22"/>
          <w:lang w:val="en-GB"/>
        </w:rPr>
        <w:br w:type="page"/>
      </w:r>
    </w:p>
    <w:p w14:paraId="3371F43F" w14:textId="77777777" w:rsidR="0030697B" w:rsidRPr="00582AAD" w:rsidRDefault="0030697B" w:rsidP="0030697B">
      <w:pPr>
        <w:pBdr>
          <w:bottom w:val="single" w:sz="4" w:space="1" w:color="auto"/>
        </w:pBdr>
        <w:jc w:val="both"/>
        <w:rPr>
          <w:rFonts w:ascii="Arial" w:hAnsi="Arial" w:cs="Arial"/>
          <w:b/>
          <w:bCs/>
          <w:sz w:val="22"/>
          <w:szCs w:val="22"/>
          <w:lang w:val="en-GB"/>
        </w:rPr>
      </w:pPr>
    </w:p>
    <w:p w14:paraId="35B3F279" w14:textId="43076A5D" w:rsidR="0030697B" w:rsidRPr="00582AAD" w:rsidRDefault="0030697B" w:rsidP="0030697B">
      <w:pPr>
        <w:jc w:val="both"/>
        <w:rPr>
          <w:rFonts w:ascii="Arial" w:hAnsi="Arial" w:cs="Arial"/>
          <w:b/>
          <w:color w:val="808080"/>
          <w:sz w:val="28"/>
          <w:szCs w:val="22"/>
          <w:lang w:val="en-GB"/>
        </w:rPr>
      </w:pPr>
      <w:r w:rsidRPr="00582AAD">
        <w:rPr>
          <w:rFonts w:ascii="Arial" w:hAnsi="Arial" w:cs="Arial"/>
          <w:b/>
          <w:color w:val="808080"/>
          <w:sz w:val="22"/>
          <w:szCs w:val="22"/>
          <w:lang w:val="en-GB"/>
        </w:rPr>
        <w:br/>
      </w:r>
      <w:r w:rsidRPr="00582AAD">
        <w:rPr>
          <w:rFonts w:ascii="Arial" w:hAnsi="Arial" w:cs="Arial"/>
          <w:b/>
          <w:color w:val="808080"/>
          <w:sz w:val="28"/>
          <w:szCs w:val="22"/>
          <w:lang w:val="en-GB"/>
        </w:rPr>
        <w:t>VII</w:t>
      </w:r>
      <w:r>
        <w:rPr>
          <w:rFonts w:ascii="Arial" w:hAnsi="Arial" w:cs="Arial"/>
          <w:b/>
          <w:color w:val="808080"/>
          <w:sz w:val="28"/>
          <w:szCs w:val="22"/>
          <w:lang w:val="en-GB"/>
        </w:rPr>
        <w:t>I</w:t>
      </w:r>
      <w:r w:rsidRPr="00582AAD">
        <w:rPr>
          <w:rFonts w:ascii="Arial" w:hAnsi="Arial" w:cs="Arial"/>
          <w:b/>
          <w:color w:val="808080"/>
          <w:sz w:val="28"/>
          <w:szCs w:val="22"/>
          <w:lang w:val="en-GB"/>
        </w:rPr>
        <w:t xml:space="preserve">. </w:t>
      </w:r>
      <w:r>
        <w:rPr>
          <w:rFonts w:ascii="Arial" w:hAnsi="Arial" w:cs="Arial"/>
          <w:b/>
          <w:color w:val="808080"/>
          <w:sz w:val="28"/>
          <w:szCs w:val="22"/>
          <w:lang w:val="en-GB"/>
        </w:rPr>
        <w:t>Final review seminar</w:t>
      </w:r>
    </w:p>
    <w:p w14:paraId="5369E0C6" w14:textId="77777777" w:rsidR="0030697B" w:rsidRPr="00582AAD" w:rsidRDefault="0030697B" w:rsidP="0030697B">
      <w:pPr>
        <w:pStyle w:val="Corpsdetexte"/>
        <w:jc w:val="both"/>
        <w:rPr>
          <w:b w:val="0"/>
          <w:bCs w:val="0"/>
          <w:sz w:val="22"/>
          <w:szCs w:val="22"/>
        </w:rPr>
      </w:pPr>
    </w:p>
    <w:p w14:paraId="0EADC29D" w14:textId="2C72AB65" w:rsidR="00B423B9" w:rsidRDefault="0030697B" w:rsidP="0030697B">
      <w:pPr>
        <w:jc w:val="both"/>
        <w:rPr>
          <w:rFonts w:ascii="Arial" w:hAnsi="Arial" w:cs="Arial"/>
          <w:i/>
          <w:iCs/>
          <w:color w:val="808080" w:themeColor="background1" w:themeShade="80"/>
          <w:sz w:val="22"/>
          <w:szCs w:val="22"/>
          <w:lang w:val="en-GB"/>
        </w:rPr>
      </w:pPr>
      <w:r w:rsidRPr="00582AAD">
        <w:rPr>
          <w:rFonts w:ascii="Arial" w:hAnsi="Arial" w:cs="Arial"/>
          <w:i/>
          <w:iCs/>
          <w:color w:val="808080" w:themeColor="background1" w:themeShade="80"/>
          <w:sz w:val="22"/>
          <w:szCs w:val="22"/>
          <w:lang w:val="en-GB"/>
        </w:rPr>
        <w:t xml:space="preserve">Please </w:t>
      </w:r>
      <w:r>
        <w:rPr>
          <w:rFonts w:ascii="Arial" w:hAnsi="Arial" w:cs="Arial"/>
          <w:i/>
          <w:iCs/>
          <w:color w:val="808080" w:themeColor="background1" w:themeShade="80"/>
          <w:sz w:val="22"/>
          <w:szCs w:val="22"/>
          <w:lang w:val="en-GB"/>
        </w:rPr>
        <w:t>let us know if you would be interested in organizing a final review seminar (mid 2017) with JPIAMR supports to gather all successful working groups to present their results, and if so, explain why you</w:t>
      </w:r>
      <w:r w:rsidR="00031EBB">
        <w:rPr>
          <w:rFonts w:ascii="Arial" w:hAnsi="Arial" w:cs="Arial"/>
          <w:i/>
          <w:iCs/>
          <w:color w:val="808080" w:themeColor="background1" w:themeShade="80"/>
          <w:sz w:val="22"/>
          <w:szCs w:val="22"/>
          <w:lang w:val="en-GB"/>
        </w:rPr>
        <w:t xml:space="preserve"> would be best placed to do it (1/2 page maximum)</w:t>
      </w:r>
    </w:p>
    <w:p w14:paraId="38695C3D" w14:textId="3D045552" w:rsidR="0030697B" w:rsidRDefault="0030697B" w:rsidP="0030697B">
      <w:pPr>
        <w:jc w:val="both"/>
        <w:rPr>
          <w:rFonts w:ascii="Arial" w:hAnsi="Arial" w:cs="Arial"/>
          <w:i/>
          <w:iCs/>
          <w:color w:val="808080" w:themeColor="background1" w:themeShade="80"/>
          <w:sz w:val="22"/>
          <w:szCs w:val="22"/>
          <w:lang w:val="en-GB"/>
        </w:rPr>
      </w:pPr>
    </w:p>
    <w:p w14:paraId="6A49F75D" w14:textId="390CD63F" w:rsidR="00C37020" w:rsidRDefault="002914E7" w:rsidP="0030697B">
      <w:pPr>
        <w:jc w:val="both"/>
        <w:rPr>
          <w:rFonts w:ascii="Arial" w:hAnsi="Arial" w:cs="Arial"/>
          <w:i/>
          <w:iCs/>
          <w:color w:val="808080" w:themeColor="background1" w:themeShade="80"/>
          <w:sz w:val="22"/>
          <w:szCs w:val="22"/>
          <w:lang w:val="en-GB"/>
        </w:rPr>
      </w:pPr>
      <w:sdt>
        <w:sdtPr>
          <w:rPr>
            <w:rFonts w:ascii="Arial" w:hAnsi="Arial" w:cs="Arial"/>
            <w:i/>
            <w:iCs/>
            <w:color w:val="808080" w:themeColor="background1" w:themeShade="80"/>
            <w:sz w:val="22"/>
            <w:szCs w:val="22"/>
            <w:lang w:val="en-GB"/>
          </w:rPr>
          <w:id w:val="1771515634"/>
          <w14:checkbox>
            <w14:checked w14:val="0"/>
            <w14:checkedState w14:val="2612" w14:font="Yu Gothic UI"/>
            <w14:uncheckedState w14:val="2610" w14:font="Yu Gothic UI"/>
          </w14:checkbox>
        </w:sdtPr>
        <w:sdtEndPr/>
        <w:sdtContent>
          <w:r w:rsidR="00F5601C">
            <w:rPr>
              <w:rFonts w:ascii="Segoe UI Symbol" w:eastAsia="MS Gothic" w:hAnsi="Segoe UI Symbol" w:cs="Segoe UI Symbol"/>
              <w:i/>
              <w:iCs/>
              <w:color w:val="808080" w:themeColor="background1" w:themeShade="80"/>
              <w:sz w:val="22"/>
              <w:szCs w:val="22"/>
              <w:lang w:val="en-GB"/>
            </w:rPr>
            <w:t>☐</w:t>
          </w:r>
        </w:sdtContent>
      </w:sdt>
      <w:r w:rsidR="00F5601C" w:rsidRPr="00F5601C">
        <w:rPr>
          <w:rFonts w:ascii="Arial" w:hAnsi="Arial" w:cs="Arial"/>
          <w:i/>
          <w:iCs/>
          <w:color w:val="808080" w:themeColor="background1" w:themeShade="80"/>
          <w:sz w:val="22"/>
          <w:szCs w:val="22"/>
          <w:lang w:val="en-GB"/>
        </w:rPr>
        <w:t xml:space="preserve"> Yes      </w:t>
      </w:r>
      <w:sdt>
        <w:sdtPr>
          <w:rPr>
            <w:rFonts w:ascii="Arial" w:hAnsi="Arial" w:cs="Arial"/>
            <w:i/>
            <w:iCs/>
            <w:color w:val="808080" w:themeColor="background1" w:themeShade="80"/>
            <w:sz w:val="22"/>
            <w:szCs w:val="22"/>
            <w:lang w:val="en-GB"/>
          </w:rPr>
          <w:id w:val="1677375339"/>
          <w14:checkbox>
            <w14:checked w14:val="0"/>
            <w14:checkedState w14:val="2612" w14:font="Yu Gothic UI"/>
            <w14:uncheckedState w14:val="2610" w14:font="Yu Gothic UI"/>
          </w14:checkbox>
        </w:sdtPr>
        <w:sdtEndPr/>
        <w:sdtContent>
          <w:r w:rsidR="00F5601C" w:rsidRPr="00F5601C">
            <w:rPr>
              <w:rFonts w:ascii="Segoe UI Symbol" w:hAnsi="Segoe UI Symbol" w:cs="Segoe UI Symbol"/>
              <w:i/>
              <w:iCs/>
              <w:color w:val="808080" w:themeColor="background1" w:themeShade="80"/>
              <w:sz w:val="22"/>
              <w:szCs w:val="22"/>
              <w:lang w:val="en-GB"/>
            </w:rPr>
            <w:t>☐</w:t>
          </w:r>
        </w:sdtContent>
      </w:sdt>
      <w:r w:rsidR="00F5601C" w:rsidRPr="00F5601C">
        <w:rPr>
          <w:rFonts w:ascii="Arial" w:hAnsi="Arial" w:cs="Arial"/>
          <w:i/>
          <w:iCs/>
          <w:color w:val="808080" w:themeColor="background1" w:themeShade="80"/>
          <w:sz w:val="22"/>
          <w:szCs w:val="22"/>
          <w:lang w:val="en-GB"/>
        </w:rPr>
        <w:t xml:space="preserve"> No</w:t>
      </w:r>
    </w:p>
    <w:p w14:paraId="3C83F818" w14:textId="77777777" w:rsidR="00C37020" w:rsidRDefault="00C37020">
      <w:pPr>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br w:type="page"/>
      </w:r>
    </w:p>
    <w:p w14:paraId="39BE9BF9" w14:textId="77777777" w:rsidR="00C37020" w:rsidRPr="00997302" w:rsidRDefault="00C37020" w:rsidP="00C37020">
      <w:pPr>
        <w:rPr>
          <w:rFonts w:ascii="Arial" w:hAnsi="Arial" w:cs="Arial"/>
          <w:i/>
          <w:iCs/>
          <w:sz w:val="22"/>
          <w:szCs w:val="22"/>
          <w:lang w:val="en-GB"/>
        </w:rPr>
      </w:pPr>
      <w:r w:rsidRPr="00997302">
        <w:rPr>
          <w:rFonts w:ascii="Arial" w:hAnsi="Arial" w:cs="Arial"/>
          <w:i/>
          <w:iCs/>
          <w:sz w:val="22"/>
          <w:szCs w:val="22"/>
          <w:lang w:val="en-GB"/>
        </w:rPr>
        <w:lastRenderedPageBreak/>
        <w:t>SIGNATURE</w:t>
      </w:r>
    </w:p>
    <w:p w14:paraId="6072601E" w14:textId="77777777" w:rsidR="00C37020" w:rsidRPr="00997302" w:rsidRDefault="00C37020" w:rsidP="00C37020">
      <w:pPr>
        <w:rPr>
          <w:rFonts w:ascii="Arial" w:hAnsi="Arial" w:cs="Arial"/>
          <w:i/>
          <w:iCs/>
          <w:sz w:val="22"/>
          <w:szCs w:val="22"/>
          <w:lang w:val="en-GB"/>
        </w:rPr>
      </w:pPr>
    </w:p>
    <w:p w14:paraId="1EDE55BD" w14:textId="77777777" w:rsidR="00C37020" w:rsidRPr="00997302" w:rsidRDefault="00C37020" w:rsidP="00C37020">
      <w:pPr>
        <w:rPr>
          <w:rFonts w:ascii="Arial" w:hAnsi="Arial" w:cs="Arial"/>
          <w:i/>
          <w:iCs/>
          <w:sz w:val="22"/>
          <w:szCs w:val="22"/>
          <w:lang w:val="en-GB"/>
        </w:rPr>
      </w:pPr>
      <w:r w:rsidRPr="00997302">
        <w:rPr>
          <w:rFonts w:ascii="Arial" w:hAnsi="Arial" w:cs="Arial"/>
          <w:i/>
          <w:iCs/>
          <w:sz w:val="22"/>
          <w:szCs w:val="22"/>
          <w:lang w:val="en-GB"/>
        </w:rPr>
        <w:t>Working Group Coordinator</w:t>
      </w:r>
      <w:r w:rsidRPr="00997302">
        <w:rPr>
          <w:rFonts w:ascii="Arial" w:hAnsi="Arial" w:cs="Arial"/>
          <w:i/>
          <w:iCs/>
          <w:sz w:val="22"/>
          <w:szCs w:val="22"/>
          <w:lang w:val="en-GB"/>
        </w:rPr>
        <w:tab/>
      </w:r>
      <w:r w:rsidRPr="00997302">
        <w:rPr>
          <w:rFonts w:ascii="Arial" w:hAnsi="Arial" w:cs="Arial"/>
          <w:i/>
          <w:iCs/>
          <w:sz w:val="22"/>
          <w:szCs w:val="22"/>
          <w:lang w:val="en-GB"/>
        </w:rPr>
        <w:tab/>
      </w:r>
      <w:r w:rsidRPr="00997302">
        <w:rPr>
          <w:rFonts w:ascii="Arial" w:hAnsi="Arial" w:cs="Arial"/>
          <w:i/>
          <w:iCs/>
          <w:sz w:val="22"/>
          <w:szCs w:val="22"/>
          <w:lang w:val="en-GB"/>
        </w:rPr>
        <w:tab/>
      </w:r>
      <w:r w:rsidRPr="00997302">
        <w:rPr>
          <w:rFonts w:ascii="Arial" w:hAnsi="Arial" w:cs="Arial"/>
          <w:i/>
          <w:iCs/>
          <w:sz w:val="22"/>
          <w:szCs w:val="22"/>
          <w:lang w:val="en-GB"/>
        </w:rPr>
        <w:tab/>
        <w:t>Stamp and Signature</w:t>
      </w:r>
    </w:p>
    <w:p w14:paraId="528BEA48" w14:textId="77777777" w:rsidR="00C37020" w:rsidRPr="00997302" w:rsidRDefault="00C37020" w:rsidP="00C37020">
      <w:pPr>
        <w:rPr>
          <w:rFonts w:ascii="Arial" w:hAnsi="Arial" w:cs="Arial"/>
          <w:i/>
          <w:iCs/>
          <w:sz w:val="22"/>
          <w:szCs w:val="22"/>
          <w:lang w:val="en-GB"/>
        </w:rPr>
      </w:pPr>
    </w:p>
    <w:p w14:paraId="5CA7B5F4" w14:textId="77777777" w:rsidR="00C37020" w:rsidRPr="00997302" w:rsidRDefault="00C37020" w:rsidP="00C37020">
      <w:pPr>
        <w:rPr>
          <w:rFonts w:ascii="Arial" w:hAnsi="Arial" w:cs="Arial"/>
          <w:i/>
          <w:iCs/>
          <w:sz w:val="22"/>
          <w:szCs w:val="22"/>
          <w:lang w:val="en-GB"/>
        </w:rPr>
      </w:pPr>
      <w:r w:rsidRPr="00997302">
        <w:rPr>
          <w:rFonts w:ascii="Arial" w:hAnsi="Arial" w:cs="Arial"/>
          <w:i/>
          <w:iCs/>
          <w:sz w:val="22"/>
          <w:szCs w:val="22"/>
          <w:lang w:val="en-GB"/>
        </w:rPr>
        <w:t>Family Name:</w:t>
      </w:r>
    </w:p>
    <w:p w14:paraId="28FC3DC4" w14:textId="77777777" w:rsidR="00C37020" w:rsidRPr="00997302" w:rsidRDefault="00C37020" w:rsidP="00C37020">
      <w:pPr>
        <w:rPr>
          <w:rFonts w:ascii="Arial" w:hAnsi="Arial" w:cs="Arial"/>
          <w:i/>
          <w:iCs/>
          <w:sz w:val="22"/>
          <w:szCs w:val="22"/>
          <w:lang w:val="en-GB"/>
        </w:rPr>
      </w:pPr>
      <w:r w:rsidRPr="00997302">
        <w:rPr>
          <w:rFonts w:ascii="Arial" w:hAnsi="Arial" w:cs="Arial"/>
          <w:i/>
          <w:iCs/>
          <w:sz w:val="22"/>
          <w:szCs w:val="22"/>
          <w:lang w:val="en-GB"/>
        </w:rPr>
        <w:t xml:space="preserve">First Name: </w:t>
      </w:r>
    </w:p>
    <w:p w14:paraId="6FDA3FCC" w14:textId="77777777" w:rsidR="00C37020" w:rsidRPr="00997302" w:rsidRDefault="00C37020" w:rsidP="00C37020">
      <w:pPr>
        <w:rPr>
          <w:rFonts w:ascii="Arial" w:hAnsi="Arial" w:cs="Arial"/>
          <w:i/>
          <w:iCs/>
          <w:sz w:val="22"/>
          <w:szCs w:val="22"/>
          <w:lang w:val="en-GB"/>
        </w:rPr>
      </w:pPr>
    </w:p>
    <w:p w14:paraId="22CE6CC6" w14:textId="77777777" w:rsidR="00C37020" w:rsidRPr="00997302" w:rsidRDefault="00C37020" w:rsidP="00C37020">
      <w:pPr>
        <w:rPr>
          <w:rFonts w:ascii="Arial" w:hAnsi="Arial" w:cs="Arial"/>
          <w:i/>
          <w:iCs/>
          <w:sz w:val="22"/>
          <w:szCs w:val="22"/>
          <w:lang w:val="en-GB"/>
        </w:rPr>
      </w:pPr>
      <w:r w:rsidRPr="00997302">
        <w:rPr>
          <w:rFonts w:ascii="Arial" w:hAnsi="Arial" w:cs="Arial"/>
          <w:i/>
          <w:iCs/>
          <w:sz w:val="22"/>
          <w:szCs w:val="22"/>
          <w:lang w:val="en-GB"/>
        </w:rPr>
        <w:t xml:space="preserve">Institution: </w:t>
      </w:r>
      <w:r w:rsidRPr="00997302">
        <w:rPr>
          <w:rFonts w:ascii="Arial" w:hAnsi="Arial" w:cs="Arial"/>
          <w:i/>
          <w:iCs/>
          <w:sz w:val="22"/>
          <w:szCs w:val="22"/>
          <w:lang w:val="en-GB"/>
        </w:rPr>
        <w:tab/>
      </w:r>
    </w:p>
    <w:p w14:paraId="642F9E8D" w14:textId="77777777" w:rsidR="00C37020" w:rsidRPr="00997302" w:rsidRDefault="00C37020" w:rsidP="00C37020">
      <w:pPr>
        <w:rPr>
          <w:rFonts w:ascii="Arial" w:hAnsi="Arial" w:cs="Arial"/>
          <w:i/>
          <w:iCs/>
          <w:sz w:val="22"/>
          <w:szCs w:val="22"/>
          <w:lang w:val="en-GB"/>
        </w:rPr>
      </w:pPr>
    </w:p>
    <w:p w14:paraId="11E27106" w14:textId="77777777" w:rsidR="00C37020" w:rsidRPr="00997302" w:rsidRDefault="00C37020" w:rsidP="00C37020">
      <w:pPr>
        <w:rPr>
          <w:rFonts w:ascii="Arial" w:hAnsi="Arial" w:cs="Arial"/>
          <w:i/>
          <w:iCs/>
          <w:sz w:val="22"/>
          <w:szCs w:val="22"/>
          <w:lang w:val="en-GB"/>
        </w:rPr>
      </w:pPr>
    </w:p>
    <w:p w14:paraId="3716B8F0" w14:textId="77777777" w:rsidR="00C37020" w:rsidRPr="00997302" w:rsidRDefault="00C37020" w:rsidP="00C37020">
      <w:pPr>
        <w:rPr>
          <w:rFonts w:ascii="Arial" w:hAnsi="Arial" w:cs="Arial"/>
          <w:i/>
          <w:iCs/>
          <w:sz w:val="22"/>
          <w:szCs w:val="22"/>
          <w:lang w:val="en-GB"/>
        </w:rPr>
      </w:pPr>
      <w:r w:rsidRPr="00997302">
        <w:rPr>
          <w:rFonts w:ascii="Arial" w:hAnsi="Arial" w:cs="Arial"/>
          <w:i/>
          <w:iCs/>
          <w:sz w:val="22"/>
          <w:szCs w:val="22"/>
          <w:lang w:val="en-GB"/>
        </w:rPr>
        <w:t xml:space="preserve">Date: </w:t>
      </w:r>
    </w:p>
    <w:p w14:paraId="3CC6FE0C" w14:textId="77777777" w:rsidR="0030697B" w:rsidRPr="00F5601C" w:rsidRDefault="0030697B" w:rsidP="0030697B">
      <w:pPr>
        <w:jc w:val="both"/>
        <w:rPr>
          <w:rFonts w:ascii="Arial" w:hAnsi="Arial" w:cs="Arial"/>
          <w:i/>
          <w:iCs/>
          <w:color w:val="808080" w:themeColor="background1" w:themeShade="80"/>
          <w:sz w:val="22"/>
          <w:szCs w:val="22"/>
          <w:lang w:val="en-GB"/>
        </w:rPr>
      </w:pPr>
    </w:p>
    <w:sectPr w:rsidR="0030697B" w:rsidRPr="00F5601C" w:rsidSect="00835086">
      <w:headerReference w:type="default" r:id="rId9"/>
      <w:pgSz w:w="11906" w:h="16838"/>
      <w:pgMar w:top="720" w:right="720" w:bottom="720" w:left="720" w:header="294"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FABC8" w14:textId="77777777" w:rsidR="00A31EC2" w:rsidRDefault="00A31EC2">
      <w:r>
        <w:separator/>
      </w:r>
    </w:p>
  </w:endnote>
  <w:endnote w:type="continuationSeparator" w:id="0">
    <w:p w14:paraId="16E7B4D7" w14:textId="77777777" w:rsidR="00A31EC2" w:rsidRDefault="00A31EC2">
      <w:r>
        <w:continuationSeparator/>
      </w:r>
    </w:p>
  </w:endnote>
  <w:endnote w:type="continuationNotice" w:id="1">
    <w:p w14:paraId="7DF2EF9D" w14:textId="77777777" w:rsidR="00A31EC2" w:rsidRDefault="00A31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2C236" w14:textId="77777777" w:rsidR="00A31EC2" w:rsidRDefault="00A31EC2">
      <w:r>
        <w:separator/>
      </w:r>
    </w:p>
  </w:footnote>
  <w:footnote w:type="continuationSeparator" w:id="0">
    <w:p w14:paraId="2A8EC60E" w14:textId="77777777" w:rsidR="00A31EC2" w:rsidRDefault="00A31EC2">
      <w:r>
        <w:continuationSeparator/>
      </w:r>
    </w:p>
  </w:footnote>
  <w:footnote w:type="continuationNotice" w:id="1">
    <w:p w14:paraId="2F960687" w14:textId="77777777" w:rsidR="00A31EC2" w:rsidRDefault="00A31E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0F0" w14:textId="77777777" w:rsidR="00D31732" w:rsidRDefault="00D31732" w:rsidP="00612C0C">
    <w:pPr>
      <w:pStyle w:val="En-tte"/>
      <w:tabs>
        <w:tab w:val="clear" w:pos="4536"/>
        <w:tab w:val="clear" w:pos="9072"/>
      </w:tabs>
      <w:jc w:val="right"/>
      <w:rPr>
        <w:noProof/>
        <w:lang w:val="fr-FR" w:eastAsia="fr-FR"/>
      </w:rPr>
    </w:pPr>
  </w:p>
  <w:p w14:paraId="2DC795A5" w14:textId="62BFBD9E" w:rsidR="00D31732" w:rsidRPr="00133179" w:rsidRDefault="00835086" w:rsidP="00835086">
    <w:pPr>
      <w:pStyle w:val="En-tte"/>
      <w:tabs>
        <w:tab w:val="clear" w:pos="4536"/>
        <w:tab w:val="clear" w:pos="9072"/>
        <w:tab w:val="left" w:pos="519"/>
        <w:tab w:val="right" w:pos="10466"/>
      </w:tabs>
      <w:rPr>
        <w:noProof/>
        <w:sz w:val="16"/>
        <w:szCs w:val="16"/>
        <w:lang w:val="es-ES" w:eastAsia="es-ES"/>
      </w:rPr>
    </w:pPr>
    <w:r w:rsidRPr="00835086">
      <w:rPr>
        <w:rFonts w:asciiTheme="minorHAnsi" w:hAnsiTheme="minorHAnsi"/>
        <w:noProof/>
        <w:sz w:val="22"/>
        <w:szCs w:val="16"/>
        <w:lang w:val="es-ES" w:eastAsia="es-ES"/>
      </w:rPr>
      <w:tab/>
    </w:r>
    <w:r>
      <w:rPr>
        <w:rFonts w:asciiTheme="minorHAnsi" w:hAnsiTheme="minorHAnsi"/>
        <w:noProof/>
        <w:sz w:val="22"/>
        <w:szCs w:val="22"/>
        <w:lang w:val="es-ES" w:eastAsia="es-ES"/>
      </w:rPr>
      <w:t>Proposal form, W</w:t>
    </w:r>
    <w:r w:rsidRPr="00835086">
      <w:rPr>
        <w:rFonts w:asciiTheme="minorHAnsi" w:hAnsiTheme="minorHAnsi"/>
        <w:noProof/>
        <w:sz w:val="22"/>
        <w:szCs w:val="22"/>
        <w:lang w:val="es-ES" w:eastAsia="es-ES"/>
      </w:rPr>
      <w:t>orking Group</w:t>
    </w:r>
    <w:r>
      <w:rPr>
        <w:rFonts w:asciiTheme="minorHAnsi" w:hAnsiTheme="minorHAnsi"/>
        <w:noProof/>
        <w:sz w:val="22"/>
        <w:szCs w:val="22"/>
        <w:lang w:val="es-ES" w:eastAsia="es-ES"/>
      </w:rPr>
      <w:t>s</w:t>
    </w:r>
    <w:r w:rsidRPr="00835086">
      <w:rPr>
        <w:rFonts w:asciiTheme="minorHAnsi" w:hAnsiTheme="minorHAnsi"/>
        <w:noProof/>
        <w:sz w:val="22"/>
        <w:szCs w:val="22"/>
        <w:lang w:val="es-ES" w:eastAsia="es-ES"/>
      </w:rPr>
      <w:t xml:space="preserve"> call 2016</w:t>
    </w:r>
    <w:r>
      <w:rPr>
        <w:noProof/>
        <w:sz w:val="16"/>
        <w:szCs w:val="16"/>
        <w:lang w:val="es-ES" w:eastAsia="es-ES"/>
      </w:rPr>
      <w:tab/>
    </w:r>
    <w:r w:rsidR="00D31732" w:rsidRPr="00CD1F93">
      <w:rPr>
        <w:noProof/>
        <w:lang w:val="fr-FR" w:eastAsia="fr-FR"/>
      </w:rPr>
      <w:drawing>
        <wp:inline distT="0" distB="0" distL="0" distR="0" wp14:anchorId="2DAB9BD7" wp14:editId="2B865987">
          <wp:extent cx="1571625" cy="466725"/>
          <wp:effectExtent l="0" t="0" r="9525" b="9525"/>
          <wp:docPr id="2" name="Image 2" descr="C:\Users\batoux\Desktop\Jpia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atoux\Desktop\Jpiam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p>
  <w:p w14:paraId="5CC4A618" w14:textId="77777777" w:rsidR="00D31732" w:rsidRPr="00835086" w:rsidRDefault="00D31732" w:rsidP="00133179">
    <w:pPr>
      <w:pStyle w:val="En-tte"/>
      <w:pBdr>
        <w:bottom w:val="single" w:sz="4" w:space="4" w:color="999999"/>
      </w:pBdr>
      <w:jc w:val="right"/>
      <w:rPr>
        <w:rFonts w:ascii="Arial" w:hAnsi="Arial" w:cs="Arial"/>
        <w:iCs/>
        <w:color w:val="999999"/>
        <w:sz w:val="18"/>
        <w:szCs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266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A86948"/>
    <w:multiLevelType w:val="hybridMultilevel"/>
    <w:tmpl w:val="5DF2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9">
    <w:nsid w:val="373B1F71"/>
    <w:multiLevelType w:val="hybridMultilevel"/>
    <w:tmpl w:val="ED5E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67183"/>
    <w:multiLevelType w:val="hybridMultilevel"/>
    <w:tmpl w:val="0E4CF246"/>
    <w:lvl w:ilvl="0" w:tplc="2E98D63C">
      <w:start w:val="1"/>
      <w:numFmt w:val="bullet"/>
      <w:lvlText w:val=""/>
      <w:lvlJc w:val="left"/>
      <w:pPr>
        <w:ind w:left="1440" w:hanging="360"/>
      </w:pPr>
      <w:rPr>
        <w:rFonts w:ascii="Wingdings" w:hAnsi="Wingdings"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0ED7D7A"/>
    <w:multiLevelType w:val="hybridMultilevel"/>
    <w:tmpl w:val="10D4F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22064A0"/>
    <w:multiLevelType w:val="hybridMultilevel"/>
    <w:tmpl w:val="59B015BE"/>
    <w:lvl w:ilvl="0" w:tplc="6206E23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043FDA"/>
    <w:multiLevelType w:val="hybridMultilevel"/>
    <w:tmpl w:val="A184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8">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4"/>
  </w:num>
  <w:num w:numId="5">
    <w:abstractNumId w:val="1"/>
  </w:num>
  <w:num w:numId="6">
    <w:abstractNumId w:val="6"/>
  </w:num>
  <w:num w:numId="7">
    <w:abstractNumId w:val="0"/>
  </w:num>
  <w:num w:numId="8">
    <w:abstractNumId w:val="2"/>
  </w:num>
  <w:num w:numId="9">
    <w:abstractNumId w:val="8"/>
  </w:num>
  <w:num w:numId="10">
    <w:abstractNumId w:val="17"/>
  </w:num>
  <w:num w:numId="11">
    <w:abstractNumId w:val="18"/>
  </w:num>
  <w:num w:numId="12">
    <w:abstractNumId w:val="15"/>
  </w:num>
  <w:num w:numId="13">
    <w:abstractNumId w:val="3"/>
  </w:num>
  <w:num w:numId="14">
    <w:abstractNumId w:val="13"/>
  </w:num>
  <w:num w:numId="15">
    <w:abstractNumId w:val="7"/>
  </w:num>
  <w:num w:numId="16">
    <w:abstractNumId w:val="16"/>
  </w:num>
  <w:num w:numId="17">
    <w:abstractNumId w:val="9"/>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hdrShapeDefaults>
    <o:shapedefaults v:ext="edit" spidmax="1228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D2"/>
    <w:rsid w:val="00000C4D"/>
    <w:rsid w:val="000019F3"/>
    <w:rsid w:val="00002A05"/>
    <w:rsid w:val="00003784"/>
    <w:rsid w:val="00031EBB"/>
    <w:rsid w:val="00042296"/>
    <w:rsid w:val="000505C9"/>
    <w:rsid w:val="00052606"/>
    <w:rsid w:val="0005712F"/>
    <w:rsid w:val="00085A5C"/>
    <w:rsid w:val="000959DD"/>
    <w:rsid w:val="000B204D"/>
    <w:rsid w:val="000B75B6"/>
    <w:rsid w:val="000C3D58"/>
    <w:rsid w:val="000E4C10"/>
    <w:rsid w:val="001279D3"/>
    <w:rsid w:val="00133179"/>
    <w:rsid w:val="0013552B"/>
    <w:rsid w:val="00162DFE"/>
    <w:rsid w:val="0016364A"/>
    <w:rsid w:val="00171A01"/>
    <w:rsid w:val="00185F72"/>
    <w:rsid w:val="00187A96"/>
    <w:rsid w:val="001D1494"/>
    <w:rsid w:val="001D15A0"/>
    <w:rsid w:val="001E2986"/>
    <w:rsid w:val="001E52B7"/>
    <w:rsid w:val="001E5706"/>
    <w:rsid w:val="001F3902"/>
    <w:rsid w:val="00242B5E"/>
    <w:rsid w:val="002914E7"/>
    <w:rsid w:val="002A5784"/>
    <w:rsid w:val="002E4597"/>
    <w:rsid w:val="002E7175"/>
    <w:rsid w:val="002F62E8"/>
    <w:rsid w:val="00300D64"/>
    <w:rsid w:val="0030697B"/>
    <w:rsid w:val="00317AA3"/>
    <w:rsid w:val="00326A0B"/>
    <w:rsid w:val="00333ECD"/>
    <w:rsid w:val="0035619F"/>
    <w:rsid w:val="00372E54"/>
    <w:rsid w:val="00386589"/>
    <w:rsid w:val="003A734B"/>
    <w:rsid w:val="003B3973"/>
    <w:rsid w:val="003C730B"/>
    <w:rsid w:val="003D3A98"/>
    <w:rsid w:val="003E045E"/>
    <w:rsid w:val="003E4B30"/>
    <w:rsid w:val="003E6F60"/>
    <w:rsid w:val="003F3535"/>
    <w:rsid w:val="003F5352"/>
    <w:rsid w:val="00402BB0"/>
    <w:rsid w:val="0040470E"/>
    <w:rsid w:val="004053AF"/>
    <w:rsid w:val="0042294D"/>
    <w:rsid w:val="00422C0E"/>
    <w:rsid w:val="00423EB3"/>
    <w:rsid w:val="00437219"/>
    <w:rsid w:val="0044013F"/>
    <w:rsid w:val="00460D3A"/>
    <w:rsid w:val="00463D57"/>
    <w:rsid w:val="0046507A"/>
    <w:rsid w:val="004651DF"/>
    <w:rsid w:val="004720DE"/>
    <w:rsid w:val="00476D7E"/>
    <w:rsid w:val="00482D09"/>
    <w:rsid w:val="00490451"/>
    <w:rsid w:val="004A2561"/>
    <w:rsid w:val="004F1787"/>
    <w:rsid w:val="004F6CC7"/>
    <w:rsid w:val="00504E94"/>
    <w:rsid w:val="00512E9C"/>
    <w:rsid w:val="0052457D"/>
    <w:rsid w:val="00532173"/>
    <w:rsid w:val="005466D2"/>
    <w:rsid w:val="005466DD"/>
    <w:rsid w:val="005733CC"/>
    <w:rsid w:val="005764BE"/>
    <w:rsid w:val="00581890"/>
    <w:rsid w:val="00582AAD"/>
    <w:rsid w:val="00590149"/>
    <w:rsid w:val="0059257B"/>
    <w:rsid w:val="00593C9B"/>
    <w:rsid w:val="005A6929"/>
    <w:rsid w:val="005C2D76"/>
    <w:rsid w:val="005D0852"/>
    <w:rsid w:val="005D7210"/>
    <w:rsid w:val="005E37D2"/>
    <w:rsid w:val="005F142D"/>
    <w:rsid w:val="00612C0C"/>
    <w:rsid w:val="00613F2B"/>
    <w:rsid w:val="006153A7"/>
    <w:rsid w:val="00622BF3"/>
    <w:rsid w:val="00640282"/>
    <w:rsid w:val="00643831"/>
    <w:rsid w:val="006B7040"/>
    <w:rsid w:val="006C7226"/>
    <w:rsid w:val="007043A5"/>
    <w:rsid w:val="00705A70"/>
    <w:rsid w:val="00721CE3"/>
    <w:rsid w:val="00741DF7"/>
    <w:rsid w:val="007462D8"/>
    <w:rsid w:val="00746DB7"/>
    <w:rsid w:val="007476F8"/>
    <w:rsid w:val="0076526E"/>
    <w:rsid w:val="00774AD2"/>
    <w:rsid w:val="007C4369"/>
    <w:rsid w:val="007D54D6"/>
    <w:rsid w:val="007D5C5B"/>
    <w:rsid w:val="007F306D"/>
    <w:rsid w:val="00804310"/>
    <w:rsid w:val="008078A1"/>
    <w:rsid w:val="0081519E"/>
    <w:rsid w:val="0083030C"/>
    <w:rsid w:val="0083164F"/>
    <w:rsid w:val="00834969"/>
    <w:rsid w:val="00835086"/>
    <w:rsid w:val="008355C8"/>
    <w:rsid w:val="008447F1"/>
    <w:rsid w:val="00854594"/>
    <w:rsid w:val="0087435B"/>
    <w:rsid w:val="00880D73"/>
    <w:rsid w:val="00884222"/>
    <w:rsid w:val="0088633B"/>
    <w:rsid w:val="00892FE7"/>
    <w:rsid w:val="008A15CA"/>
    <w:rsid w:val="008A7955"/>
    <w:rsid w:val="008B1EE5"/>
    <w:rsid w:val="008B3A77"/>
    <w:rsid w:val="008D400D"/>
    <w:rsid w:val="008F23FD"/>
    <w:rsid w:val="008F6E76"/>
    <w:rsid w:val="00925173"/>
    <w:rsid w:val="00941CCE"/>
    <w:rsid w:val="0094692F"/>
    <w:rsid w:val="00947467"/>
    <w:rsid w:val="00952038"/>
    <w:rsid w:val="00961890"/>
    <w:rsid w:val="00963BC7"/>
    <w:rsid w:val="00984DFB"/>
    <w:rsid w:val="00997086"/>
    <w:rsid w:val="00997302"/>
    <w:rsid w:val="009A7674"/>
    <w:rsid w:val="009B739A"/>
    <w:rsid w:val="009E0A46"/>
    <w:rsid w:val="009F6706"/>
    <w:rsid w:val="00A02C64"/>
    <w:rsid w:val="00A31EC2"/>
    <w:rsid w:val="00A325B6"/>
    <w:rsid w:val="00A50F4D"/>
    <w:rsid w:val="00A664AA"/>
    <w:rsid w:val="00A70803"/>
    <w:rsid w:val="00A771A3"/>
    <w:rsid w:val="00AB0313"/>
    <w:rsid w:val="00AB55E4"/>
    <w:rsid w:val="00AD2042"/>
    <w:rsid w:val="00AE5C6D"/>
    <w:rsid w:val="00AF6636"/>
    <w:rsid w:val="00B213D0"/>
    <w:rsid w:val="00B41161"/>
    <w:rsid w:val="00B423B9"/>
    <w:rsid w:val="00B4367C"/>
    <w:rsid w:val="00B504AB"/>
    <w:rsid w:val="00B72DCC"/>
    <w:rsid w:val="00B73C69"/>
    <w:rsid w:val="00B82244"/>
    <w:rsid w:val="00BA2616"/>
    <w:rsid w:val="00BA7809"/>
    <w:rsid w:val="00BC3F74"/>
    <w:rsid w:val="00BE0039"/>
    <w:rsid w:val="00BF7A66"/>
    <w:rsid w:val="00C23F77"/>
    <w:rsid w:val="00C27702"/>
    <w:rsid w:val="00C33F0A"/>
    <w:rsid w:val="00C37020"/>
    <w:rsid w:val="00C61277"/>
    <w:rsid w:val="00C72331"/>
    <w:rsid w:val="00C76B44"/>
    <w:rsid w:val="00C76C6C"/>
    <w:rsid w:val="00C82141"/>
    <w:rsid w:val="00CA284F"/>
    <w:rsid w:val="00CA3BF1"/>
    <w:rsid w:val="00CB0096"/>
    <w:rsid w:val="00CB4104"/>
    <w:rsid w:val="00CC734D"/>
    <w:rsid w:val="00D0500B"/>
    <w:rsid w:val="00D31732"/>
    <w:rsid w:val="00D333D5"/>
    <w:rsid w:val="00D36633"/>
    <w:rsid w:val="00D42656"/>
    <w:rsid w:val="00D8312F"/>
    <w:rsid w:val="00D90EE2"/>
    <w:rsid w:val="00D94F22"/>
    <w:rsid w:val="00DA2C01"/>
    <w:rsid w:val="00DA3BC6"/>
    <w:rsid w:val="00DB001D"/>
    <w:rsid w:val="00DB3967"/>
    <w:rsid w:val="00DC1485"/>
    <w:rsid w:val="00DE0FC9"/>
    <w:rsid w:val="00DF4317"/>
    <w:rsid w:val="00DF6933"/>
    <w:rsid w:val="00E375B4"/>
    <w:rsid w:val="00E43F18"/>
    <w:rsid w:val="00E477D6"/>
    <w:rsid w:val="00E54AB8"/>
    <w:rsid w:val="00E72A82"/>
    <w:rsid w:val="00EA5D4E"/>
    <w:rsid w:val="00EA6729"/>
    <w:rsid w:val="00EC0EE4"/>
    <w:rsid w:val="00EF3D5D"/>
    <w:rsid w:val="00F030F7"/>
    <w:rsid w:val="00F0329A"/>
    <w:rsid w:val="00F12869"/>
    <w:rsid w:val="00F20F41"/>
    <w:rsid w:val="00F22266"/>
    <w:rsid w:val="00F222B5"/>
    <w:rsid w:val="00F4006C"/>
    <w:rsid w:val="00F40B92"/>
    <w:rsid w:val="00F4293F"/>
    <w:rsid w:val="00F5601C"/>
    <w:rsid w:val="00F635D9"/>
    <w:rsid w:val="00F66672"/>
    <w:rsid w:val="00FB4EF1"/>
    <w:rsid w:val="00FB59B7"/>
    <w:rsid w:val="00FB6BF2"/>
    <w:rsid w:val="00FF0197"/>
    <w:rsid w:val="00FF7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lack"/>
    </o:shapedefaults>
    <o:shapelayout v:ext="edit">
      <o:idmap v:ext="edit" data="1"/>
    </o:shapelayout>
  </w:shapeDefaults>
  <w:decimalSymbol w:val=","/>
  <w:listSeparator w:val=";"/>
  <w14:docId w14:val="213C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b/>
      <w:bCs/>
      <w:sz w:val="28"/>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Tematkomentarza">
    <w:name w:val="Temat komentarza"/>
    <w:basedOn w:val="Commentaire"/>
    <w:next w:val="Commentaire"/>
    <w:semiHidden/>
    <w:rPr>
      <w:b/>
      <w:bCs/>
    </w:rPr>
  </w:style>
  <w:style w:type="paragraph" w:customStyle="1" w:styleId="Tekstdymka">
    <w:name w:val="Tekst dymka"/>
    <w:basedOn w:val="Normal"/>
    <w:semiHidden/>
    <w:rPr>
      <w:rFonts w:ascii="Tahoma" w:hAnsi="Tahoma" w:cs="Tahoma"/>
      <w:sz w:val="16"/>
      <w:szCs w:val="16"/>
    </w:rPr>
  </w:style>
  <w:style w:type="paragraph" w:styleId="Sous-titre">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Textedebulles">
    <w:name w:val="Balloon Text"/>
    <w:basedOn w:val="Normal"/>
    <w:semiHidden/>
    <w:rPr>
      <w:rFonts w:ascii="Tahoma" w:hAnsi="Tahoma" w:cs="Tahoma"/>
      <w:sz w:val="16"/>
      <w:szCs w:val="16"/>
    </w:rPr>
  </w:style>
  <w:style w:type="character" w:customStyle="1" w:styleId="En-tteCar">
    <w:name w:val="En-tête Car"/>
    <w:link w:val="En-tte"/>
    <w:rsid w:val="00746DB7"/>
    <w:rPr>
      <w:sz w:val="24"/>
      <w:szCs w:val="24"/>
      <w:lang w:val="de-DE" w:eastAsia="de-DE"/>
    </w:rPr>
  </w:style>
  <w:style w:type="character" w:customStyle="1" w:styleId="PieddepageCar">
    <w:name w:val="Pied de page Car"/>
    <w:link w:val="Pieddepage"/>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Objetducommentaire">
    <w:name w:val="annotation subject"/>
    <w:basedOn w:val="Commentaire"/>
    <w:next w:val="Commentaire"/>
    <w:semiHidden/>
    <w:rsid w:val="00741DF7"/>
    <w:rPr>
      <w:b/>
      <w:bCs/>
    </w:rPr>
  </w:style>
  <w:style w:type="character" w:customStyle="1" w:styleId="ZchnZchn2">
    <w:name w:val="Zchn Zchn2"/>
    <w:rsid w:val="00A325B6"/>
    <w:rPr>
      <w:sz w:val="24"/>
      <w:szCs w:val="24"/>
    </w:rPr>
  </w:style>
  <w:style w:type="paragraph" w:styleId="Textebrut">
    <w:name w:val="Plain Text"/>
    <w:basedOn w:val="Normal"/>
    <w:link w:val="TextebrutCar"/>
    <w:uiPriority w:val="99"/>
    <w:unhideWhenUsed/>
    <w:rsid w:val="00593C9B"/>
    <w:rPr>
      <w:rFonts w:ascii="Consolas" w:eastAsiaTheme="minorHAnsi" w:hAnsi="Consolas" w:cs="Consolas"/>
      <w:sz w:val="21"/>
      <w:szCs w:val="21"/>
      <w:lang w:val="nl-NL" w:eastAsia="en-US"/>
    </w:rPr>
  </w:style>
  <w:style w:type="character" w:customStyle="1" w:styleId="TextebrutCar">
    <w:name w:val="Texte brut Car"/>
    <w:basedOn w:val="Policepardfaut"/>
    <w:link w:val="Textebrut"/>
    <w:uiPriority w:val="99"/>
    <w:rsid w:val="00593C9B"/>
    <w:rPr>
      <w:rFonts w:ascii="Consolas" w:eastAsiaTheme="minorHAnsi" w:hAnsi="Consolas" w:cs="Consolas"/>
      <w:sz w:val="21"/>
      <w:szCs w:val="21"/>
      <w:lang w:val="nl-NL" w:eastAsia="en-US"/>
    </w:rPr>
  </w:style>
  <w:style w:type="paragraph" w:styleId="Corpsdetexte">
    <w:name w:val="Body Text"/>
    <w:basedOn w:val="Normal"/>
    <w:link w:val="CorpsdetexteCar"/>
    <w:semiHidden/>
    <w:rsid w:val="00B423B9"/>
    <w:rPr>
      <w:rFonts w:ascii="Arial" w:hAnsi="Arial" w:cs="Arial"/>
      <w:b/>
      <w:bCs/>
      <w:sz w:val="20"/>
      <w:szCs w:val="20"/>
      <w:lang w:val="en-GB"/>
    </w:rPr>
  </w:style>
  <w:style w:type="character" w:customStyle="1" w:styleId="CorpsdetexteCar">
    <w:name w:val="Corps de texte Car"/>
    <w:basedOn w:val="Policepardfaut"/>
    <w:link w:val="Corpsdetexte"/>
    <w:semiHidden/>
    <w:rsid w:val="00B423B9"/>
    <w:rPr>
      <w:rFonts w:ascii="Arial" w:hAnsi="Arial" w:cs="Arial"/>
      <w:b/>
      <w:bCs/>
      <w:lang w:val="en-GB"/>
    </w:rPr>
  </w:style>
  <w:style w:type="paragraph" w:styleId="Paragraphedeliste">
    <w:name w:val="List Paragraph"/>
    <w:basedOn w:val="Normal"/>
    <w:uiPriority w:val="34"/>
    <w:qFormat/>
    <w:rsid w:val="00B423B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b/>
      <w:bCs/>
      <w:sz w:val="28"/>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Tematkomentarza">
    <w:name w:val="Temat komentarza"/>
    <w:basedOn w:val="Commentaire"/>
    <w:next w:val="Commentaire"/>
    <w:semiHidden/>
    <w:rPr>
      <w:b/>
      <w:bCs/>
    </w:rPr>
  </w:style>
  <w:style w:type="paragraph" w:customStyle="1" w:styleId="Tekstdymka">
    <w:name w:val="Tekst dymka"/>
    <w:basedOn w:val="Normal"/>
    <w:semiHidden/>
    <w:rPr>
      <w:rFonts w:ascii="Tahoma" w:hAnsi="Tahoma" w:cs="Tahoma"/>
      <w:sz w:val="16"/>
      <w:szCs w:val="16"/>
    </w:rPr>
  </w:style>
  <w:style w:type="paragraph" w:styleId="Sous-titre">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Textedebulles">
    <w:name w:val="Balloon Text"/>
    <w:basedOn w:val="Normal"/>
    <w:semiHidden/>
    <w:rPr>
      <w:rFonts w:ascii="Tahoma" w:hAnsi="Tahoma" w:cs="Tahoma"/>
      <w:sz w:val="16"/>
      <w:szCs w:val="16"/>
    </w:rPr>
  </w:style>
  <w:style w:type="character" w:customStyle="1" w:styleId="En-tteCar">
    <w:name w:val="En-tête Car"/>
    <w:link w:val="En-tte"/>
    <w:rsid w:val="00746DB7"/>
    <w:rPr>
      <w:sz w:val="24"/>
      <w:szCs w:val="24"/>
      <w:lang w:val="de-DE" w:eastAsia="de-DE"/>
    </w:rPr>
  </w:style>
  <w:style w:type="character" w:customStyle="1" w:styleId="PieddepageCar">
    <w:name w:val="Pied de page Car"/>
    <w:link w:val="Pieddepage"/>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Objetducommentaire">
    <w:name w:val="annotation subject"/>
    <w:basedOn w:val="Commentaire"/>
    <w:next w:val="Commentaire"/>
    <w:semiHidden/>
    <w:rsid w:val="00741DF7"/>
    <w:rPr>
      <w:b/>
      <w:bCs/>
    </w:rPr>
  </w:style>
  <w:style w:type="character" w:customStyle="1" w:styleId="ZchnZchn2">
    <w:name w:val="Zchn Zchn2"/>
    <w:rsid w:val="00A325B6"/>
    <w:rPr>
      <w:sz w:val="24"/>
      <w:szCs w:val="24"/>
    </w:rPr>
  </w:style>
  <w:style w:type="paragraph" w:styleId="Textebrut">
    <w:name w:val="Plain Text"/>
    <w:basedOn w:val="Normal"/>
    <w:link w:val="TextebrutCar"/>
    <w:uiPriority w:val="99"/>
    <w:unhideWhenUsed/>
    <w:rsid w:val="00593C9B"/>
    <w:rPr>
      <w:rFonts w:ascii="Consolas" w:eastAsiaTheme="minorHAnsi" w:hAnsi="Consolas" w:cs="Consolas"/>
      <w:sz w:val="21"/>
      <w:szCs w:val="21"/>
      <w:lang w:val="nl-NL" w:eastAsia="en-US"/>
    </w:rPr>
  </w:style>
  <w:style w:type="character" w:customStyle="1" w:styleId="TextebrutCar">
    <w:name w:val="Texte brut Car"/>
    <w:basedOn w:val="Policepardfaut"/>
    <w:link w:val="Textebrut"/>
    <w:uiPriority w:val="99"/>
    <w:rsid w:val="00593C9B"/>
    <w:rPr>
      <w:rFonts w:ascii="Consolas" w:eastAsiaTheme="minorHAnsi" w:hAnsi="Consolas" w:cs="Consolas"/>
      <w:sz w:val="21"/>
      <w:szCs w:val="21"/>
      <w:lang w:val="nl-NL" w:eastAsia="en-US"/>
    </w:rPr>
  </w:style>
  <w:style w:type="paragraph" w:styleId="Corpsdetexte">
    <w:name w:val="Body Text"/>
    <w:basedOn w:val="Normal"/>
    <w:link w:val="CorpsdetexteCar"/>
    <w:semiHidden/>
    <w:rsid w:val="00B423B9"/>
    <w:rPr>
      <w:rFonts w:ascii="Arial" w:hAnsi="Arial" w:cs="Arial"/>
      <w:b/>
      <w:bCs/>
      <w:sz w:val="20"/>
      <w:szCs w:val="20"/>
      <w:lang w:val="en-GB"/>
    </w:rPr>
  </w:style>
  <w:style w:type="character" w:customStyle="1" w:styleId="CorpsdetexteCar">
    <w:name w:val="Corps de texte Car"/>
    <w:basedOn w:val="Policepardfaut"/>
    <w:link w:val="Corpsdetexte"/>
    <w:semiHidden/>
    <w:rsid w:val="00B423B9"/>
    <w:rPr>
      <w:rFonts w:ascii="Arial" w:hAnsi="Arial" w:cs="Arial"/>
      <w:b/>
      <w:bCs/>
      <w:lang w:val="en-GB"/>
    </w:rPr>
  </w:style>
  <w:style w:type="paragraph" w:styleId="Paragraphedeliste">
    <w:name w:val="List Paragraph"/>
    <w:basedOn w:val="Normal"/>
    <w:uiPriority w:val="34"/>
    <w:qFormat/>
    <w:rsid w:val="00B423B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079">
      <w:bodyDiv w:val="1"/>
      <w:marLeft w:val="0"/>
      <w:marRight w:val="0"/>
      <w:marTop w:val="0"/>
      <w:marBottom w:val="0"/>
      <w:divBdr>
        <w:top w:val="none" w:sz="0" w:space="0" w:color="auto"/>
        <w:left w:val="none" w:sz="0" w:space="0" w:color="auto"/>
        <w:bottom w:val="none" w:sz="0" w:space="0" w:color="auto"/>
        <w:right w:val="none" w:sz="0" w:space="0" w:color="auto"/>
      </w:divBdr>
    </w:div>
    <w:div w:id="148135169">
      <w:bodyDiv w:val="1"/>
      <w:marLeft w:val="0"/>
      <w:marRight w:val="0"/>
      <w:marTop w:val="0"/>
      <w:marBottom w:val="0"/>
      <w:divBdr>
        <w:top w:val="none" w:sz="0" w:space="0" w:color="auto"/>
        <w:left w:val="none" w:sz="0" w:space="0" w:color="auto"/>
        <w:bottom w:val="none" w:sz="0" w:space="0" w:color="auto"/>
        <w:right w:val="none" w:sz="0" w:space="0" w:color="auto"/>
      </w:divBdr>
    </w:div>
    <w:div w:id="394209547">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34612870">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60FE-C6BB-44A0-B4D2-1E777689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21F0390B</Template>
  <TotalTime>0</TotalTime>
  <Pages>10</Pages>
  <Words>1317</Words>
  <Characters>7510</Characters>
  <Application>Microsoft Office Word</Application>
  <DocSecurity>4</DocSecurity>
  <Lines>62</Lines>
  <Paragraphs>17</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Form no</vt:lpstr>
      <vt:lpstr>Form no</vt:lpstr>
      <vt:lpstr>Form no</vt:lpstr>
      <vt:lpstr>Form no</vt:lpstr>
    </vt:vector>
  </TitlesOfParts>
  <Company>FZJ</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Ignacio Baanante</dc:creator>
  <cp:lastModifiedBy>BOIXEL Lydie</cp:lastModifiedBy>
  <cp:revision>2</cp:revision>
  <cp:lastPrinted>2016-04-11T14:04:00Z</cp:lastPrinted>
  <dcterms:created xsi:type="dcterms:W3CDTF">2016-04-14T13:00:00Z</dcterms:created>
  <dcterms:modified xsi:type="dcterms:W3CDTF">2016-04-14T13:00:00Z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